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2F5F" w14:textId="34A4BD6C" w:rsidR="00DA11E0" w:rsidRPr="00237C3B" w:rsidRDefault="0086529D" w:rsidP="009313E9">
      <w:pPr>
        <w:jc w:val="right"/>
        <w:rPr>
          <w:rFonts w:asciiTheme="majorHAnsi" w:hAnsiTheme="majorHAnsi"/>
        </w:rPr>
      </w:pPr>
      <w:r w:rsidRPr="00237C3B">
        <w:rPr>
          <w:rFonts w:asciiTheme="majorHAnsi" w:hAnsiTheme="majorHAnsi"/>
        </w:rPr>
        <w:t xml:space="preserve"> </w:t>
      </w:r>
      <w:r w:rsidR="009313E9">
        <w:rPr>
          <w:noProof/>
          <w:lang w:bidi="he-IL"/>
        </w:rPr>
        <w:drawing>
          <wp:inline distT="0" distB="0" distL="0" distR="0" wp14:anchorId="2F03B153" wp14:editId="69193775">
            <wp:extent cx="906780" cy="96241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English_2013_01.jpg"/>
                    <pic:cNvPicPr/>
                  </pic:nvPicPr>
                  <pic:blipFill>
                    <a:blip r:embed="rId8"/>
                    <a:stretch>
                      <a:fillRect/>
                    </a:stretch>
                  </pic:blipFill>
                  <pic:spPr bwMode="auto">
                    <a:xfrm>
                      <a:off x="0" y="0"/>
                      <a:ext cx="915004" cy="971138"/>
                    </a:xfrm>
                    <a:prstGeom prst="rect">
                      <a:avLst/>
                    </a:prstGeom>
                    <a:ln>
                      <a:noFill/>
                    </a:ln>
                    <a:extLst>
                      <a:ext uri="{53640926-AAD7-44D8-BBD7-CCE9431645EC}">
                        <a14:shadowObscured xmlns:a14="http://schemas.microsoft.com/office/drawing/2010/main"/>
                      </a:ext>
                    </a:extLst>
                  </pic:spPr>
                </pic:pic>
              </a:graphicData>
            </a:graphic>
          </wp:inline>
        </w:drawing>
      </w:r>
    </w:p>
    <w:p w14:paraId="7FC0066E" w14:textId="77777777" w:rsidR="00DA11E0" w:rsidRPr="00237C3B" w:rsidRDefault="00DA11E0" w:rsidP="00DA11E0">
      <w:pPr>
        <w:jc w:val="center"/>
        <w:rPr>
          <w:rFonts w:asciiTheme="majorHAnsi" w:hAnsiTheme="majorHAnsi"/>
        </w:rPr>
      </w:pPr>
    </w:p>
    <w:p w14:paraId="16F65E41" w14:textId="77777777" w:rsidR="009313E9" w:rsidRDefault="009313E9" w:rsidP="00DA11E0">
      <w:pPr>
        <w:jc w:val="center"/>
        <w:rPr>
          <w:rFonts w:asciiTheme="majorHAnsi" w:hAnsiTheme="majorHAnsi"/>
          <w:b/>
          <w:sz w:val="42"/>
          <w:szCs w:val="42"/>
        </w:rPr>
      </w:pPr>
    </w:p>
    <w:p w14:paraId="048AA9C0" w14:textId="77777777" w:rsidR="009313E9" w:rsidRDefault="009313E9" w:rsidP="00DA11E0">
      <w:pPr>
        <w:jc w:val="center"/>
        <w:rPr>
          <w:rFonts w:asciiTheme="majorHAnsi" w:hAnsiTheme="majorHAnsi"/>
          <w:b/>
          <w:sz w:val="42"/>
          <w:szCs w:val="42"/>
        </w:rPr>
      </w:pPr>
    </w:p>
    <w:p w14:paraId="569EDED3" w14:textId="77777777" w:rsidR="009313E9" w:rsidRDefault="009313E9" w:rsidP="00DA11E0">
      <w:pPr>
        <w:jc w:val="center"/>
        <w:rPr>
          <w:rFonts w:asciiTheme="majorHAnsi" w:hAnsiTheme="majorHAnsi"/>
          <w:b/>
          <w:sz w:val="42"/>
          <w:szCs w:val="42"/>
        </w:rPr>
      </w:pPr>
    </w:p>
    <w:p w14:paraId="27D727B6" w14:textId="77777777" w:rsidR="009313E9" w:rsidRDefault="009313E9" w:rsidP="00DA11E0">
      <w:pPr>
        <w:jc w:val="center"/>
        <w:rPr>
          <w:rFonts w:asciiTheme="majorHAnsi" w:hAnsiTheme="majorHAnsi"/>
          <w:b/>
          <w:sz w:val="42"/>
          <w:szCs w:val="42"/>
        </w:rPr>
      </w:pPr>
    </w:p>
    <w:p w14:paraId="04C3AFA3" w14:textId="77777777" w:rsidR="00DA11E0" w:rsidRPr="009313E9" w:rsidRDefault="00DA11E0" w:rsidP="00DA11E0">
      <w:pPr>
        <w:jc w:val="center"/>
        <w:rPr>
          <w:rFonts w:asciiTheme="majorHAnsi" w:hAnsiTheme="majorHAnsi"/>
          <w:b/>
          <w:sz w:val="42"/>
          <w:szCs w:val="42"/>
        </w:rPr>
      </w:pPr>
      <w:r w:rsidRPr="009313E9">
        <w:rPr>
          <w:rFonts w:asciiTheme="majorHAnsi" w:hAnsiTheme="majorHAnsi"/>
          <w:b/>
          <w:sz w:val="42"/>
          <w:szCs w:val="42"/>
        </w:rPr>
        <w:t>ISRAEL ASSOCIATION OF BASEBALL</w:t>
      </w:r>
    </w:p>
    <w:p w14:paraId="6235B57D" w14:textId="45E901C9" w:rsidR="00DA11E0" w:rsidRPr="009313E9" w:rsidRDefault="00DA11E0" w:rsidP="00DA11E0">
      <w:pPr>
        <w:rPr>
          <w:rFonts w:asciiTheme="majorHAnsi" w:hAnsiTheme="majorHAnsi"/>
          <w:sz w:val="30"/>
          <w:szCs w:val="30"/>
        </w:rPr>
      </w:pPr>
    </w:p>
    <w:p w14:paraId="41805BDE" w14:textId="77777777" w:rsidR="00D61490" w:rsidRPr="009313E9" w:rsidRDefault="00DA11E0" w:rsidP="00DA11E0">
      <w:pPr>
        <w:jc w:val="center"/>
        <w:rPr>
          <w:rFonts w:asciiTheme="majorHAnsi" w:hAnsiTheme="majorHAnsi"/>
          <w:sz w:val="30"/>
          <w:szCs w:val="30"/>
        </w:rPr>
      </w:pPr>
      <w:r w:rsidRPr="009313E9">
        <w:rPr>
          <w:rFonts w:asciiTheme="majorHAnsi" w:hAnsiTheme="majorHAnsi"/>
          <w:sz w:val="30"/>
          <w:szCs w:val="30"/>
        </w:rPr>
        <w:br w:type="textWrapping" w:clear="all"/>
      </w:r>
    </w:p>
    <w:p w14:paraId="74513D38" w14:textId="77777777" w:rsidR="00DA11E0" w:rsidRPr="009313E9" w:rsidRDefault="00DA11E0" w:rsidP="00DA11E0">
      <w:pPr>
        <w:jc w:val="center"/>
        <w:rPr>
          <w:rFonts w:asciiTheme="majorHAnsi" w:hAnsiTheme="majorHAnsi"/>
          <w:sz w:val="30"/>
          <w:szCs w:val="30"/>
        </w:rPr>
      </w:pPr>
    </w:p>
    <w:p w14:paraId="6BA68AEC" w14:textId="618F57B2" w:rsidR="00DA11E0" w:rsidRPr="00764A59" w:rsidRDefault="00DA11E0" w:rsidP="00D903C2">
      <w:pPr>
        <w:jc w:val="center"/>
        <w:rPr>
          <w:rFonts w:asciiTheme="majorHAnsi" w:hAnsiTheme="majorHAnsi"/>
          <w:b/>
          <w:sz w:val="52"/>
          <w:szCs w:val="52"/>
        </w:rPr>
      </w:pPr>
      <w:r w:rsidRPr="00764A59">
        <w:rPr>
          <w:rFonts w:asciiTheme="majorHAnsi" w:hAnsiTheme="majorHAnsi"/>
          <w:b/>
          <w:sz w:val="52"/>
          <w:szCs w:val="52"/>
        </w:rPr>
        <w:t>COACHES MANUAL</w:t>
      </w:r>
      <w:r w:rsidR="00840C85" w:rsidRPr="00764A59">
        <w:rPr>
          <w:rFonts w:asciiTheme="majorHAnsi" w:hAnsiTheme="majorHAnsi"/>
          <w:b/>
          <w:sz w:val="52"/>
          <w:szCs w:val="52"/>
        </w:rPr>
        <w:t xml:space="preserve"> 201</w:t>
      </w:r>
      <w:r w:rsidR="009C570C">
        <w:rPr>
          <w:rFonts w:asciiTheme="majorHAnsi" w:hAnsiTheme="majorHAnsi"/>
          <w:b/>
          <w:sz w:val="52"/>
          <w:szCs w:val="52"/>
        </w:rPr>
        <w:t>9/20</w:t>
      </w:r>
    </w:p>
    <w:p w14:paraId="6F2C6A0E" w14:textId="77777777" w:rsidR="00DA11E0" w:rsidRPr="00237C3B" w:rsidRDefault="00DA11E0" w:rsidP="00DA11E0">
      <w:pPr>
        <w:jc w:val="center"/>
        <w:rPr>
          <w:rFonts w:asciiTheme="majorHAnsi" w:hAnsiTheme="majorHAnsi"/>
        </w:rPr>
      </w:pPr>
    </w:p>
    <w:p w14:paraId="15ED91B3" w14:textId="77777777" w:rsidR="00DA11E0" w:rsidRPr="00237C3B" w:rsidRDefault="00DA11E0" w:rsidP="00DA11E0">
      <w:pPr>
        <w:jc w:val="center"/>
        <w:rPr>
          <w:rFonts w:asciiTheme="majorHAnsi" w:hAnsiTheme="majorHAnsi"/>
        </w:rPr>
      </w:pPr>
    </w:p>
    <w:p w14:paraId="55FB482F" w14:textId="236E863D" w:rsidR="00DA11E0" w:rsidRPr="00237C3B" w:rsidRDefault="00B134F9" w:rsidP="00237C3B">
      <w:pPr>
        <w:jc w:val="center"/>
        <w:rPr>
          <w:rFonts w:asciiTheme="majorHAnsi" w:hAnsiTheme="majorHAnsi"/>
        </w:rPr>
      </w:pPr>
      <w:r w:rsidRPr="00237C3B">
        <w:rPr>
          <w:rFonts w:asciiTheme="majorHAnsi" w:hAnsiTheme="majorHAnsi"/>
        </w:rPr>
        <w:t>Find all IAB coaching material and information on the “</w:t>
      </w:r>
      <w:hyperlink r:id="rId9" w:history="1">
        <w:r w:rsidRPr="00237C3B">
          <w:rPr>
            <w:rStyle w:val="Hyperlink"/>
            <w:rFonts w:asciiTheme="majorHAnsi" w:hAnsiTheme="majorHAnsi"/>
          </w:rPr>
          <w:t>Coaches Corner</w:t>
        </w:r>
      </w:hyperlink>
      <w:r w:rsidRPr="00237C3B">
        <w:rPr>
          <w:rFonts w:asciiTheme="majorHAnsi" w:hAnsiTheme="majorHAnsi"/>
        </w:rPr>
        <w:t xml:space="preserve">” </w:t>
      </w:r>
    </w:p>
    <w:p w14:paraId="198B1A22" w14:textId="77777777" w:rsidR="00B134F9" w:rsidRPr="00237C3B" w:rsidRDefault="00B134F9" w:rsidP="00DA11E0">
      <w:pPr>
        <w:jc w:val="center"/>
        <w:rPr>
          <w:rFonts w:asciiTheme="majorHAnsi" w:hAnsiTheme="majorHAnsi"/>
        </w:rPr>
      </w:pPr>
    </w:p>
    <w:p w14:paraId="240D09D8" w14:textId="77777777" w:rsidR="00DA11E0" w:rsidRPr="00237C3B" w:rsidRDefault="00DA11E0" w:rsidP="00DA11E0">
      <w:pPr>
        <w:jc w:val="center"/>
        <w:rPr>
          <w:rFonts w:asciiTheme="majorHAnsi" w:hAnsiTheme="majorHAnsi"/>
        </w:rPr>
      </w:pPr>
    </w:p>
    <w:p w14:paraId="233F63FC" w14:textId="77777777" w:rsidR="00DA11E0" w:rsidRPr="00237C3B" w:rsidRDefault="00DA11E0" w:rsidP="00DA11E0">
      <w:pPr>
        <w:jc w:val="center"/>
        <w:rPr>
          <w:rFonts w:asciiTheme="majorHAnsi" w:hAnsiTheme="majorHAnsi"/>
        </w:rPr>
      </w:pPr>
    </w:p>
    <w:p w14:paraId="51EB7D15" w14:textId="77777777" w:rsidR="00DA11E0" w:rsidRPr="00237C3B" w:rsidRDefault="00DA11E0" w:rsidP="00DA11E0">
      <w:pPr>
        <w:jc w:val="center"/>
        <w:rPr>
          <w:rFonts w:asciiTheme="majorHAnsi" w:hAnsiTheme="majorHAnsi"/>
        </w:rPr>
      </w:pPr>
    </w:p>
    <w:p w14:paraId="522A73DB" w14:textId="77777777" w:rsidR="00DA11E0" w:rsidRPr="00237C3B" w:rsidRDefault="00DA11E0" w:rsidP="00DA11E0">
      <w:pPr>
        <w:jc w:val="center"/>
        <w:rPr>
          <w:rFonts w:asciiTheme="majorHAnsi" w:hAnsiTheme="majorHAnsi"/>
        </w:rPr>
      </w:pPr>
    </w:p>
    <w:p w14:paraId="41AB819C" w14:textId="77777777" w:rsidR="00DA11E0" w:rsidRPr="00237C3B" w:rsidRDefault="00DA11E0" w:rsidP="00DA11E0">
      <w:pPr>
        <w:jc w:val="center"/>
        <w:rPr>
          <w:rFonts w:asciiTheme="majorHAnsi" w:hAnsiTheme="majorHAnsi"/>
        </w:rPr>
      </w:pPr>
    </w:p>
    <w:p w14:paraId="42D6A4C4" w14:textId="77777777" w:rsidR="00DA11E0" w:rsidRPr="00237C3B" w:rsidRDefault="00DA11E0" w:rsidP="00DA11E0">
      <w:pPr>
        <w:jc w:val="center"/>
        <w:rPr>
          <w:rFonts w:asciiTheme="majorHAnsi" w:hAnsiTheme="majorHAnsi"/>
        </w:rPr>
      </w:pPr>
    </w:p>
    <w:p w14:paraId="3F7BC0C1" w14:textId="77777777" w:rsidR="00DA11E0" w:rsidRPr="00237C3B" w:rsidRDefault="00DA11E0" w:rsidP="00DA11E0">
      <w:pPr>
        <w:jc w:val="center"/>
        <w:rPr>
          <w:rFonts w:asciiTheme="majorHAnsi" w:hAnsiTheme="majorHAnsi"/>
        </w:rPr>
      </w:pPr>
    </w:p>
    <w:p w14:paraId="099E85E2" w14:textId="77777777" w:rsidR="00DA11E0" w:rsidRPr="00237C3B" w:rsidRDefault="00DA11E0" w:rsidP="00DA11E0">
      <w:pPr>
        <w:jc w:val="center"/>
        <w:rPr>
          <w:rFonts w:asciiTheme="majorHAnsi" w:hAnsiTheme="majorHAnsi"/>
        </w:rPr>
      </w:pPr>
    </w:p>
    <w:p w14:paraId="2182D372" w14:textId="77777777" w:rsidR="00DA11E0" w:rsidRPr="00237C3B" w:rsidRDefault="00DA11E0" w:rsidP="00DA11E0">
      <w:pPr>
        <w:jc w:val="center"/>
        <w:rPr>
          <w:rFonts w:asciiTheme="majorHAnsi" w:hAnsiTheme="majorHAnsi"/>
        </w:rPr>
      </w:pPr>
    </w:p>
    <w:p w14:paraId="32F67390" w14:textId="77777777" w:rsidR="00DA11E0" w:rsidRPr="00237C3B" w:rsidRDefault="00DA11E0" w:rsidP="00DA11E0">
      <w:pPr>
        <w:jc w:val="center"/>
        <w:rPr>
          <w:rFonts w:asciiTheme="majorHAnsi" w:hAnsiTheme="majorHAnsi"/>
        </w:rPr>
      </w:pPr>
    </w:p>
    <w:p w14:paraId="33BC292A" w14:textId="77777777" w:rsidR="00DA11E0" w:rsidRPr="00237C3B" w:rsidRDefault="00DA11E0" w:rsidP="00DA11E0">
      <w:pPr>
        <w:jc w:val="center"/>
        <w:rPr>
          <w:rFonts w:asciiTheme="majorHAnsi" w:hAnsiTheme="majorHAnsi"/>
        </w:rPr>
      </w:pPr>
    </w:p>
    <w:p w14:paraId="5483FF88" w14:textId="77777777" w:rsidR="00DA11E0" w:rsidRPr="00237C3B" w:rsidRDefault="00DA11E0" w:rsidP="00DA11E0">
      <w:pPr>
        <w:jc w:val="center"/>
        <w:rPr>
          <w:rFonts w:asciiTheme="majorHAnsi" w:hAnsiTheme="majorHAnsi"/>
        </w:rPr>
      </w:pPr>
    </w:p>
    <w:p w14:paraId="66EEE4FD" w14:textId="77777777" w:rsidR="00DA11E0" w:rsidRPr="00237C3B" w:rsidRDefault="00DA11E0" w:rsidP="00DA11E0">
      <w:pPr>
        <w:jc w:val="center"/>
        <w:rPr>
          <w:rFonts w:asciiTheme="majorHAnsi" w:hAnsiTheme="majorHAnsi"/>
        </w:rPr>
      </w:pPr>
    </w:p>
    <w:sdt>
      <w:sdtPr>
        <w:rPr>
          <w:rFonts w:ascii="Calibri" w:eastAsiaTheme="minorEastAsia" w:hAnsi="Calibri" w:cstheme="minorBidi"/>
          <w:color w:val="auto"/>
          <w:sz w:val="24"/>
          <w:szCs w:val="24"/>
        </w:rPr>
        <w:id w:val="-741715558"/>
        <w:docPartObj>
          <w:docPartGallery w:val="Table of Contents"/>
          <w:docPartUnique/>
        </w:docPartObj>
      </w:sdtPr>
      <w:sdtEndPr>
        <w:rPr>
          <w:b/>
          <w:bCs/>
          <w:noProof/>
        </w:rPr>
      </w:sdtEndPr>
      <w:sdtContent>
        <w:p w14:paraId="255EFA4E" w14:textId="4EDFA9F7" w:rsidR="00C41C60" w:rsidRDefault="00C41C60">
          <w:pPr>
            <w:pStyle w:val="TOCHeading"/>
          </w:pPr>
          <w:r>
            <w:t>Contents</w:t>
          </w:r>
        </w:p>
        <w:p w14:paraId="542D0B4B" w14:textId="007A4C6A" w:rsidR="009C570C" w:rsidRDefault="00C41C60">
          <w:pPr>
            <w:pStyle w:val="TOC1"/>
            <w:tabs>
              <w:tab w:val="right" w:leader="dot" w:pos="9206"/>
            </w:tabs>
            <w:rPr>
              <w:rFonts w:asciiTheme="minorHAnsi" w:hAnsiTheme="minorHAnsi"/>
              <w:noProof/>
              <w:sz w:val="22"/>
              <w:szCs w:val="22"/>
              <w:lang w:bidi="he-IL"/>
            </w:rPr>
          </w:pPr>
          <w:r>
            <w:fldChar w:fldCharType="begin"/>
          </w:r>
          <w:r>
            <w:instrText xml:space="preserve"> TOC \o "1-3" \h \z \u </w:instrText>
          </w:r>
          <w:r>
            <w:fldChar w:fldCharType="separate"/>
          </w:r>
          <w:hyperlink w:anchor="_Toc18484453" w:history="1">
            <w:r w:rsidR="009C570C" w:rsidRPr="0067241D">
              <w:rPr>
                <w:rStyle w:val="Hyperlink"/>
                <w:noProof/>
              </w:rPr>
              <w:t>JOB DESCRIPTION</w:t>
            </w:r>
            <w:r w:rsidR="009C570C">
              <w:rPr>
                <w:noProof/>
                <w:webHidden/>
              </w:rPr>
              <w:tab/>
            </w:r>
            <w:r w:rsidR="009C570C">
              <w:rPr>
                <w:noProof/>
                <w:webHidden/>
              </w:rPr>
              <w:fldChar w:fldCharType="begin"/>
            </w:r>
            <w:r w:rsidR="009C570C">
              <w:rPr>
                <w:noProof/>
                <w:webHidden/>
              </w:rPr>
              <w:instrText xml:space="preserve"> PAGEREF _Toc18484453 \h </w:instrText>
            </w:r>
            <w:r w:rsidR="009C570C">
              <w:rPr>
                <w:noProof/>
                <w:webHidden/>
              </w:rPr>
            </w:r>
            <w:r w:rsidR="009C570C">
              <w:rPr>
                <w:noProof/>
                <w:webHidden/>
              </w:rPr>
              <w:fldChar w:fldCharType="separate"/>
            </w:r>
            <w:r w:rsidR="009C570C">
              <w:rPr>
                <w:noProof/>
                <w:webHidden/>
              </w:rPr>
              <w:t>3</w:t>
            </w:r>
            <w:r w:rsidR="009C570C">
              <w:rPr>
                <w:noProof/>
                <w:webHidden/>
              </w:rPr>
              <w:fldChar w:fldCharType="end"/>
            </w:r>
          </w:hyperlink>
        </w:p>
        <w:p w14:paraId="5F171329" w14:textId="5C37F804" w:rsidR="009C570C" w:rsidRDefault="009C570C">
          <w:pPr>
            <w:pStyle w:val="TOC1"/>
            <w:tabs>
              <w:tab w:val="right" w:leader="dot" w:pos="9206"/>
            </w:tabs>
            <w:rPr>
              <w:rFonts w:asciiTheme="minorHAnsi" w:hAnsiTheme="minorHAnsi"/>
              <w:noProof/>
              <w:sz w:val="22"/>
              <w:szCs w:val="22"/>
              <w:lang w:bidi="he-IL"/>
            </w:rPr>
          </w:pPr>
          <w:hyperlink w:anchor="_Toc18484454" w:history="1">
            <w:r w:rsidRPr="0067241D">
              <w:rPr>
                <w:rStyle w:val="Hyperlink"/>
                <w:noProof/>
              </w:rPr>
              <w:t>PLAYER CONTRACT</w:t>
            </w:r>
            <w:r>
              <w:rPr>
                <w:noProof/>
                <w:webHidden/>
              </w:rPr>
              <w:tab/>
            </w:r>
            <w:r>
              <w:rPr>
                <w:noProof/>
                <w:webHidden/>
              </w:rPr>
              <w:fldChar w:fldCharType="begin"/>
            </w:r>
            <w:r>
              <w:rPr>
                <w:noProof/>
                <w:webHidden/>
              </w:rPr>
              <w:instrText xml:space="preserve"> PAGEREF _Toc18484454 \h </w:instrText>
            </w:r>
            <w:r>
              <w:rPr>
                <w:noProof/>
                <w:webHidden/>
              </w:rPr>
            </w:r>
            <w:r>
              <w:rPr>
                <w:noProof/>
                <w:webHidden/>
              </w:rPr>
              <w:fldChar w:fldCharType="separate"/>
            </w:r>
            <w:r>
              <w:rPr>
                <w:noProof/>
                <w:webHidden/>
              </w:rPr>
              <w:t>4</w:t>
            </w:r>
            <w:r>
              <w:rPr>
                <w:noProof/>
                <w:webHidden/>
              </w:rPr>
              <w:fldChar w:fldCharType="end"/>
            </w:r>
          </w:hyperlink>
        </w:p>
        <w:p w14:paraId="134700B6" w14:textId="77BDE7E3" w:rsidR="009C570C" w:rsidRDefault="009C570C">
          <w:pPr>
            <w:pStyle w:val="TOC1"/>
            <w:tabs>
              <w:tab w:val="right" w:leader="dot" w:pos="9206"/>
            </w:tabs>
            <w:rPr>
              <w:rFonts w:asciiTheme="minorHAnsi" w:hAnsiTheme="minorHAnsi"/>
              <w:noProof/>
              <w:sz w:val="22"/>
              <w:szCs w:val="22"/>
              <w:lang w:bidi="he-IL"/>
            </w:rPr>
          </w:pPr>
          <w:hyperlink w:anchor="_Toc18484455" w:history="1">
            <w:r w:rsidRPr="0067241D">
              <w:rPr>
                <w:rStyle w:val="Hyperlink"/>
                <w:noProof/>
              </w:rPr>
              <w:t>PARENT CONTRACT</w:t>
            </w:r>
            <w:r>
              <w:rPr>
                <w:noProof/>
                <w:webHidden/>
              </w:rPr>
              <w:tab/>
            </w:r>
            <w:r>
              <w:rPr>
                <w:noProof/>
                <w:webHidden/>
              </w:rPr>
              <w:fldChar w:fldCharType="begin"/>
            </w:r>
            <w:r>
              <w:rPr>
                <w:noProof/>
                <w:webHidden/>
              </w:rPr>
              <w:instrText xml:space="preserve"> PAGEREF _Toc18484455 \h </w:instrText>
            </w:r>
            <w:r>
              <w:rPr>
                <w:noProof/>
                <w:webHidden/>
              </w:rPr>
            </w:r>
            <w:r>
              <w:rPr>
                <w:noProof/>
                <w:webHidden/>
              </w:rPr>
              <w:fldChar w:fldCharType="separate"/>
            </w:r>
            <w:r>
              <w:rPr>
                <w:noProof/>
                <w:webHidden/>
              </w:rPr>
              <w:t>5</w:t>
            </w:r>
            <w:r>
              <w:rPr>
                <w:noProof/>
                <w:webHidden/>
              </w:rPr>
              <w:fldChar w:fldCharType="end"/>
            </w:r>
          </w:hyperlink>
        </w:p>
        <w:p w14:paraId="25F3006A" w14:textId="70D5E5F7" w:rsidR="009C570C" w:rsidRDefault="009C570C">
          <w:pPr>
            <w:pStyle w:val="TOC1"/>
            <w:tabs>
              <w:tab w:val="right" w:leader="dot" w:pos="9206"/>
            </w:tabs>
            <w:rPr>
              <w:rFonts w:asciiTheme="minorHAnsi" w:hAnsiTheme="minorHAnsi"/>
              <w:noProof/>
              <w:sz w:val="22"/>
              <w:szCs w:val="22"/>
              <w:lang w:bidi="he-IL"/>
            </w:rPr>
          </w:pPr>
          <w:hyperlink w:anchor="_Toc18484456" w:history="1">
            <w:r w:rsidRPr="0067241D">
              <w:rPr>
                <w:rStyle w:val="Hyperlink"/>
                <w:noProof/>
                <w:rtl/>
              </w:rPr>
              <w:t>התחייבות שחקן</w:t>
            </w:r>
            <w:r>
              <w:rPr>
                <w:noProof/>
                <w:webHidden/>
              </w:rPr>
              <w:tab/>
            </w:r>
            <w:r>
              <w:rPr>
                <w:noProof/>
                <w:webHidden/>
              </w:rPr>
              <w:fldChar w:fldCharType="begin"/>
            </w:r>
            <w:r>
              <w:rPr>
                <w:noProof/>
                <w:webHidden/>
              </w:rPr>
              <w:instrText xml:space="preserve"> PAGEREF _Toc18484456 \h </w:instrText>
            </w:r>
            <w:r>
              <w:rPr>
                <w:noProof/>
                <w:webHidden/>
              </w:rPr>
            </w:r>
            <w:r>
              <w:rPr>
                <w:noProof/>
                <w:webHidden/>
              </w:rPr>
              <w:fldChar w:fldCharType="separate"/>
            </w:r>
            <w:r>
              <w:rPr>
                <w:noProof/>
                <w:webHidden/>
              </w:rPr>
              <w:t>6</w:t>
            </w:r>
            <w:r>
              <w:rPr>
                <w:noProof/>
                <w:webHidden/>
              </w:rPr>
              <w:fldChar w:fldCharType="end"/>
            </w:r>
          </w:hyperlink>
        </w:p>
        <w:p w14:paraId="7663A21E" w14:textId="124E792A" w:rsidR="009C570C" w:rsidRDefault="009C570C">
          <w:pPr>
            <w:pStyle w:val="TOC1"/>
            <w:tabs>
              <w:tab w:val="right" w:leader="dot" w:pos="9206"/>
            </w:tabs>
            <w:rPr>
              <w:rFonts w:asciiTheme="minorHAnsi" w:hAnsiTheme="minorHAnsi"/>
              <w:noProof/>
              <w:sz w:val="22"/>
              <w:szCs w:val="22"/>
              <w:lang w:bidi="he-IL"/>
            </w:rPr>
          </w:pPr>
          <w:hyperlink w:anchor="_Toc18484457" w:history="1">
            <w:r w:rsidRPr="0067241D">
              <w:rPr>
                <w:rStyle w:val="Hyperlink"/>
                <w:noProof/>
                <w:rtl/>
              </w:rPr>
              <w:t>התחייבות הורים</w:t>
            </w:r>
            <w:r>
              <w:rPr>
                <w:noProof/>
                <w:webHidden/>
              </w:rPr>
              <w:tab/>
            </w:r>
            <w:r>
              <w:rPr>
                <w:noProof/>
                <w:webHidden/>
              </w:rPr>
              <w:fldChar w:fldCharType="begin"/>
            </w:r>
            <w:r>
              <w:rPr>
                <w:noProof/>
                <w:webHidden/>
              </w:rPr>
              <w:instrText xml:space="preserve"> PAGEREF _Toc18484457 \h </w:instrText>
            </w:r>
            <w:r>
              <w:rPr>
                <w:noProof/>
                <w:webHidden/>
              </w:rPr>
            </w:r>
            <w:r>
              <w:rPr>
                <w:noProof/>
                <w:webHidden/>
              </w:rPr>
              <w:fldChar w:fldCharType="separate"/>
            </w:r>
            <w:r>
              <w:rPr>
                <w:noProof/>
                <w:webHidden/>
              </w:rPr>
              <w:t>7</w:t>
            </w:r>
            <w:r>
              <w:rPr>
                <w:noProof/>
                <w:webHidden/>
              </w:rPr>
              <w:fldChar w:fldCharType="end"/>
            </w:r>
          </w:hyperlink>
        </w:p>
        <w:p w14:paraId="674F6144" w14:textId="455FE7B3" w:rsidR="009C570C" w:rsidRDefault="009C570C">
          <w:pPr>
            <w:pStyle w:val="TOC1"/>
            <w:tabs>
              <w:tab w:val="right" w:leader="dot" w:pos="9206"/>
            </w:tabs>
            <w:rPr>
              <w:rFonts w:asciiTheme="minorHAnsi" w:hAnsiTheme="minorHAnsi"/>
              <w:noProof/>
              <w:sz w:val="22"/>
              <w:szCs w:val="22"/>
              <w:lang w:bidi="he-IL"/>
            </w:rPr>
          </w:pPr>
          <w:hyperlink w:anchor="_Toc18484458" w:history="1">
            <w:r w:rsidRPr="0067241D">
              <w:rPr>
                <w:rStyle w:val="Hyperlink"/>
                <w:rFonts w:eastAsia="MS Mincho" w:cs="Arial"/>
                <w:bCs/>
                <w:noProof/>
                <w:lang w:eastAsia="en-GB"/>
              </w:rPr>
              <w:t>UNIFORM ORDER FORM</w:t>
            </w:r>
            <w:r>
              <w:rPr>
                <w:noProof/>
                <w:webHidden/>
              </w:rPr>
              <w:tab/>
            </w:r>
            <w:r>
              <w:rPr>
                <w:noProof/>
                <w:webHidden/>
              </w:rPr>
              <w:fldChar w:fldCharType="begin"/>
            </w:r>
            <w:r>
              <w:rPr>
                <w:noProof/>
                <w:webHidden/>
              </w:rPr>
              <w:instrText xml:space="preserve"> PAGEREF _Toc18484458 \h </w:instrText>
            </w:r>
            <w:r>
              <w:rPr>
                <w:noProof/>
                <w:webHidden/>
              </w:rPr>
            </w:r>
            <w:r>
              <w:rPr>
                <w:noProof/>
                <w:webHidden/>
              </w:rPr>
              <w:fldChar w:fldCharType="separate"/>
            </w:r>
            <w:r>
              <w:rPr>
                <w:noProof/>
                <w:webHidden/>
              </w:rPr>
              <w:t>8</w:t>
            </w:r>
            <w:r>
              <w:rPr>
                <w:noProof/>
                <w:webHidden/>
              </w:rPr>
              <w:fldChar w:fldCharType="end"/>
            </w:r>
          </w:hyperlink>
        </w:p>
        <w:p w14:paraId="6B535E05" w14:textId="5891F570" w:rsidR="009C570C" w:rsidRDefault="009C570C">
          <w:pPr>
            <w:pStyle w:val="TOC1"/>
            <w:tabs>
              <w:tab w:val="right" w:leader="dot" w:pos="9206"/>
            </w:tabs>
            <w:rPr>
              <w:rFonts w:asciiTheme="minorHAnsi" w:hAnsiTheme="minorHAnsi"/>
              <w:noProof/>
              <w:sz w:val="22"/>
              <w:szCs w:val="22"/>
              <w:lang w:bidi="he-IL"/>
            </w:rPr>
          </w:pPr>
          <w:hyperlink w:anchor="_Toc18484459" w:history="1">
            <w:r w:rsidRPr="0067241D">
              <w:rPr>
                <w:rStyle w:val="Hyperlink"/>
                <w:noProof/>
              </w:rPr>
              <w:t>SCORE CARD</w:t>
            </w:r>
            <w:r>
              <w:rPr>
                <w:noProof/>
                <w:webHidden/>
              </w:rPr>
              <w:tab/>
            </w:r>
            <w:r>
              <w:rPr>
                <w:noProof/>
                <w:webHidden/>
              </w:rPr>
              <w:fldChar w:fldCharType="begin"/>
            </w:r>
            <w:r>
              <w:rPr>
                <w:noProof/>
                <w:webHidden/>
              </w:rPr>
              <w:instrText xml:space="preserve"> PAGEREF _Toc18484459 \h </w:instrText>
            </w:r>
            <w:r>
              <w:rPr>
                <w:noProof/>
                <w:webHidden/>
              </w:rPr>
            </w:r>
            <w:r>
              <w:rPr>
                <w:noProof/>
                <w:webHidden/>
              </w:rPr>
              <w:fldChar w:fldCharType="separate"/>
            </w:r>
            <w:r>
              <w:rPr>
                <w:noProof/>
                <w:webHidden/>
              </w:rPr>
              <w:t>9</w:t>
            </w:r>
            <w:r>
              <w:rPr>
                <w:noProof/>
                <w:webHidden/>
              </w:rPr>
              <w:fldChar w:fldCharType="end"/>
            </w:r>
          </w:hyperlink>
        </w:p>
        <w:p w14:paraId="784ACA5E" w14:textId="122B4314" w:rsidR="009C570C" w:rsidRDefault="009C570C">
          <w:pPr>
            <w:pStyle w:val="TOC1"/>
            <w:tabs>
              <w:tab w:val="right" w:leader="dot" w:pos="9206"/>
            </w:tabs>
            <w:rPr>
              <w:rFonts w:asciiTheme="minorHAnsi" w:hAnsiTheme="minorHAnsi"/>
              <w:noProof/>
              <w:sz w:val="22"/>
              <w:szCs w:val="22"/>
              <w:lang w:bidi="he-IL"/>
            </w:rPr>
          </w:pPr>
          <w:hyperlink w:anchor="_Toc18484460" w:history="1">
            <w:r w:rsidRPr="0067241D">
              <w:rPr>
                <w:rStyle w:val="Hyperlink"/>
                <w:noProof/>
              </w:rPr>
              <w:t>INJURY REPORT (English)</w:t>
            </w:r>
            <w:r>
              <w:rPr>
                <w:noProof/>
                <w:webHidden/>
              </w:rPr>
              <w:tab/>
            </w:r>
            <w:r>
              <w:rPr>
                <w:noProof/>
                <w:webHidden/>
              </w:rPr>
              <w:fldChar w:fldCharType="begin"/>
            </w:r>
            <w:r>
              <w:rPr>
                <w:noProof/>
                <w:webHidden/>
              </w:rPr>
              <w:instrText xml:space="preserve"> PAGEREF _Toc18484460 \h </w:instrText>
            </w:r>
            <w:r>
              <w:rPr>
                <w:noProof/>
                <w:webHidden/>
              </w:rPr>
            </w:r>
            <w:r>
              <w:rPr>
                <w:noProof/>
                <w:webHidden/>
              </w:rPr>
              <w:fldChar w:fldCharType="separate"/>
            </w:r>
            <w:r>
              <w:rPr>
                <w:noProof/>
                <w:webHidden/>
              </w:rPr>
              <w:t>10</w:t>
            </w:r>
            <w:r>
              <w:rPr>
                <w:noProof/>
                <w:webHidden/>
              </w:rPr>
              <w:fldChar w:fldCharType="end"/>
            </w:r>
          </w:hyperlink>
        </w:p>
        <w:p w14:paraId="68426F5B" w14:textId="708E589A" w:rsidR="009C570C" w:rsidRDefault="009C570C">
          <w:pPr>
            <w:pStyle w:val="TOC1"/>
            <w:tabs>
              <w:tab w:val="right" w:leader="dot" w:pos="9206"/>
            </w:tabs>
            <w:rPr>
              <w:rFonts w:asciiTheme="minorHAnsi" w:hAnsiTheme="minorHAnsi"/>
              <w:noProof/>
              <w:sz w:val="22"/>
              <w:szCs w:val="22"/>
              <w:lang w:bidi="he-IL"/>
            </w:rPr>
          </w:pPr>
          <w:hyperlink w:anchor="_Toc18484461" w:history="1">
            <w:r w:rsidRPr="0067241D">
              <w:rPr>
                <w:rStyle w:val="Hyperlink"/>
                <w:noProof/>
                <w:rtl/>
              </w:rPr>
              <w:t>דו"ח פציעה</w:t>
            </w:r>
            <w:r>
              <w:rPr>
                <w:noProof/>
                <w:webHidden/>
              </w:rPr>
              <w:tab/>
            </w:r>
            <w:r>
              <w:rPr>
                <w:noProof/>
                <w:webHidden/>
              </w:rPr>
              <w:fldChar w:fldCharType="begin"/>
            </w:r>
            <w:r>
              <w:rPr>
                <w:noProof/>
                <w:webHidden/>
              </w:rPr>
              <w:instrText xml:space="preserve"> PAGEREF _Toc18484461 \h </w:instrText>
            </w:r>
            <w:r>
              <w:rPr>
                <w:noProof/>
                <w:webHidden/>
              </w:rPr>
            </w:r>
            <w:r>
              <w:rPr>
                <w:noProof/>
                <w:webHidden/>
              </w:rPr>
              <w:fldChar w:fldCharType="separate"/>
            </w:r>
            <w:r>
              <w:rPr>
                <w:noProof/>
                <w:webHidden/>
              </w:rPr>
              <w:t>12</w:t>
            </w:r>
            <w:r>
              <w:rPr>
                <w:noProof/>
                <w:webHidden/>
              </w:rPr>
              <w:fldChar w:fldCharType="end"/>
            </w:r>
          </w:hyperlink>
        </w:p>
        <w:p w14:paraId="57B6F5F6" w14:textId="24E74859" w:rsidR="009C570C" w:rsidRDefault="009C570C">
          <w:pPr>
            <w:pStyle w:val="TOC1"/>
            <w:tabs>
              <w:tab w:val="right" w:leader="dot" w:pos="9206"/>
            </w:tabs>
            <w:rPr>
              <w:rFonts w:asciiTheme="minorHAnsi" w:hAnsiTheme="minorHAnsi"/>
              <w:noProof/>
              <w:sz w:val="22"/>
              <w:szCs w:val="22"/>
              <w:lang w:bidi="he-IL"/>
            </w:rPr>
          </w:pPr>
          <w:hyperlink w:anchor="_Toc18484462" w:history="1">
            <w:r w:rsidRPr="0067241D">
              <w:rPr>
                <w:rStyle w:val="Hyperlink"/>
                <w:noProof/>
              </w:rPr>
              <w:t>ANNUAL SCHEDULE</w:t>
            </w:r>
            <w:r>
              <w:rPr>
                <w:noProof/>
                <w:webHidden/>
              </w:rPr>
              <w:tab/>
            </w:r>
            <w:r>
              <w:rPr>
                <w:noProof/>
                <w:webHidden/>
              </w:rPr>
              <w:fldChar w:fldCharType="begin"/>
            </w:r>
            <w:r>
              <w:rPr>
                <w:noProof/>
                <w:webHidden/>
              </w:rPr>
              <w:instrText xml:space="preserve"> PAGEREF _Toc18484462 \h </w:instrText>
            </w:r>
            <w:r>
              <w:rPr>
                <w:noProof/>
                <w:webHidden/>
              </w:rPr>
            </w:r>
            <w:r>
              <w:rPr>
                <w:noProof/>
                <w:webHidden/>
              </w:rPr>
              <w:fldChar w:fldCharType="separate"/>
            </w:r>
            <w:r>
              <w:rPr>
                <w:noProof/>
                <w:webHidden/>
              </w:rPr>
              <w:t>15</w:t>
            </w:r>
            <w:r>
              <w:rPr>
                <w:noProof/>
                <w:webHidden/>
              </w:rPr>
              <w:fldChar w:fldCharType="end"/>
            </w:r>
          </w:hyperlink>
        </w:p>
        <w:p w14:paraId="2106BA88" w14:textId="364C94EE" w:rsidR="009C570C" w:rsidRDefault="009C570C">
          <w:pPr>
            <w:pStyle w:val="TOC1"/>
            <w:tabs>
              <w:tab w:val="right" w:leader="dot" w:pos="9206"/>
            </w:tabs>
            <w:rPr>
              <w:rFonts w:asciiTheme="minorHAnsi" w:hAnsiTheme="minorHAnsi"/>
              <w:noProof/>
              <w:sz w:val="22"/>
              <w:szCs w:val="22"/>
              <w:lang w:bidi="he-IL"/>
            </w:rPr>
          </w:pPr>
          <w:hyperlink w:anchor="_Toc18484463" w:history="1">
            <w:r w:rsidRPr="0067241D">
              <w:rPr>
                <w:rStyle w:val="Hyperlink"/>
                <w:noProof/>
              </w:rPr>
              <w:t>2-HOUR PRACTICE PLAN SAMPLE</w:t>
            </w:r>
            <w:r>
              <w:rPr>
                <w:noProof/>
                <w:webHidden/>
              </w:rPr>
              <w:tab/>
            </w:r>
            <w:r>
              <w:rPr>
                <w:noProof/>
                <w:webHidden/>
              </w:rPr>
              <w:fldChar w:fldCharType="begin"/>
            </w:r>
            <w:r>
              <w:rPr>
                <w:noProof/>
                <w:webHidden/>
              </w:rPr>
              <w:instrText xml:space="preserve"> PAGEREF _Toc18484463 \h </w:instrText>
            </w:r>
            <w:r>
              <w:rPr>
                <w:noProof/>
                <w:webHidden/>
              </w:rPr>
            </w:r>
            <w:r>
              <w:rPr>
                <w:noProof/>
                <w:webHidden/>
              </w:rPr>
              <w:fldChar w:fldCharType="separate"/>
            </w:r>
            <w:r>
              <w:rPr>
                <w:noProof/>
                <w:webHidden/>
              </w:rPr>
              <w:t>16</w:t>
            </w:r>
            <w:r>
              <w:rPr>
                <w:noProof/>
                <w:webHidden/>
              </w:rPr>
              <w:fldChar w:fldCharType="end"/>
            </w:r>
          </w:hyperlink>
        </w:p>
        <w:p w14:paraId="1A2EB6EB" w14:textId="7B048567" w:rsidR="009C570C" w:rsidRDefault="009C570C">
          <w:pPr>
            <w:pStyle w:val="TOC2"/>
            <w:tabs>
              <w:tab w:val="right" w:leader="dot" w:pos="9206"/>
            </w:tabs>
            <w:rPr>
              <w:rFonts w:asciiTheme="minorHAnsi" w:hAnsiTheme="minorHAnsi"/>
              <w:noProof/>
              <w:sz w:val="22"/>
              <w:szCs w:val="22"/>
              <w:lang w:bidi="he-IL"/>
            </w:rPr>
          </w:pPr>
          <w:hyperlink w:anchor="_Toc18484464" w:history="1">
            <w:r w:rsidRPr="0067241D">
              <w:rPr>
                <w:rStyle w:val="Hyperlink"/>
                <w:noProof/>
              </w:rPr>
              <w:t>WARM-UP</w:t>
            </w:r>
            <w:r>
              <w:rPr>
                <w:noProof/>
                <w:webHidden/>
              </w:rPr>
              <w:tab/>
            </w:r>
            <w:r>
              <w:rPr>
                <w:noProof/>
                <w:webHidden/>
              </w:rPr>
              <w:fldChar w:fldCharType="begin"/>
            </w:r>
            <w:r>
              <w:rPr>
                <w:noProof/>
                <w:webHidden/>
              </w:rPr>
              <w:instrText xml:space="preserve"> PAGEREF _Toc18484464 \h </w:instrText>
            </w:r>
            <w:r>
              <w:rPr>
                <w:noProof/>
                <w:webHidden/>
              </w:rPr>
            </w:r>
            <w:r>
              <w:rPr>
                <w:noProof/>
                <w:webHidden/>
              </w:rPr>
              <w:fldChar w:fldCharType="separate"/>
            </w:r>
            <w:r>
              <w:rPr>
                <w:noProof/>
                <w:webHidden/>
              </w:rPr>
              <w:t>17</w:t>
            </w:r>
            <w:r>
              <w:rPr>
                <w:noProof/>
                <w:webHidden/>
              </w:rPr>
              <w:fldChar w:fldCharType="end"/>
            </w:r>
          </w:hyperlink>
        </w:p>
        <w:p w14:paraId="0D2C221A" w14:textId="4C2E12BE" w:rsidR="009C570C" w:rsidRDefault="009C570C">
          <w:pPr>
            <w:pStyle w:val="TOC2"/>
            <w:tabs>
              <w:tab w:val="right" w:leader="dot" w:pos="9206"/>
            </w:tabs>
            <w:rPr>
              <w:rFonts w:asciiTheme="minorHAnsi" w:hAnsiTheme="minorHAnsi"/>
              <w:noProof/>
              <w:sz w:val="22"/>
              <w:szCs w:val="22"/>
              <w:lang w:bidi="he-IL"/>
            </w:rPr>
          </w:pPr>
          <w:hyperlink w:anchor="_Toc18484465" w:history="1">
            <w:r w:rsidRPr="0067241D">
              <w:rPr>
                <w:rStyle w:val="Hyperlink"/>
                <w:noProof/>
              </w:rPr>
              <w:t>THROWING PROGRAM</w:t>
            </w:r>
            <w:r>
              <w:rPr>
                <w:noProof/>
                <w:webHidden/>
              </w:rPr>
              <w:tab/>
            </w:r>
            <w:r>
              <w:rPr>
                <w:noProof/>
                <w:webHidden/>
              </w:rPr>
              <w:fldChar w:fldCharType="begin"/>
            </w:r>
            <w:r>
              <w:rPr>
                <w:noProof/>
                <w:webHidden/>
              </w:rPr>
              <w:instrText xml:space="preserve"> PAGEREF _Toc18484465 \h </w:instrText>
            </w:r>
            <w:r>
              <w:rPr>
                <w:noProof/>
                <w:webHidden/>
              </w:rPr>
            </w:r>
            <w:r>
              <w:rPr>
                <w:noProof/>
                <w:webHidden/>
              </w:rPr>
              <w:fldChar w:fldCharType="separate"/>
            </w:r>
            <w:r>
              <w:rPr>
                <w:noProof/>
                <w:webHidden/>
              </w:rPr>
              <w:t>18</w:t>
            </w:r>
            <w:r>
              <w:rPr>
                <w:noProof/>
                <w:webHidden/>
              </w:rPr>
              <w:fldChar w:fldCharType="end"/>
            </w:r>
          </w:hyperlink>
        </w:p>
        <w:p w14:paraId="7124F2EB" w14:textId="7547319F" w:rsidR="009C570C" w:rsidRDefault="009C570C">
          <w:pPr>
            <w:pStyle w:val="TOC2"/>
            <w:tabs>
              <w:tab w:val="right" w:leader="dot" w:pos="9206"/>
            </w:tabs>
            <w:rPr>
              <w:rFonts w:asciiTheme="minorHAnsi" w:hAnsiTheme="minorHAnsi"/>
              <w:noProof/>
              <w:sz w:val="22"/>
              <w:szCs w:val="22"/>
              <w:lang w:bidi="he-IL"/>
            </w:rPr>
          </w:pPr>
          <w:hyperlink w:anchor="_Toc18484466" w:history="1">
            <w:r w:rsidRPr="0067241D">
              <w:rPr>
                <w:rStyle w:val="Hyperlink"/>
                <w:noProof/>
              </w:rPr>
              <w:t>INDIVIDUAL DEFENSE DRILLS</w:t>
            </w:r>
            <w:r>
              <w:rPr>
                <w:noProof/>
                <w:webHidden/>
              </w:rPr>
              <w:tab/>
            </w:r>
            <w:r>
              <w:rPr>
                <w:noProof/>
                <w:webHidden/>
              </w:rPr>
              <w:fldChar w:fldCharType="begin"/>
            </w:r>
            <w:r>
              <w:rPr>
                <w:noProof/>
                <w:webHidden/>
              </w:rPr>
              <w:instrText xml:space="preserve"> PAGEREF _Toc18484466 \h </w:instrText>
            </w:r>
            <w:r>
              <w:rPr>
                <w:noProof/>
                <w:webHidden/>
              </w:rPr>
            </w:r>
            <w:r>
              <w:rPr>
                <w:noProof/>
                <w:webHidden/>
              </w:rPr>
              <w:fldChar w:fldCharType="separate"/>
            </w:r>
            <w:r>
              <w:rPr>
                <w:noProof/>
                <w:webHidden/>
              </w:rPr>
              <w:t>19</w:t>
            </w:r>
            <w:r>
              <w:rPr>
                <w:noProof/>
                <w:webHidden/>
              </w:rPr>
              <w:fldChar w:fldCharType="end"/>
            </w:r>
          </w:hyperlink>
        </w:p>
        <w:p w14:paraId="31881968" w14:textId="25A39DA9" w:rsidR="009C570C" w:rsidRDefault="009C570C">
          <w:pPr>
            <w:pStyle w:val="TOC2"/>
            <w:tabs>
              <w:tab w:val="right" w:leader="dot" w:pos="9206"/>
            </w:tabs>
            <w:rPr>
              <w:rFonts w:asciiTheme="minorHAnsi" w:hAnsiTheme="minorHAnsi"/>
              <w:noProof/>
              <w:sz w:val="22"/>
              <w:szCs w:val="22"/>
              <w:lang w:bidi="he-IL"/>
            </w:rPr>
          </w:pPr>
          <w:hyperlink w:anchor="_Toc18484467" w:history="1">
            <w:r w:rsidRPr="0067241D">
              <w:rPr>
                <w:rStyle w:val="Hyperlink"/>
                <w:noProof/>
              </w:rPr>
              <w:t>TEAM DEFENSE</w:t>
            </w:r>
            <w:r>
              <w:rPr>
                <w:noProof/>
                <w:webHidden/>
              </w:rPr>
              <w:tab/>
            </w:r>
            <w:r>
              <w:rPr>
                <w:noProof/>
                <w:webHidden/>
              </w:rPr>
              <w:fldChar w:fldCharType="begin"/>
            </w:r>
            <w:r>
              <w:rPr>
                <w:noProof/>
                <w:webHidden/>
              </w:rPr>
              <w:instrText xml:space="preserve"> PAGEREF _Toc18484467 \h </w:instrText>
            </w:r>
            <w:r>
              <w:rPr>
                <w:noProof/>
                <w:webHidden/>
              </w:rPr>
            </w:r>
            <w:r>
              <w:rPr>
                <w:noProof/>
                <w:webHidden/>
              </w:rPr>
              <w:fldChar w:fldCharType="separate"/>
            </w:r>
            <w:r>
              <w:rPr>
                <w:noProof/>
                <w:webHidden/>
              </w:rPr>
              <w:t>20</w:t>
            </w:r>
            <w:r>
              <w:rPr>
                <w:noProof/>
                <w:webHidden/>
              </w:rPr>
              <w:fldChar w:fldCharType="end"/>
            </w:r>
          </w:hyperlink>
        </w:p>
        <w:p w14:paraId="4D438452" w14:textId="78E9839A" w:rsidR="009C570C" w:rsidRDefault="009C570C">
          <w:pPr>
            <w:pStyle w:val="TOC2"/>
            <w:tabs>
              <w:tab w:val="right" w:leader="dot" w:pos="9206"/>
            </w:tabs>
            <w:rPr>
              <w:rFonts w:asciiTheme="minorHAnsi" w:hAnsiTheme="minorHAnsi"/>
              <w:noProof/>
              <w:sz w:val="22"/>
              <w:szCs w:val="22"/>
              <w:lang w:bidi="he-IL"/>
            </w:rPr>
          </w:pPr>
          <w:hyperlink w:anchor="_Toc18484468" w:history="1">
            <w:r w:rsidRPr="0067241D">
              <w:rPr>
                <w:rStyle w:val="Hyperlink"/>
                <w:noProof/>
              </w:rPr>
              <w:t>HITTING DRILLS</w:t>
            </w:r>
            <w:r>
              <w:rPr>
                <w:noProof/>
                <w:webHidden/>
              </w:rPr>
              <w:tab/>
            </w:r>
            <w:r>
              <w:rPr>
                <w:noProof/>
                <w:webHidden/>
              </w:rPr>
              <w:fldChar w:fldCharType="begin"/>
            </w:r>
            <w:r>
              <w:rPr>
                <w:noProof/>
                <w:webHidden/>
              </w:rPr>
              <w:instrText xml:space="preserve"> PAGEREF _Toc18484468 \h </w:instrText>
            </w:r>
            <w:r>
              <w:rPr>
                <w:noProof/>
                <w:webHidden/>
              </w:rPr>
            </w:r>
            <w:r>
              <w:rPr>
                <w:noProof/>
                <w:webHidden/>
              </w:rPr>
              <w:fldChar w:fldCharType="separate"/>
            </w:r>
            <w:r>
              <w:rPr>
                <w:noProof/>
                <w:webHidden/>
              </w:rPr>
              <w:t>21</w:t>
            </w:r>
            <w:r>
              <w:rPr>
                <w:noProof/>
                <w:webHidden/>
              </w:rPr>
              <w:fldChar w:fldCharType="end"/>
            </w:r>
          </w:hyperlink>
        </w:p>
        <w:p w14:paraId="323819F4" w14:textId="7F2D783E" w:rsidR="009C570C" w:rsidRDefault="009C570C">
          <w:pPr>
            <w:pStyle w:val="TOC2"/>
            <w:tabs>
              <w:tab w:val="right" w:leader="dot" w:pos="9206"/>
            </w:tabs>
            <w:rPr>
              <w:rFonts w:asciiTheme="minorHAnsi" w:hAnsiTheme="minorHAnsi"/>
              <w:noProof/>
              <w:sz w:val="22"/>
              <w:szCs w:val="22"/>
              <w:lang w:bidi="he-IL"/>
            </w:rPr>
          </w:pPr>
          <w:hyperlink w:anchor="_Toc18484469" w:history="1">
            <w:r w:rsidRPr="0067241D">
              <w:rPr>
                <w:rStyle w:val="Hyperlink"/>
                <w:noProof/>
              </w:rPr>
              <w:t>HITTING MECHANICS</w:t>
            </w:r>
            <w:r>
              <w:rPr>
                <w:noProof/>
                <w:webHidden/>
              </w:rPr>
              <w:tab/>
            </w:r>
            <w:r>
              <w:rPr>
                <w:noProof/>
                <w:webHidden/>
              </w:rPr>
              <w:fldChar w:fldCharType="begin"/>
            </w:r>
            <w:r>
              <w:rPr>
                <w:noProof/>
                <w:webHidden/>
              </w:rPr>
              <w:instrText xml:space="preserve"> PAGEREF _Toc18484469 \h </w:instrText>
            </w:r>
            <w:r>
              <w:rPr>
                <w:noProof/>
                <w:webHidden/>
              </w:rPr>
            </w:r>
            <w:r>
              <w:rPr>
                <w:noProof/>
                <w:webHidden/>
              </w:rPr>
              <w:fldChar w:fldCharType="separate"/>
            </w:r>
            <w:r>
              <w:rPr>
                <w:noProof/>
                <w:webHidden/>
              </w:rPr>
              <w:t>22</w:t>
            </w:r>
            <w:r>
              <w:rPr>
                <w:noProof/>
                <w:webHidden/>
              </w:rPr>
              <w:fldChar w:fldCharType="end"/>
            </w:r>
          </w:hyperlink>
        </w:p>
        <w:p w14:paraId="2D486927" w14:textId="2530AFBB" w:rsidR="009C570C" w:rsidRDefault="009C570C">
          <w:pPr>
            <w:pStyle w:val="TOC2"/>
            <w:tabs>
              <w:tab w:val="right" w:leader="dot" w:pos="9206"/>
            </w:tabs>
            <w:rPr>
              <w:rFonts w:asciiTheme="minorHAnsi" w:hAnsiTheme="minorHAnsi"/>
              <w:noProof/>
              <w:sz w:val="22"/>
              <w:szCs w:val="22"/>
              <w:lang w:bidi="he-IL"/>
            </w:rPr>
          </w:pPr>
          <w:hyperlink w:anchor="_Toc18484470" w:history="1">
            <w:r w:rsidRPr="0067241D">
              <w:rPr>
                <w:rStyle w:val="Hyperlink"/>
                <w:noProof/>
              </w:rPr>
              <w:t>PITCHING MECHANICS</w:t>
            </w:r>
            <w:r>
              <w:rPr>
                <w:noProof/>
                <w:webHidden/>
              </w:rPr>
              <w:tab/>
            </w:r>
            <w:r>
              <w:rPr>
                <w:noProof/>
                <w:webHidden/>
              </w:rPr>
              <w:fldChar w:fldCharType="begin"/>
            </w:r>
            <w:r>
              <w:rPr>
                <w:noProof/>
                <w:webHidden/>
              </w:rPr>
              <w:instrText xml:space="preserve"> PAGEREF _Toc18484470 \h </w:instrText>
            </w:r>
            <w:r>
              <w:rPr>
                <w:noProof/>
                <w:webHidden/>
              </w:rPr>
            </w:r>
            <w:r>
              <w:rPr>
                <w:noProof/>
                <w:webHidden/>
              </w:rPr>
              <w:fldChar w:fldCharType="separate"/>
            </w:r>
            <w:r>
              <w:rPr>
                <w:noProof/>
                <w:webHidden/>
              </w:rPr>
              <w:t>23</w:t>
            </w:r>
            <w:r>
              <w:rPr>
                <w:noProof/>
                <w:webHidden/>
              </w:rPr>
              <w:fldChar w:fldCharType="end"/>
            </w:r>
          </w:hyperlink>
        </w:p>
        <w:p w14:paraId="4DF6C9E5" w14:textId="4BAB591C" w:rsidR="009C570C" w:rsidRDefault="009C570C">
          <w:pPr>
            <w:pStyle w:val="TOC2"/>
            <w:tabs>
              <w:tab w:val="right" w:leader="dot" w:pos="9206"/>
            </w:tabs>
            <w:rPr>
              <w:rFonts w:asciiTheme="minorHAnsi" w:hAnsiTheme="minorHAnsi"/>
              <w:noProof/>
              <w:sz w:val="22"/>
              <w:szCs w:val="22"/>
              <w:lang w:bidi="he-IL"/>
            </w:rPr>
          </w:pPr>
          <w:hyperlink w:anchor="_Toc18484471" w:history="1">
            <w:r w:rsidRPr="0067241D">
              <w:rPr>
                <w:rStyle w:val="Hyperlink"/>
                <w:noProof/>
              </w:rPr>
              <w:t>PITCHING DRILLS</w:t>
            </w:r>
            <w:r>
              <w:rPr>
                <w:noProof/>
                <w:webHidden/>
              </w:rPr>
              <w:tab/>
            </w:r>
            <w:r>
              <w:rPr>
                <w:noProof/>
                <w:webHidden/>
              </w:rPr>
              <w:fldChar w:fldCharType="begin"/>
            </w:r>
            <w:r>
              <w:rPr>
                <w:noProof/>
                <w:webHidden/>
              </w:rPr>
              <w:instrText xml:space="preserve"> PAGEREF _Toc18484471 \h </w:instrText>
            </w:r>
            <w:r>
              <w:rPr>
                <w:noProof/>
                <w:webHidden/>
              </w:rPr>
            </w:r>
            <w:r>
              <w:rPr>
                <w:noProof/>
                <w:webHidden/>
              </w:rPr>
              <w:fldChar w:fldCharType="separate"/>
            </w:r>
            <w:r>
              <w:rPr>
                <w:noProof/>
                <w:webHidden/>
              </w:rPr>
              <w:t>24</w:t>
            </w:r>
            <w:r>
              <w:rPr>
                <w:noProof/>
                <w:webHidden/>
              </w:rPr>
              <w:fldChar w:fldCharType="end"/>
            </w:r>
          </w:hyperlink>
        </w:p>
        <w:p w14:paraId="0FAC3009" w14:textId="4C04F8B3" w:rsidR="009C570C" w:rsidRDefault="009C570C">
          <w:pPr>
            <w:pStyle w:val="TOC2"/>
            <w:tabs>
              <w:tab w:val="right" w:leader="dot" w:pos="9206"/>
            </w:tabs>
            <w:rPr>
              <w:rFonts w:asciiTheme="minorHAnsi" w:hAnsiTheme="minorHAnsi"/>
              <w:noProof/>
              <w:sz w:val="22"/>
              <w:szCs w:val="22"/>
              <w:lang w:bidi="he-IL"/>
            </w:rPr>
          </w:pPr>
          <w:hyperlink w:anchor="_Toc18484472" w:history="1">
            <w:r w:rsidRPr="0067241D">
              <w:rPr>
                <w:rStyle w:val="Hyperlink"/>
                <w:noProof/>
              </w:rPr>
              <w:t>BASE RUNNING</w:t>
            </w:r>
            <w:r>
              <w:rPr>
                <w:noProof/>
                <w:webHidden/>
              </w:rPr>
              <w:tab/>
            </w:r>
            <w:r>
              <w:rPr>
                <w:noProof/>
                <w:webHidden/>
              </w:rPr>
              <w:fldChar w:fldCharType="begin"/>
            </w:r>
            <w:r>
              <w:rPr>
                <w:noProof/>
                <w:webHidden/>
              </w:rPr>
              <w:instrText xml:space="preserve"> PAGEREF _Toc18484472 \h </w:instrText>
            </w:r>
            <w:r>
              <w:rPr>
                <w:noProof/>
                <w:webHidden/>
              </w:rPr>
            </w:r>
            <w:r>
              <w:rPr>
                <w:noProof/>
                <w:webHidden/>
              </w:rPr>
              <w:fldChar w:fldCharType="separate"/>
            </w:r>
            <w:r>
              <w:rPr>
                <w:noProof/>
                <w:webHidden/>
              </w:rPr>
              <w:t>25</w:t>
            </w:r>
            <w:r>
              <w:rPr>
                <w:noProof/>
                <w:webHidden/>
              </w:rPr>
              <w:fldChar w:fldCharType="end"/>
            </w:r>
          </w:hyperlink>
        </w:p>
        <w:p w14:paraId="47B552CF" w14:textId="26EC595D" w:rsidR="00C41C60" w:rsidRDefault="00C41C60">
          <w:r>
            <w:rPr>
              <w:b/>
              <w:bCs/>
              <w:noProof/>
            </w:rPr>
            <w:fldChar w:fldCharType="end"/>
          </w:r>
        </w:p>
      </w:sdtContent>
    </w:sdt>
    <w:p w14:paraId="1932B177" w14:textId="77777777" w:rsidR="00A862F3" w:rsidRPr="00237C3B" w:rsidRDefault="00A862F3" w:rsidP="001725DE">
      <w:pPr>
        <w:rPr>
          <w:rFonts w:asciiTheme="majorHAnsi" w:hAnsiTheme="majorHAnsi"/>
        </w:rPr>
      </w:pPr>
    </w:p>
    <w:p w14:paraId="751FCE29" w14:textId="77777777" w:rsidR="008A21EE" w:rsidRPr="00237C3B" w:rsidRDefault="008A21EE" w:rsidP="001725DE">
      <w:pPr>
        <w:rPr>
          <w:rFonts w:asciiTheme="majorHAnsi" w:hAnsiTheme="majorHAnsi"/>
        </w:rPr>
      </w:pPr>
    </w:p>
    <w:p w14:paraId="6C6B6B12" w14:textId="77777777" w:rsidR="00360E83" w:rsidRPr="00237C3B" w:rsidRDefault="00360E83" w:rsidP="00360E83">
      <w:pPr>
        <w:rPr>
          <w:rFonts w:asciiTheme="majorHAnsi" w:hAnsiTheme="majorHAnsi"/>
          <w:b/>
          <w:sz w:val="36"/>
          <w:szCs w:val="36"/>
        </w:rPr>
      </w:pPr>
    </w:p>
    <w:p w14:paraId="410CCA81" w14:textId="77777777" w:rsidR="00DA11E0" w:rsidRPr="00C52E48" w:rsidRDefault="00DA11E0" w:rsidP="00C52E48">
      <w:pPr>
        <w:pStyle w:val="Heading1"/>
      </w:pPr>
      <w:bookmarkStart w:id="0" w:name="_Toc18484453"/>
      <w:bookmarkStart w:id="1" w:name="_GoBack"/>
      <w:bookmarkEnd w:id="1"/>
      <w:r w:rsidRPr="00C52E48">
        <w:lastRenderedPageBreak/>
        <w:t>JOB DESCRIPTION</w:t>
      </w:r>
      <w:bookmarkEnd w:id="0"/>
    </w:p>
    <w:p w14:paraId="22C17C06" w14:textId="77777777" w:rsidR="00DA11E0" w:rsidRPr="00237C3B" w:rsidRDefault="00DA11E0" w:rsidP="00693601">
      <w:pPr>
        <w:rPr>
          <w:rFonts w:asciiTheme="majorHAnsi" w:hAnsiTheme="majorHAnsi"/>
          <w:b/>
          <w:sz w:val="36"/>
          <w:szCs w:val="36"/>
        </w:rPr>
      </w:pPr>
    </w:p>
    <w:p w14:paraId="73BFBEC1" w14:textId="6D562F13" w:rsidR="00DA11E0" w:rsidRPr="00237C3B" w:rsidRDefault="00DA11E0" w:rsidP="00237C3B">
      <w:pPr>
        <w:rPr>
          <w:rFonts w:asciiTheme="majorHAnsi" w:hAnsiTheme="majorHAnsi"/>
        </w:rPr>
      </w:pPr>
      <w:r w:rsidRPr="00237C3B">
        <w:rPr>
          <w:rFonts w:asciiTheme="majorHAnsi" w:hAnsiTheme="majorHAnsi"/>
        </w:rPr>
        <w:t xml:space="preserve">Coaches </w:t>
      </w:r>
      <w:r w:rsidR="00F278FF">
        <w:rPr>
          <w:rFonts w:asciiTheme="majorHAnsi" w:hAnsiTheme="majorHAnsi"/>
        </w:rPr>
        <w:t>are</w:t>
      </w:r>
      <w:r w:rsidRPr="00237C3B">
        <w:rPr>
          <w:rFonts w:asciiTheme="majorHAnsi" w:hAnsiTheme="majorHAnsi"/>
        </w:rPr>
        <w:t xml:space="preserve"> responsible for all aspects of running their teams; safety</w:t>
      </w:r>
      <w:r w:rsidR="00775FA3" w:rsidRPr="00237C3B">
        <w:rPr>
          <w:rFonts w:asciiTheme="majorHAnsi" w:hAnsiTheme="majorHAnsi"/>
        </w:rPr>
        <w:t xml:space="preserve"> and first aid</w:t>
      </w:r>
      <w:r w:rsidRPr="00237C3B">
        <w:rPr>
          <w:rFonts w:asciiTheme="majorHAnsi" w:hAnsiTheme="majorHAnsi"/>
        </w:rPr>
        <w:t>, maintaining equipment</w:t>
      </w:r>
      <w:r w:rsidR="007E30A3" w:rsidRPr="00237C3B">
        <w:rPr>
          <w:rFonts w:asciiTheme="majorHAnsi" w:hAnsiTheme="majorHAnsi"/>
        </w:rPr>
        <w:t>,</w:t>
      </w:r>
      <w:r w:rsidRPr="00237C3B">
        <w:rPr>
          <w:rFonts w:asciiTheme="majorHAnsi" w:hAnsiTheme="majorHAnsi"/>
        </w:rPr>
        <w:t xml:space="preserve"> </w:t>
      </w:r>
      <w:r w:rsidR="007C5392" w:rsidRPr="00237C3B">
        <w:rPr>
          <w:rFonts w:asciiTheme="majorHAnsi" w:hAnsiTheme="majorHAnsi"/>
        </w:rPr>
        <w:t xml:space="preserve">knowing the rules of your league, </w:t>
      </w:r>
      <w:r w:rsidRPr="00237C3B">
        <w:rPr>
          <w:rFonts w:asciiTheme="majorHAnsi" w:hAnsiTheme="majorHAnsi"/>
        </w:rPr>
        <w:t xml:space="preserve">executing organized practices and games, communicating with local and regional directors, teaching the rules and skills of the game to the team, creating a </w:t>
      </w:r>
      <w:r w:rsidR="007E30A3" w:rsidRPr="00237C3B">
        <w:rPr>
          <w:rFonts w:asciiTheme="majorHAnsi" w:hAnsiTheme="majorHAnsi"/>
        </w:rPr>
        <w:t xml:space="preserve">professional and </w:t>
      </w:r>
      <w:r w:rsidRPr="00237C3B">
        <w:rPr>
          <w:rFonts w:asciiTheme="majorHAnsi" w:hAnsiTheme="majorHAnsi"/>
        </w:rPr>
        <w:t>positive team environment for kids to learn about baseball and learn life lessons through baseball</w:t>
      </w:r>
      <w:r w:rsidR="007E30A3" w:rsidRPr="00237C3B">
        <w:rPr>
          <w:rFonts w:asciiTheme="majorHAnsi" w:hAnsiTheme="majorHAnsi"/>
        </w:rPr>
        <w:t xml:space="preserve">, regulating the conduct and appearance and attendance of the team, </w:t>
      </w:r>
      <w:r w:rsidRPr="00237C3B">
        <w:rPr>
          <w:rFonts w:asciiTheme="majorHAnsi" w:hAnsiTheme="majorHAnsi"/>
        </w:rPr>
        <w:t>and generally promo</w:t>
      </w:r>
      <w:r w:rsidR="003C5375" w:rsidRPr="00237C3B">
        <w:rPr>
          <w:rFonts w:asciiTheme="majorHAnsi" w:hAnsiTheme="majorHAnsi"/>
        </w:rPr>
        <w:t>ting the game as an ambassador of Israel Baseball.</w:t>
      </w:r>
    </w:p>
    <w:p w14:paraId="1E05E462" w14:textId="77777777" w:rsidR="00DA11E0" w:rsidRPr="00237C3B" w:rsidRDefault="00DA11E0" w:rsidP="00693601">
      <w:pPr>
        <w:rPr>
          <w:rFonts w:asciiTheme="majorHAnsi" w:hAnsiTheme="majorHAnsi"/>
        </w:rPr>
      </w:pPr>
    </w:p>
    <w:p w14:paraId="1F31635C" w14:textId="484FF41C" w:rsidR="00DA11E0" w:rsidRPr="00237C3B" w:rsidRDefault="00237C3B" w:rsidP="00237C3B">
      <w:pPr>
        <w:rPr>
          <w:rFonts w:asciiTheme="majorHAnsi" w:hAnsiTheme="majorHAnsi"/>
        </w:rPr>
      </w:pPr>
      <w:r w:rsidRPr="00237C3B">
        <w:rPr>
          <w:rFonts w:asciiTheme="majorHAnsi" w:hAnsiTheme="majorHAnsi"/>
        </w:rPr>
        <w:t>C</w:t>
      </w:r>
      <w:r w:rsidR="003C5375" w:rsidRPr="00237C3B">
        <w:rPr>
          <w:rFonts w:asciiTheme="majorHAnsi" w:hAnsiTheme="majorHAnsi"/>
        </w:rPr>
        <w:t>oaching is</w:t>
      </w:r>
      <w:r w:rsidR="007E30A3" w:rsidRPr="00237C3B">
        <w:rPr>
          <w:rFonts w:asciiTheme="majorHAnsi" w:hAnsiTheme="majorHAnsi"/>
        </w:rPr>
        <w:t xml:space="preserve"> a 1-year</w:t>
      </w:r>
      <w:r w:rsidR="00DA11E0" w:rsidRPr="00237C3B">
        <w:rPr>
          <w:rFonts w:asciiTheme="majorHAnsi" w:hAnsiTheme="majorHAnsi"/>
        </w:rPr>
        <w:t xml:space="preserve"> commitment</w:t>
      </w:r>
      <w:r w:rsidR="007E30A3" w:rsidRPr="00237C3B">
        <w:rPr>
          <w:rFonts w:asciiTheme="majorHAnsi" w:hAnsiTheme="majorHAnsi"/>
        </w:rPr>
        <w:t>, with roughly 10 months of activity</w:t>
      </w:r>
      <w:r w:rsidR="00DA11E0" w:rsidRPr="00237C3B">
        <w:rPr>
          <w:rFonts w:asciiTheme="majorHAnsi" w:hAnsiTheme="majorHAnsi"/>
        </w:rPr>
        <w:t xml:space="preserve">.  </w:t>
      </w:r>
      <w:r w:rsidR="007E30A3" w:rsidRPr="00237C3B">
        <w:rPr>
          <w:rFonts w:asciiTheme="majorHAnsi" w:hAnsiTheme="majorHAnsi"/>
        </w:rPr>
        <w:t>In that time, y</w:t>
      </w:r>
      <w:r w:rsidR="00DA11E0" w:rsidRPr="00237C3B">
        <w:rPr>
          <w:rFonts w:asciiTheme="majorHAnsi" w:hAnsiTheme="majorHAnsi"/>
        </w:rPr>
        <w:t>ou will be expected to meet with your team once or twi</w:t>
      </w:r>
      <w:r w:rsidR="007C5392" w:rsidRPr="00237C3B">
        <w:rPr>
          <w:rFonts w:asciiTheme="majorHAnsi" w:hAnsiTheme="majorHAnsi"/>
        </w:rPr>
        <w:t>ce a week, dep</w:t>
      </w:r>
      <w:r w:rsidR="002E630C" w:rsidRPr="00237C3B">
        <w:rPr>
          <w:rFonts w:asciiTheme="majorHAnsi" w:hAnsiTheme="majorHAnsi"/>
        </w:rPr>
        <w:t xml:space="preserve">ending on </w:t>
      </w:r>
      <w:r w:rsidR="00F278FF">
        <w:rPr>
          <w:rFonts w:asciiTheme="majorHAnsi" w:hAnsiTheme="majorHAnsi"/>
        </w:rPr>
        <w:t xml:space="preserve">your </w:t>
      </w:r>
      <w:r w:rsidR="002E630C" w:rsidRPr="00237C3B">
        <w:rPr>
          <w:rFonts w:asciiTheme="majorHAnsi" w:hAnsiTheme="majorHAnsi"/>
        </w:rPr>
        <w:t xml:space="preserve">region. </w:t>
      </w:r>
    </w:p>
    <w:p w14:paraId="44BD8F65" w14:textId="77777777" w:rsidR="008D41CA" w:rsidRPr="00237C3B" w:rsidRDefault="008D41CA" w:rsidP="00693601">
      <w:pPr>
        <w:rPr>
          <w:rFonts w:asciiTheme="majorHAnsi" w:hAnsiTheme="majorHAnsi"/>
        </w:rPr>
      </w:pPr>
    </w:p>
    <w:p w14:paraId="373300C4" w14:textId="77777777" w:rsidR="008D41CA" w:rsidRPr="00237C3B" w:rsidRDefault="008D41CA" w:rsidP="00237C3B">
      <w:pPr>
        <w:rPr>
          <w:rFonts w:asciiTheme="majorHAnsi" w:hAnsiTheme="majorHAnsi"/>
        </w:rPr>
      </w:pPr>
      <w:r w:rsidRPr="00237C3B">
        <w:rPr>
          <w:rFonts w:asciiTheme="majorHAnsi" w:hAnsiTheme="majorHAnsi"/>
        </w:rPr>
        <w:t xml:space="preserve">The Israel Association of Baseball will provide the resources you need to run your team; uniforms, seasonal schedules, equipment, fields, umpires, coaching materials, and general support.  And you will be expected to operate your team to the best of your ability and to international standards.  </w:t>
      </w:r>
    </w:p>
    <w:p w14:paraId="3AB12855" w14:textId="77777777" w:rsidR="008D41CA" w:rsidRPr="00237C3B" w:rsidRDefault="008D41CA" w:rsidP="00693601">
      <w:pPr>
        <w:rPr>
          <w:rFonts w:asciiTheme="majorHAnsi" w:hAnsiTheme="majorHAnsi"/>
        </w:rPr>
      </w:pPr>
    </w:p>
    <w:p w14:paraId="39652982" w14:textId="77777777" w:rsidR="008D41CA" w:rsidRPr="00237C3B" w:rsidRDefault="008D41CA" w:rsidP="00237C3B">
      <w:pPr>
        <w:rPr>
          <w:rFonts w:asciiTheme="majorHAnsi" w:hAnsiTheme="majorHAnsi"/>
        </w:rPr>
      </w:pPr>
      <w:r w:rsidRPr="00237C3B">
        <w:rPr>
          <w:rFonts w:asciiTheme="majorHAnsi" w:hAnsiTheme="majorHAnsi"/>
        </w:rPr>
        <w:t>By accepting a coaching position with the Israel Association of Baseball, you understand and agree to these terms.</w:t>
      </w:r>
    </w:p>
    <w:p w14:paraId="78F637E4" w14:textId="77777777" w:rsidR="007C5D74" w:rsidRPr="00237C3B" w:rsidRDefault="007C5D74" w:rsidP="00693601">
      <w:pPr>
        <w:rPr>
          <w:rFonts w:asciiTheme="majorHAnsi" w:hAnsiTheme="majorHAnsi"/>
        </w:rPr>
      </w:pPr>
    </w:p>
    <w:p w14:paraId="18CB139A" w14:textId="77777777" w:rsidR="007C5D74" w:rsidRPr="00237C3B" w:rsidRDefault="007C5D74" w:rsidP="00693601">
      <w:pPr>
        <w:rPr>
          <w:rFonts w:asciiTheme="majorHAnsi" w:hAnsiTheme="majorHAnsi"/>
        </w:rPr>
      </w:pPr>
    </w:p>
    <w:p w14:paraId="58BA6FEC" w14:textId="77777777" w:rsidR="007C5D74" w:rsidRPr="00237C3B" w:rsidRDefault="007C5D74" w:rsidP="00693601">
      <w:pPr>
        <w:rPr>
          <w:rFonts w:asciiTheme="majorHAnsi" w:hAnsiTheme="majorHAnsi"/>
        </w:rPr>
      </w:pPr>
    </w:p>
    <w:p w14:paraId="036491C5" w14:textId="77777777" w:rsidR="007C5D74" w:rsidRPr="00237C3B" w:rsidRDefault="007C5D74" w:rsidP="00693601">
      <w:pPr>
        <w:rPr>
          <w:rFonts w:asciiTheme="majorHAnsi" w:hAnsiTheme="majorHAnsi"/>
        </w:rPr>
      </w:pPr>
    </w:p>
    <w:p w14:paraId="2594F7C4" w14:textId="7B688F8A" w:rsidR="00EF7D04" w:rsidRDefault="000F6854" w:rsidP="00693601">
      <w:pPr>
        <w:rPr>
          <w:rFonts w:asciiTheme="majorHAnsi" w:hAnsiTheme="majorHAnsi"/>
          <w:i/>
          <w:iCs/>
        </w:rPr>
      </w:pPr>
      <w:r w:rsidRPr="00EF7D04">
        <w:rPr>
          <w:rFonts w:asciiTheme="majorHAnsi" w:hAnsiTheme="majorHAnsi"/>
          <w:i/>
          <w:iCs/>
        </w:rPr>
        <w:t xml:space="preserve">On the following pages, you will find </w:t>
      </w:r>
      <w:r w:rsidRPr="00EF7D04">
        <w:rPr>
          <w:rFonts w:asciiTheme="majorHAnsi" w:hAnsiTheme="majorHAnsi"/>
          <w:b/>
          <w:bCs/>
          <w:i/>
          <w:iCs/>
        </w:rPr>
        <w:t>Player and Parent Contracts</w:t>
      </w:r>
      <w:r w:rsidRPr="00EF7D04">
        <w:rPr>
          <w:rFonts w:asciiTheme="majorHAnsi" w:hAnsiTheme="majorHAnsi"/>
          <w:i/>
          <w:iCs/>
        </w:rPr>
        <w:t xml:space="preserve">. Please read these through, and print out copies for your players to sign and for them to give to their parents to read and sign as well. This will set the tone for the year. Take time during your first practice to read through the Player Contract with your players and talk about </w:t>
      </w:r>
      <w:r w:rsidR="00EF7D04" w:rsidRPr="00EF7D04">
        <w:rPr>
          <w:rFonts w:asciiTheme="majorHAnsi" w:hAnsiTheme="majorHAnsi"/>
          <w:i/>
          <w:iCs/>
        </w:rPr>
        <w:t>their commitment to the team and to baseball. This cont</w:t>
      </w:r>
      <w:r w:rsidR="00EF7D04">
        <w:rPr>
          <w:rFonts w:asciiTheme="majorHAnsi" w:hAnsiTheme="majorHAnsi"/>
          <w:i/>
          <w:iCs/>
        </w:rPr>
        <w:t>r</w:t>
      </w:r>
      <w:r w:rsidR="00EF7D04" w:rsidRPr="00EF7D04">
        <w:rPr>
          <w:rFonts w:asciiTheme="majorHAnsi" w:hAnsiTheme="majorHAnsi"/>
          <w:i/>
          <w:iCs/>
        </w:rPr>
        <w:t xml:space="preserve">act highlights the many values of sportsmanship, dedication and respect that the IAB is working hard to instill in all our players. </w:t>
      </w:r>
      <w:r w:rsidR="00EF7D04">
        <w:rPr>
          <w:rFonts w:asciiTheme="majorHAnsi" w:hAnsiTheme="majorHAnsi"/>
          <w:i/>
          <w:iCs/>
        </w:rPr>
        <w:t>The Parents Contract is just as important and offers the parents insight into our approach to baseball and to the atmosphere we strive to foster everywhere we play baseball.</w:t>
      </w:r>
    </w:p>
    <w:p w14:paraId="4438EEA9" w14:textId="6BF15D4B" w:rsidR="007C5D74" w:rsidRPr="00EF7D04" w:rsidRDefault="00EF7D04" w:rsidP="00693601">
      <w:pPr>
        <w:rPr>
          <w:rFonts w:asciiTheme="majorHAnsi" w:hAnsiTheme="majorHAnsi"/>
          <w:i/>
          <w:iCs/>
        </w:rPr>
      </w:pPr>
      <w:r w:rsidRPr="00EF7D04">
        <w:rPr>
          <w:rFonts w:asciiTheme="majorHAnsi" w:hAnsiTheme="majorHAnsi"/>
          <w:i/>
          <w:iCs/>
        </w:rPr>
        <w:t>You can also find these contract</w:t>
      </w:r>
      <w:r>
        <w:rPr>
          <w:rFonts w:asciiTheme="majorHAnsi" w:hAnsiTheme="majorHAnsi"/>
          <w:i/>
          <w:iCs/>
        </w:rPr>
        <w:t>s</w:t>
      </w:r>
      <w:r w:rsidRPr="00EF7D04">
        <w:rPr>
          <w:rFonts w:asciiTheme="majorHAnsi" w:hAnsiTheme="majorHAnsi"/>
          <w:i/>
          <w:iCs/>
        </w:rPr>
        <w:t xml:space="preserve"> on the Coaches Corner on our website. </w:t>
      </w:r>
    </w:p>
    <w:p w14:paraId="572896CB" w14:textId="77777777" w:rsidR="007C5D74" w:rsidRPr="00237C3B" w:rsidRDefault="007C5D74" w:rsidP="00693601">
      <w:pPr>
        <w:rPr>
          <w:rFonts w:asciiTheme="majorHAnsi" w:hAnsiTheme="majorHAnsi"/>
        </w:rPr>
      </w:pPr>
    </w:p>
    <w:p w14:paraId="4B2DDBF0" w14:textId="77777777" w:rsidR="007C5D74" w:rsidRPr="00237C3B" w:rsidRDefault="007C5D74" w:rsidP="00693601">
      <w:pPr>
        <w:rPr>
          <w:rFonts w:asciiTheme="majorHAnsi" w:hAnsiTheme="majorHAnsi"/>
        </w:rPr>
      </w:pPr>
    </w:p>
    <w:p w14:paraId="395B5922" w14:textId="77777777" w:rsidR="007C5D74" w:rsidRPr="00237C3B" w:rsidRDefault="007C5D74" w:rsidP="00693601">
      <w:pPr>
        <w:rPr>
          <w:rFonts w:asciiTheme="majorHAnsi" w:hAnsiTheme="majorHAnsi"/>
        </w:rPr>
      </w:pPr>
    </w:p>
    <w:p w14:paraId="79A668E6" w14:textId="77777777" w:rsidR="00C54E4E" w:rsidRPr="00237C3B" w:rsidRDefault="00C54E4E" w:rsidP="00693601">
      <w:pPr>
        <w:rPr>
          <w:rFonts w:asciiTheme="majorHAnsi" w:hAnsiTheme="majorHAnsi"/>
        </w:rPr>
      </w:pPr>
    </w:p>
    <w:p w14:paraId="2253C116" w14:textId="77777777" w:rsidR="007C5D74" w:rsidRPr="00237C3B" w:rsidRDefault="007C5D74" w:rsidP="00693601">
      <w:pPr>
        <w:rPr>
          <w:rFonts w:asciiTheme="majorHAnsi" w:hAnsiTheme="majorHAnsi"/>
        </w:rPr>
      </w:pPr>
    </w:p>
    <w:p w14:paraId="02232B02" w14:textId="77777777" w:rsidR="007C5D74" w:rsidRPr="00237C3B" w:rsidRDefault="007C5D74" w:rsidP="00693601">
      <w:pPr>
        <w:rPr>
          <w:rFonts w:asciiTheme="majorHAnsi" w:hAnsiTheme="majorHAnsi"/>
        </w:rPr>
      </w:pPr>
    </w:p>
    <w:p w14:paraId="1A35A02E" w14:textId="77777777" w:rsidR="007C5D74" w:rsidRPr="00237C3B" w:rsidRDefault="007C5D74" w:rsidP="00693601">
      <w:pPr>
        <w:rPr>
          <w:rFonts w:asciiTheme="majorHAnsi" w:hAnsiTheme="majorHAnsi"/>
        </w:rPr>
      </w:pPr>
    </w:p>
    <w:p w14:paraId="164EBDE3" w14:textId="77777777" w:rsidR="007C5D74" w:rsidRPr="00237C3B" w:rsidRDefault="007C5D74" w:rsidP="00693601">
      <w:pPr>
        <w:rPr>
          <w:rFonts w:asciiTheme="majorHAnsi" w:hAnsiTheme="majorHAnsi"/>
        </w:rPr>
      </w:pPr>
    </w:p>
    <w:p w14:paraId="65D76848" w14:textId="77777777" w:rsidR="007C5D74" w:rsidRPr="00237C3B" w:rsidRDefault="007C5D74" w:rsidP="00693601">
      <w:pPr>
        <w:rPr>
          <w:rFonts w:asciiTheme="majorHAnsi" w:hAnsiTheme="majorHAnsi"/>
        </w:rPr>
      </w:pPr>
    </w:p>
    <w:p w14:paraId="13C8828D" w14:textId="77777777" w:rsidR="007C5D74" w:rsidRPr="00237C3B" w:rsidRDefault="007C5D74" w:rsidP="00693601">
      <w:pPr>
        <w:rPr>
          <w:rFonts w:asciiTheme="majorHAnsi" w:hAnsiTheme="majorHAnsi"/>
        </w:rPr>
      </w:pPr>
    </w:p>
    <w:p w14:paraId="7905B2A3" w14:textId="77777777" w:rsidR="007C5D74" w:rsidRPr="00237C3B" w:rsidRDefault="007C5D74" w:rsidP="00C52E48">
      <w:pPr>
        <w:pStyle w:val="Heading1"/>
      </w:pPr>
      <w:bookmarkStart w:id="2" w:name="_Hlk491673046"/>
      <w:bookmarkStart w:id="3" w:name="_Hlk490650621"/>
      <w:bookmarkStart w:id="4" w:name="_Toc18484454"/>
      <w:r w:rsidRPr="00237C3B">
        <w:lastRenderedPageBreak/>
        <w:t>PLAYER CONTRACT</w:t>
      </w:r>
      <w:bookmarkEnd w:id="4"/>
    </w:p>
    <w:p w14:paraId="6AA30C2D" w14:textId="77777777" w:rsidR="007C5D74" w:rsidRPr="00237C3B" w:rsidRDefault="007C5D74" w:rsidP="00693601">
      <w:pPr>
        <w:rPr>
          <w:rFonts w:asciiTheme="majorHAnsi" w:hAnsiTheme="majorHAnsi"/>
          <w:color w:val="00B0F0"/>
        </w:rPr>
      </w:pPr>
    </w:p>
    <w:p w14:paraId="0C170905" w14:textId="382B8A10" w:rsidR="007C5D74" w:rsidRPr="00237C3B" w:rsidRDefault="007C5D74" w:rsidP="00693601">
      <w:pPr>
        <w:spacing w:line="480" w:lineRule="auto"/>
        <w:rPr>
          <w:rFonts w:asciiTheme="majorHAnsi" w:hAnsiTheme="majorHAnsi"/>
        </w:rPr>
      </w:pPr>
      <w:r w:rsidRPr="00237C3B">
        <w:rPr>
          <w:rFonts w:asciiTheme="majorHAnsi" w:hAnsiTheme="majorHAnsi"/>
        </w:rPr>
        <w:t>I, ____________________</w:t>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r>
      <w:r w:rsidRPr="00237C3B">
        <w:rPr>
          <w:rFonts w:asciiTheme="majorHAnsi" w:hAnsiTheme="majorHAnsi"/>
        </w:rPr>
        <w:softHyphen/>
        <w:t>, member of the __________________________</w:t>
      </w:r>
      <w:r w:rsidR="00FF1948">
        <w:rPr>
          <w:rFonts w:asciiTheme="majorHAnsi" w:hAnsiTheme="majorHAnsi"/>
        </w:rPr>
        <w:t>team</w:t>
      </w:r>
      <w:r w:rsidRPr="00237C3B">
        <w:rPr>
          <w:rFonts w:asciiTheme="majorHAnsi" w:hAnsiTheme="majorHAnsi"/>
        </w:rPr>
        <w:t>, understand it is an honor to play for this team.  I</w:t>
      </w:r>
      <w:r w:rsidR="00C810C8" w:rsidRPr="00237C3B">
        <w:rPr>
          <w:rFonts w:asciiTheme="majorHAnsi" w:hAnsiTheme="majorHAnsi"/>
        </w:rPr>
        <w:t xml:space="preserve"> also understand I have </w:t>
      </w:r>
      <w:r w:rsidRPr="00237C3B">
        <w:rPr>
          <w:rFonts w:asciiTheme="majorHAnsi" w:hAnsiTheme="majorHAnsi"/>
        </w:rPr>
        <w:t xml:space="preserve">responsibilities as a player.  Every time I put on my uniform for practice </w:t>
      </w:r>
      <w:r w:rsidR="00C810C8" w:rsidRPr="00237C3B">
        <w:rPr>
          <w:rFonts w:asciiTheme="majorHAnsi" w:hAnsiTheme="majorHAnsi"/>
        </w:rPr>
        <w:t>f</w:t>
      </w:r>
      <w:r w:rsidRPr="00237C3B">
        <w:rPr>
          <w:rFonts w:asciiTheme="majorHAnsi" w:hAnsiTheme="majorHAnsi"/>
        </w:rPr>
        <w:t>or a game, I represent myself</w:t>
      </w:r>
      <w:r w:rsidR="00C810C8" w:rsidRPr="00237C3B">
        <w:rPr>
          <w:rFonts w:asciiTheme="majorHAnsi" w:hAnsiTheme="majorHAnsi"/>
        </w:rPr>
        <w:t>,</w:t>
      </w:r>
      <w:r w:rsidRPr="00237C3B">
        <w:rPr>
          <w:rFonts w:asciiTheme="majorHAnsi" w:hAnsiTheme="majorHAnsi"/>
        </w:rPr>
        <w:t xml:space="preserve"> and my te</w:t>
      </w:r>
      <w:r w:rsidR="004B0490">
        <w:rPr>
          <w:rFonts w:asciiTheme="majorHAnsi" w:hAnsiTheme="majorHAnsi"/>
        </w:rPr>
        <w:t>am, so I will do the following:</w:t>
      </w:r>
    </w:p>
    <w:p w14:paraId="1E8528CF"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always give my best effort and have a positive attitude.  </w:t>
      </w:r>
    </w:p>
    <w:p w14:paraId="3F3178DF"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respect my teammates.  I will respect my coaches.  I will respect the umpires.  I will respect the opponent.  I will always respect and honor the game.  </w:t>
      </w:r>
    </w:p>
    <w:p w14:paraId="42CB3E90"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attend all team functions </w:t>
      </w:r>
      <w:r w:rsidR="004B0490">
        <w:rPr>
          <w:rFonts w:asciiTheme="majorHAnsi" w:hAnsiTheme="majorHAnsi"/>
        </w:rPr>
        <w:t xml:space="preserve">(practices, games, etc.) </w:t>
      </w:r>
      <w:r w:rsidRPr="00237C3B">
        <w:rPr>
          <w:rFonts w:asciiTheme="majorHAnsi" w:hAnsiTheme="majorHAnsi"/>
        </w:rPr>
        <w:t xml:space="preserve">and be on time.  </w:t>
      </w:r>
    </w:p>
    <w:p w14:paraId="60377AF1"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wear my uniform properly.  </w:t>
      </w:r>
    </w:p>
    <w:p w14:paraId="055A99B5"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learn about baseball.  </w:t>
      </w:r>
    </w:p>
    <w:p w14:paraId="4E7D342D" w14:textId="77777777" w:rsidR="004B0490" w:rsidRDefault="007C5D74" w:rsidP="00693601">
      <w:pPr>
        <w:spacing w:line="480" w:lineRule="auto"/>
        <w:rPr>
          <w:rFonts w:asciiTheme="majorHAnsi" w:hAnsiTheme="majorHAnsi"/>
        </w:rPr>
      </w:pPr>
      <w:r w:rsidRPr="00237C3B">
        <w:rPr>
          <w:rFonts w:asciiTheme="majorHAnsi" w:hAnsiTheme="majorHAnsi"/>
        </w:rPr>
        <w:t xml:space="preserve">I will think of “my team” before </w:t>
      </w:r>
      <w:r w:rsidR="00C810C8" w:rsidRPr="00237C3B">
        <w:rPr>
          <w:rFonts w:asciiTheme="majorHAnsi" w:hAnsiTheme="majorHAnsi"/>
        </w:rPr>
        <w:t xml:space="preserve">thinking of “myself”.  </w:t>
      </w:r>
    </w:p>
    <w:p w14:paraId="6AC1C328" w14:textId="3823BFAD" w:rsidR="007C5D74" w:rsidRPr="00237C3B" w:rsidRDefault="007C5D74" w:rsidP="00693601">
      <w:pPr>
        <w:spacing w:line="480" w:lineRule="auto"/>
        <w:rPr>
          <w:rFonts w:asciiTheme="majorHAnsi" w:hAnsiTheme="majorHAnsi"/>
        </w:rPr>
      </w:pPr>
      <w:r w:rsidRPr="00237C3B">
        <w:rPr>
          <w:rFonts w:asciiTheme="majorHAnsi" w:hAnsiTheme="majorHAnsi"/>
        </w:rPr>
        <w:t xml:space="preserve">And most importantly, I will always have fun when I play baseball, because that’s what baseball is all about.  </w:t>
      </w:r>
    </w:p>
    <w:p w14:paraId="2668B42B" w14:textId="360C54CA" w:rsidR="007C5D74" w:rsidRPr="00237C3B" w:rsidRDefault="007C5D74" w:rsidP="00693601">
      <w:pPr>
        <w:spacing w:line="480" w:lineRule="auto"/>
        <w:rPr>
          <w:rFonts w:asciiTheme="majorHAnsi" w:hAnsiTheme="majorHAnsi"/>
        </w:rPr>
      </w:pPr>
      <w:r w:rsidRPr="00237C3B">
        <w:rPr>
          <w:rFonts w:asciiTheme="majorHAnsi" w:hAnsiTheme="majorHAnsi"/>
        </w:rPr>
        <w:t>By signing this contract, I promise to do the things listed above, and I understand I will be held to</w:t>
      </w:r>
      <w:r w:rsidR="00C810C8" w:rsidRPr="00237C3B">
        <w:rPr>
          <w:rFonts w:asciiTheme="majorHAnsi" w:hAnsiTheme="majorHAnsi"/>
        </w:rPr>
        <w:t xml:space="preserve"> the highest standards of</w:t>
      </w:r>
      <w:r w:rsidRPr="00237C3B">
        <w:rPr>
          <w:rFonts w:asciiTheme="majorHAnsi" w:hAnsiTheme="majorHAnsi"/>
        </w:rPr>
        <w:t xml:space="preserve"> attitude a</w:t>
      </w:r>
      <w:r w:rsidR="00C810C8" w:rsidRPr="00237C3B">
        <w:rPr>
          <w:rFonts w:asciiTheme="majorHAnsi" w:hAnsiTheme="majorHAnsi"/>
        </w:rPr>
        <w:t>nd behavior</w:t>
      </w:r>
      <w:r w:rsidRPr="00237C3B">
        <w:rPr>
          <w:rFonts w:asciiTheme="majorHAnsi" w:hAnsiTheme="majorHAnsi"/>
        </w:rPr>
        <w:t xml:space="preserve"> in the time I pla</w:t>
      </w:r>
      <w:r w:rsidR="00C810C8" w:rsidRPr="00237C3B">
        <w:rPr>
          <w:rFonts w:asciiTheme="majorHAnsi" w:hAnsiTheme="majorHAnsi"/>
        </w:rPr>
        <w:t>y for this team</w:t>
      </w:r>
      <w:r w:rsidRPr="00237C3B">
        <w:rPr>
          <w:rFonts w:asciiTheme="majorHAnsi" w:hAnsiTheme="majorHAnsi"/>
        </w:rPr>
        <w:t xml:space="preserve">.   </w:t>
      </w:r>
    </w:p>
    <w:p w14:paraId="19D498E9" w14:textId="77777777" w:rsidR="007C5D74" w:rsidRPr="00237C3B" w:rsidRDefault="007C5D74" w:rsidP="00693601">
      <w:pPr>
        <w:spacing w:line="480" w:lineRule="auto"/>
        <w:rPr>
          <w:rFonts w:asciiTheme="majorHAnsi" w:hAnsiTheme="majorHAnsi"/>
        </w:rPr>
      </w:pPr>
    </w:p>
    <w:p w14:paraId="3832CDF8" w14:textId="56A5FFE8" w:rsidR="00693601" w:rsidRPr="00237C3B" w:rsidRDefault="007C5D74" w:rsidP="004B0490">
      <w:pPr>
        <w:rPr>
          <w:rFonts w:asciiTheme="majorHAnsi" w:hAnsiTheme="majorHAnsi"/>
          <w:b/>
          <w:sz w:val="36"/>
          <w:szCs w:val="36"/>
        </w:rPr>
      </w:pPr>
      <w:r w:rsidRPr="00237C3B">
        <w:rPr>
          <w:rFonts w:asciiTheme="majorHAnsi" w:hAnsiTheme="majorHAnsi"/>
        </w:rPr>
        <w:t>X____________________________________________</w:t>
      </w:r>
      <w:bookmarkEnd w:id="2"/>
    </w:p>
    <w:p w14:paraId="10146269" w14:textId="77777777" w:rsidR="00693601" w:rsidRPr="00237C3B" w:rsidRDefault="00693601" w:rsidP="007C5D74">
      <w:pPr>
        <w:jc w:val="center"/>
        <w:rPr>
          <w:rFonts w:asciiTheme="majorHAnsi" w:hAnsiTheme="majorHAnsi"/>
          <w:b/>
          <w:sz w:val="36"/>
          <w:szCs w:val="36"/>
        </w:rPr>
      </w:pPr>
    </w:p>
    <w:p w14:paraId="79101C46" w14:textId="77777777" w:rsidR="00693601" w:rsidRPr="00237C3B" w:rsidRDefault="00693601" w:rsidP="007C5D74">
      <w:pPr>
        <w:jc w:val="center"/>
        <w:rPr>
          <w:rFonts w:asciiTheme="majorHAnsi" w:hAnsiTheme="majorHAnsi"/>
          <w:b/>
          <w:sz w:val="36"/>
          <w:szCs w:val="36"/>
        </w:rPr>
      </w:pPr>
    </w:p>
    <w:p w14:paraId="7A19AA3A" w14:textId="77777777" w:rsidR="00693601" w:rsidRPr="00237C3B" w:rsidRDefault="00693601" w:rsidP="007C5D74">
      <w:pPr>
        <w:jc w:val="center"/>
        <w:rPr>
          <w:rFonts w:asciiTheme="majorHAnsi" w:hAnsiTheme="majorHAnsi"/>
          <w:b/>
          <w:sz w:val="36"/>
          <w:szCs w:val="36"/>
        </w:rPr>
      </w:pPr>
    </w:p>
    <w:p w14:paraId="45A47C90" w14:textId="77777777" w:rsidR="00693601" w:rsidRPr="00237C3B" w:rsidRDefault="00693601" w:rsidP="007C5D74">
      <w:pPr>
        <w:jc w:val="center"/>
        <w:rPr>
          <w:rFonts w:asciiTheme="majorHAnsi" w:hAnsiTheme="majorHAnsi"/>
          <w:b/>
          <w:sz w:val="36"/>
          <w:szCs w:val="36"/>
        </w:rPr>
      </w:pPr>
    </w:p>
    <w:p w14:paraId="524B8624" w14:textId="77777777" w:rsidR="00693601" w:rsidRPr="00237C3B" w:rsidRDefault="00693601" w:rsidP="007C5D74">
      <w:pPr>
        <w:jc w:val="center"/>
        <w:rPr>
          <w:rFonts w:asciiTheme="majorHAnsi" w:hAnsiTheme="majorHAnsi"/>
          <w:b/>
          <w:sz w:val="36"/>
          <w:szCs w:val="36"/>
        </w:rPr>
      </w:pPr>
    </w:p>
    <w:p w14:paraId="3665E726" w14:textId="77777777" w:rsidR="00693601" w:rsidRPr="00237C3B" w:rsidRDefault="00693601" w:rsidP="00C52E48">
      <w:pPr>
        <w:pStyle w:val="Heading1"/>
      </w:pPr>
      <w:bookmarkStart w:id="5" w:name="_Hlk491673301"/>
      <w:bookmarkStart w:id="6" w:name="_Toc18484455"/>
      <w:r w:rsidRPr="00237C3B">
        <w:lastRenderedPageBreak/>
        <w:t>PARENT CONTRACT</w:t>
      </w:r>
      <w:bookmarkEnd w:id="6"/>
    </w:p>
    <w:p w14:paraId="7BF88090" w14:textId="6624C3DF" w:rsidR="00C64081" w:rsidRPr="00237C3B"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I,</w:t>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t>_______________</w:t>
      </w:r>
      <w:r w:rsidR="004B0490">
        <w:rPr>
          <w:rFonts w:asciiTheme="majorHAnsi" w:eastAsia="Times New Roman" w:hAnsiTheme="majorHAnsi" w:cs="Arial"/>
          <w:color w:val="000000"/>
        </w:rPr>
        <w:t>_______________</w:t>
      </w:r>
      <w:r w:rsidRPr="00237C3B">
        <w:rPr>
          <w:rFonts w:asciiTheme="majorHAnsi" w:eastAsia="Times New Roman" w:hAnsiTheme="majorHAnsi" w:cs="Arial"/>
          <w:color w:val="000000"/>
        </w:rPr>
        <w:t>, parent</w:t>
      </w:r>
      <w:r w:rsidR="004B0490">
        <w:rPr>
          <w:rFonts w:asciiTheme="majorHAnsi" w:eastAsia="Times New Roman" w:hAnsiTheme="majorHAnsi" w:cs="Arial"/>
          <w:color w:val="000000"/>
        </w:rPr>
        <w:t xml:space="preserve"> of, ________________________</w:t>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r>
      <w:r w:rsidRPr="00237C3B">
        <w:rPr>
          <w:rFonts w:asciiTheme="majorHAnsi" w:eastAsia="Times New Roman" w:hAnsiTheme="majorHAnsi" w:cs="Arial"/>
          <w:color w:val="000000"/>
        </w:rPr>
        <w:softHyphen/>
        <w:t>, recognize the terms of the Player Contract and will help reinforce the ideas regarding attitude, respect, and fun listed in the contract.  And I will assist the development of my child and the tea</w:t>
      </w:r>
      <w:r w:rsidR="004B0490">
        <w:rPr>
          <w:rFonts w:asciiTheme="majorHAnsi" w:eastAsia="Times New Roman" w:hAnsiTheme="majorHAnsi" w:cs="Arial"/>
          <w:color w:val="000000"/>
        </w:rPr>
        <w:t>m by doing the following:</w:t>
      </w:r>
    </w:p>
    <w:p w14:paraId="02BB37AE" w14:textId="77777777" w:rsidR="004B0490" w:rsidRDefault="0051054E"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 recognize </w:t>
      </w:r>
      <w:r w:rsidR="004B0490">
        <w:rPr>
          <w:rFonts w:asciiTheme="majorHAnsi" w:eastAsia="Times New Roman" w:hAnsiTheme="majorHAnsi" w:cs="Arial"/>
          <w:color w:val="000000"/>
        </w:rPr>
        <w:t xml:space="preserve">that </w:t>
      </w:r>
      <w:r w:rsidRPr="00237C3B">
        <w:rPr>
          <w:rFonts w:asciiTheme="majorHAnsi" w:eastAsia="Times New Roman" w:hAnsiTheme="majorHAnsi" w:cs="Arial"/>
          <w:color w:val="000000"/>
        </w:rPr>
        <w:t xml:space="preserve">having my child play baseball requires time, travel, and sacrifice, and in return great rewards as well.  </w:t>
      </w:r>
    </w:p>
    <w:p w14:paraId="156D9242" w14:textId="77777777" w:rsidR="004B0490"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 will not coach my child, or any child on the team, during a game or practice.  </w:t>
      </w:r>
    </w:p>
    <w:p w14:paraId="027D45D4" w14:textId="782A3433" w:rsidR="004B0490"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 will not approach the dugout or go on the field during a game or practice unless asked by a member of the coaching staff.  </w:t>
      </w:r>
    </w:p>
    <w:p w14:paraId="17DFB51A" w14:textId="77777777" w:rsidR="004B0490" w:rsidRDefault="004B0490" w:rsidP="00E90ED4">
      <w:pPr>
        <w:spacing w:line="480" w:lineRule="auto"/>
        <w:rPr>
          <w:rFonts w:asciiTheme="majorHAnsi" w:eastAsia="Times New Roman" w:hAnsiTheme="majorHAnsi" w:cs="Arial"/>
          <w:color w:val="000000"/>
        </w:rPr>
      </w:pPr>
      <w:r>
        <w:rPr>
          <w:rFonts w:asciiTheme="majorHAnsi" w:eastAsia="Times New Roman" w:hAnsiTheme="majorHAnsi" w:cs="Arial"/>
          <w:color w:val="000000"/>
        </w:rPr>
        <w:t>I will not endanger myself, the players or others by getting too close to the field during practices and games, and I will listen to the instructions of the coaching staff at all times.</w:t>
      </w:r>
    </w:p>
    <w:p w14:paraId="059170EF" w14:textId="77777777" w:rsidR="004B0490"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 will never directly address an umpire, a player from an opposing team, or a coach of an opposing team.  </w:t>
      </w:r>
    </w:p>
    <w:p w14:paraId="2074A2CB" w14:textId="77777777" w:rsidR="004B0490"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color w:val="000000"/>
        </w:rPr>
        <w:t xml:space="preserve">If I need to speak with our coaches about my child’s playing time or anything concerning the team, I will approach them individually, and never on a practice or game day.  </w:t>
      </w:r>
    </w:p>
    <w:p w14:paraId="07690E3A" w14:textId="683BA74A" w:rsidR="00C64081" w:rsidRPr="00237C3B" w:rsidRDefault="00C64081" w:rsidP="00E90ED4">
      <w:pPr>
        <w:spacing w:line="480" w:lineRule="auto"/>
        <w:rPr>
          <w:rFonts w:asciiTheme="majorHAnsi" w:eastAsia="Times New Roman" w:hAnsiTheme="majorHAnsi" w:cs="Arial"/>
          <w:color w:val="000000"/>
        </w:rPr>
      </w:pPr>
      <w:r w:rsidRPr="00237C3B">
        <w:rPr>
          <w:rFonts w:asciiTheme="majorHAnsi" w:eastAsia="Times New Roman" w:hAnsiTheme="majorHAnsi" w:cs="Arial"/>
          <w:b/>
          <w:color w:val="000000"/>
        </w:rPr>
        <w:t xml:space="preserve">I will have my child at all team functions </w:t>
      </w:r>
      <w:r w:rsidR="004B0490">
        <w:rPr>
          <w:rFonts w:asciiTheme="majorHAnsi" w:eastAsia="Times New Roman" w:hAnsiTheme="majorHAnsi" w:cs="Arial"/>
          <w:b/>
          <w:color w:val="000000"/>
        </w:rPr>
        <w:t>(practices, games, etc.</w:t>
      </w:r>
      <w:r w:rsidR="00603296">
        <w:rPr>
          <w:rFonts w:asciiTheme="majorHAnsi" w:eastAsia="Times New Roman" w:hAnsiTheme="majorHAnsi" w:cs="Arial"/>
          <w:b/>
          <w:color w:val="000000"/>
        </w:rPr>
        <w:t>)</w:t>
      </w:r>
      <w:r w:rsidR="004B0490">
        <w:rPr>
          <w:rFonts w:asciiTheme="majorHAnsi" w:eastAsia="Times New Roman" w:hAnsiTheme="majorHAnsi" w:cs="Arial"/>
          <w:b/>
          <w:color w:val="000000"/>
        </w:rPr>
        <w:t xml:space="preserve">, </w:t>
      </w:r>
      <w:r w:rsidRPr="00237C3B">
        <w:rPr>
          <w:rFonts w:asciiTheme="majorHAnsi" w:eastAsia="Times New Roman" w:hAnsiTheme="majorHAnsi" w:cs="Arial"/>
          <w:b/>
          <w:color w:val="000000"/>
        </w:rPr>
        <w:t xml:space="preserve">on time unless I have given notice otherwise. </w:t>
      </w:r>
    </w:p>
    <w:p w14:paraId="285C8038" w14:textId="0A5FAFE0" w:rsidR="00693601" w:rsidRPr="00237C3B" w:rsidRDefault="00693601" w:rsidP="00E90ED4">
      <w:pPr>
        <w:spacing w:line="480" w:lineRule="auto"/>
        <w:rPr>
          <w:rFonts w:asciiTheme="majorHAnsi" w:eastAsia="Times New Roman" w:hAnsiTheme="majorHAnsi" w:cs="Arial"/>
          <w:color w:val="000000"/>
        </w:rPr>
      </w:pPr>
      <w:r w:rsidRPr="00237C3B">
        <w:rPr>
          <w:rFonts w:asciiTheme="majorHAnsi" w:hAnsiTheme="majorHAnsi"/>
        </w:rPr>
        <w:t xml:space="preserve">By signing this contract, I promise to do </w:t>
      </w:r>
      <w:r w:rsidR="004B0490">
        <w:rPr>
          <w:rFonts w:asciiTheme="majorHAnsi" w:hAnsiTheme="majorHAnsi"/>
        </w:rPr>
        <w:t>everything</w:t>
      </w:r>
      <w:r w:rsidRPr="00237C3B">
        <w:rPr>
          <w:rFonts w:asciiTheme="majorHAnsi" w:hAnsiTheme="majorHAnsi"/>
        </w:rPr>
        <w:t xml:space="preserve"> listed above, and I </w:t>
      </w:r>
      <w:r w:rsidRPr="002D745A">
        <w:rPr>
          <w:rFonts w:asciiTheme="majorHAnsi" w:eastAsia="Times New Roman" w:hAnsiTheme="majorHAnsi" w:cs="Arial"/>
          <w:color w:val="000000"/>
        </w:rPr>
        <w:t>understand</w:t>
      </w:r>
      <w:r w:rsidRPr="00237C3B">
        <w:rPr>
          <w:rFonts w:asciiTheme="majorHAnsi" w:hAnsiTheme="majorHAnsi"/>
        </w:rPr>
        <w:t xml:space="preserve"> how I can assist in the process of my child’s development in baseball.  </w:t>
      </w:r>
      <w:bookmarkEnd w:id="3"/>
      <w:r w:rsidRPr="00237C3B">
        <w:rPr>
          <w:rFonts w:asciiTheme="majorHAnsi" w:hAnsiTheme="majorHAnsi"/>
        </w:rPr>
        <w:t xml:space="preserve"> </w:t>
      </w:r>
    </w:p>
    <w:p w14:paraId="7FAF9EA2" w14:textId="77777777" w:rsidR="00693601" w:rsidRPr="00237C3B" w:rsidRDefault="00693601" w:rsidP="00693601">
      <w:pPr>
        <w:spacing w:line="480" w:lineRule="auto"/>
        <w:rPr>
          <w:rFonts w:asciiTheme="majorHAnsi" w:hAnsiTheme="majorHAnsi"/>
        </w:rPr>
      </w:pPr>
    </w:p>
    <w:p w14:paraId="3DD6922B" w14:textId="77777777" w:rsidR="002B2631" w:rsidRDefault="00693601" w:rsidP="002B2631">
      <w:pPr>
        <w:spacing w:line="480" w:lineRule="auto"/>
        <w:rPr>
          <w:rFonts w:asciiTheme="majorHAnsi" w:hAnsiTheme="majorHAnsi"/>
        </w:rPr>
      </w:pPr>
      <w:r w:rsidRPr="00237C3B">
        <w:rPr>
          <w:rFonts w:asciiTheme="majorHAnsi" w:hAnsiTheme="majorHAnsi"/>
        </w:rPr>
        <w:t>X_______________________________________</w:t>
      </w:r>
      <w:bookmarkEnd w:id="5"/>
    </w:p>
    <w:p w14:paraId="2B193863" w14:textId="5BC460CE" w:rsidR="002B2631" w:rsidRPr="002B2631" w:rsidRDefault="002B2631" w:rsidP="002B2631">
      <w:pPr>
        <w:pStyle w:val="Heading1"/>
        <w:rPr>
          <w:rtl/>
          <w:lang w:bidi="he-IL"/>
        </w:rPr>
      </w:pPr>
      <w:bookmarkStart w:id="7" w:name="_Toc18484456"/>
      <w:r w:rsidRPr="002B2631">
        <w:rPr>
          <w:rFonts w:hint="cs"/>
          <w:rtl/>
          <w:lang w:bidi="he-IL"/>
        </w:rPr>
        <w:lastRenderedPageBreak/>
        <w:t>התחייבות שחקן</w:t>
      </w:r>
      <w:bookmarkEnd w:id="7"/>
    </w:p>
    <w:p w14:paraId="0194FF1E" w14:textId="015DC957" w:rsidR="002B2631" w:rsidRPr="002B2631" w:rsidRDefault="002B2631" w:rsidP="002B2631">
      <w:pPr>
        <w:bidi/>
        <w:spacing w:after="160" w:line="259" w:lineRule="auto"/>
        <w:rPr>
          <w:rFonts w:eastAsia="Calibri" w:cs="Arial"/>
          <w:sz w:val="28"/>
          <w:szCs w:val="28"/>
          <w:rtl/>
          <w:lang w:bidi="he-IL"/>
        </w:rPr>
      </w:pPr>
    </w:p>
    <w:p w14:paraId="4C0BCA82" w14:textId="77777777"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rtl/>
          <w:lang w:bidi="he-IL"/>
        </w:rPr>
        <w:t>אני, _______________, חבר</w:t>
      </w:r>
      <w:r w:rsidRPr="002B2631">
        <w:rPr>
          <w:rFonts w:eastAsia="Calibri" w:cs="Arial"/>
          <w:sz w:val="28"/>
          <w:szCs w:val="28"/>
          <w:lang w:bidi="he-IL"/>
        </w:rPr>
        <w:t>/</w:t>
      </w:r>
      <w:r w:rsidRPr="002B2631">
        <w:rPr>
          <w:rFonts w:eastAsia="Calibri" w:cs="Arial" w:hint="cs"/>
          <w:sz w:val="28"/>
          <w:szCs w:val="28"/>
          <w:rtl/>
          <w:lang w:bidi="he-IL"/>
        </w:rPr>
        <w:t>ה בקבוצת __________________, מבין</w:t>
      </w:r>
      <w:r w:rsidRPr="002B2631">
        <w:rPr>
          <w:rFonts w:eastAsia="Calibri" w:cs="Arial"/>
          <w:sz w:val="28"/>
          <w:szCs w:val="28"/>
          <w:lang w:bidi="he-IL"/>
        </w:rPr>
        <w:t>/</w:t>
      </w:r>
      <w:r w:rsidRPr="002B2631">
        <w:rPr>
          <w:rFonts w:eastAsia="Calibri" w:cs="Arial" w:hint="cs"/>
          <w:sz w:val="28"/>
          <w:szCs w:val="28"/>
          <w:rtl/>
          <w:lang w:bidi="he-IL"/>
        </w:rPr>
        <w:t>ה שיש לי את הכבוד לשחק עבור הקבוצה הזאת.</w:t>
      </w:r>
    </w:p>
    <w:p w14:paraId="7B64C84C" w14:textId="77777777"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rtl/>
          <w:lang w:bidi="he-IL"/>
        </w:rPr>
        <w:t>אני גם מבין</w:t>
      </w:r>
      <w:r w:rsidRPr="002B2631">
        <w:rPr>
          <w:rFonts w:eastAsia="Calibri" w:cs="Arial"/>
          <w:sz w:val="28"/>
          <w:szCs w:val="28"/>
          <w:lang w:bidi="he-IL"/>
        </w:rPr>
        <w:t>/</w:t>
      </w:r>
      <w:r w:rsidRPr="002B2631">
        <w:rPr>
          <w:rFonts w:eastAsia="Calibri" w:cs="Arial" w:hint="cs"/>
          <w:sz w:val="28"/>
          <w:szCs w:val="28"/>
          <w:rtl/>
          <w:lang w:bidi="he-IL"/>
        </w:rPr>
        <w:t>ה שיש לי אחריות כשחקן. כל פעם שאני מתלבש במדים לאימון או משחק, אני מייצג</w:t>
      </w:r>
      <w:r w:rsidRPr="002B2631">
        <w:rPr>
          <w:rFonts w:eastAsia="Calibri" w:cs="Arial"/>
          <w:sz w:val="28"/>
          <w:szCs w:val="28"/>
          <w:lang w:bidi="he-IL"/>
        </w:rPr>
        <w:t>/</w:t>
      </w:r>
      <w:r w:rsidRPr="002B2631">
        <w:rPr>
          <w:rFonts w:eastAsia="Calibri" w:cs="Arial" w:hint="cs"/>
          <w:sz w:val="28"/>
          <w:szCs w:val="28"/>
          <w:rtl/>
          <w:lang w:bidi="he-IL"/>
        </w:rPr>
        <w:t>ת את עצמי ואת הקבוצה שלי, ולכן אני אעשה את הדברים הבאים:</w:t>
      </w:r>
      <w:r w:rsidRPr="002B2631">
        <w:rPr>
          <w:rFonts w:eastAsia="Calibri" w:cs="Arial"/>
          <w:sz w:val="28"/>
          <w:szCs w:val="28"/>
          <w:rtl/>
          <w:lang w:bidi="he-IL"/>
        </w:rPr>
        <w:br/>
      </w:r>
    </w:p>
    <w:p w14:paraId="64650691"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תמיד אתן את מיטב יכולתי ותהיה לי גישה חיובית. </w:t>
      </w:r>
    </w:p>
    <w:p w14:paraId="12B9C55D"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אכבד את חברי לקבוצה. אני </w:t>
      </w:r>
      <w:r w:rsidRPr="002B2631">
        <w:rPr>
          <w:rFonts w:eastAsia="Calibri" w:cs="Arial"/>
          <w:sz w:val="28"/>
          <w:szCs w:val="28"/>
          <w:rtl/>
          <w:lang w:bidi="he-IL"/>
        </w:rPr>
        <w:t>אכבד את</w:t>
      </w:r>
      <w:r w:rsidRPr="002B2631">
        <w:rPr>
          <w:rFonts w:eastAsia="Calibri" w:cs="Arial" w:hint="cs"/>
          <w:sz w:val="28"/>
          <w:szCs w:val="28"/>
          <w:rtl/>
          <w:lang w:bidi="he-IL"/>
        </w:rPr>
        <w:t xml:space="preserve"> המאמנים שלי. אני</w:t>
      </w:r>
      <w:r w:rsidRPr="002B2631">
        <w:rPr>
          <w:rFonts w:eastAsia="Calibri" w:cs="Arial"/>
          <w:sz w:val="28"/>
          <w:szCs w:val="28"/>
          <w:rtl/>
          <w:lang w:bidi="he-IL"/>
        </w:rPr>
        <w:t xml:space="preserve"> אכבד את</w:t>
      </w:r>
      <w:r w:rsidRPr="002B2631">
        <w:rPr>
          <w:rFonts w:eastAsia="Calibri" w:cs="Arial" w:hint="cs"/>
          <w:sz w:val="28"/>
          <w:szCs w:val="28"/>
          <w:rtl/>
          <w:lang w:bidi="he-IL"/>
        </w:rPr>
        <w:t xml:space="preserve"> השופטים. </w:t>
      </w:r>
      <w:r w:rsidRPr="002B2631">
        <w:rPr>
          <w:rFonts w:eastAsia="Calibri" w:cs="Arial"/>
          <w:sz w:val="28"/>
          <w:szCs w:val="28"/>
          <w:rtl/>
          <w:lang w:bidi="he-IL"/>
        </w:rPr>
        <w:t>אני אכבד את</w:t>
      </w:r>
      <w:r w:rsidRPr="002B2631">
        <w:rPr>
          <w:rFonts w:eastAsia="Calibri" w:cs="Arial" w:hint="cs"/>
          <w:sz w:val="28"/>
          <w:szCs w:val="28"/>
          <w:rtl/>
          <w:lang w:bidi="he-IL"/>
        </w:rPr>
        <w:t xml:space="preserve"> היריבים. ואני תמיד אכבד את המשחק. </w:t>
      </w:r>
    </w:p>
    <w:p w14:paraId="7BD54EB5"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אגיע לכל ארוע של הקבוצה שלי </w:t>
      </w:r>
      <w:r w:rsidRPr="002B2631">
        <w:rPr>
          <w:rFonts w:eastAsia="Calibri" w:cs="Arial"/>
          <w:sz w:val="28"/>
          <w:szCs w:val="28"/>
          <w:rtl/>
          <w:lang w:bidi="he-IL"/>
        </w:rPr>
        <w:t xml:space="preserve">(אימון, משחק, וכו') </w:t>
      </w:r>
      <w:r w:rsidRPr="002B2631">
        <w:rPr>
          <w:rFonts w:eastAsia="Calibri" w:cs="Arial" w:hint="cs"/>
          <w:sz w:val="28"/>
          <w:szCs w:val="28"/>
          <w:rtl/>
          <w:lang w:bidi="he-IL"/>
        </w:rPr>
        <w:t xml:space="preserve">ואני אגיע בזמן. </w:t>
      </w:r>
    </w:p>
    <w:p w14:paraId="4139725C"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אלבש את המדים שלי כמו שצריך. </w:t>
      </w:r>
    </w:p>
    <w:p w14:paraId="53E50FF5"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אלמד על בייסבול. </w:t>
      </w:r>
    </w:p>
    <w:p w14:paraId="15A2105C"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 xml:space="preserve">אני אחשוב על הקבוצה שלי לפני שאני שאחשוב על עצמי. </w:t>
      </w:r>
    </w:p>
    <w:p w14:paraId="055A518C" w14:textId="77777777" w:rsidR="002B2631" w:rsidRPr="002B2631" w:rsidRDefault="002B2631" w:rsidP="002B2631">
      <w:pPr>
        <w:bidi/>
        <w:spacing w:after="160" w:line="259" w:lineRule="auto"/>
        <w:contextualSpacing/>
        <w:rPr>
          <w:rFonts w:eastAsia="Calibri" w:cs="Arial"/>
          <w:sz w:val="28"/>
          <w:szCs w:val="28"/>
          <w:rtl/>
          <w:lang w:bidi="he-IL"/>
        </w:rPr>
      </w:pPr>
      <w:r w:rsidRPr="002B2631">
        <w:rPr>
          <w:rFonts w:eastAsia="Calibri" w:cs="Arial" w:hint="cs"/>
          <w:sz w:val="28"/>
          <w:szCs w:val="28"/>
          <w:rtl/>
          <w:lang w:bidi="he-IL"/>
        </w:rPr>
        <w:t>והכי חשוב, אני תמיד אהנה כשאני אשחק כי זה כל העניין של בייסבול.</w:t>
      </w:r>
    </w:p>
    <w:p w14:paraId="6760C1AD" w14:textId="77777777" w:rsidR="00E90ED4" w:rsidRDefault="00E90ED4" w:rsidP="002B2631">
      <w:pPr>
        <w:bidi/>
        <w:spacing w:after="160" w:line="259" w:lineRule="auto"/>
        <w:rPr>
          <w:rFonts w:eastAsia="Calibri" w:cs="Arial"/>
          <w:sz w:val="28"/>
          <w:szCs w:val="28"/>
          <w:lang w:bidi="he-IL"/>
        </w:rPr>
      </w:pPr>
    </w:p>
    <w:p w14:paraId="74F71D35" w14:textId="1BE97CAD" w:rsidR="002B2631" w:rsidRPr="002B2631" w:rsidRDefault="002B2631" w:rsidP="00E90ED4">
      <w:pPr>
        <w:bidi/>
        <w:spacing w:after="160" w:line="259" w:lineRule="auto"/>
        <w:rPr>
          <w:rFonts w:eastAsia="Calibri" w:cs="Arial"/>
          <w:sz w:val="28"/>
          <w:szCs w:val="28"/>
          <w:rtl/>
          <w:lang w:bidi="he-IL"/>
        </w:rPr>
      </w:pPr>
      <w:r w:rsidRPr="002B2631">
        <w:rPr>
          <w:rFonts w:eastAsia="Calibri" w:cs="Arial"/>
          <w:sz w:val="28"/>
          <w:szCs w:val="28"/>
          <w:rtl/>
          <w:lang w:bidi="he-IL"/>
        </w:rPr>
        <w:t xml:space="preserve">על ידי חתימת </w:t>
      </w:r>
      <w:r w:rsidRPr="002B2631">
        <w:rPr>
          <w:rFonts w:eastAsia="Calibri" w:cs="Arial" w:hint="cs"/>
          <w:sz w:val="28"/>
          <w:szCs w:val="28"/>
          <w:rtl/>
          <w:lang w:bidi="he-IL"/>
        </w:rPr>
        <w:t>התחייבות</w:t>
      </w:r>
      <w:r w:rsidRPr="002B2631">
        <w:rPr>
          <w:rFonts w:eastAsia="Calibri" w:cs="Arial"/>
          <w:sz w:val="28"/>
          <w:szCs w:val="28"/>
          <w:rtl/>
          <w:lang w:bidi="he-IL"/>
        </w:rPr>
        <w:t xml:space="preserve"> ז</w:t>
      </w:r>
      <w:r w:rsidRPr="002B2631">
        <w:rPr>
          <w:rFonts w:eastAsia="Calibri" w:cs="Arial" w:hint="cs"/>
          <w:sz w:val="28"/>
          <w:szCs w:val="28"/>
          <w:rtl/>
          <w:lang w:bidi="he-IL"/>
        </w:rPr>
        <w:t>ו</w:t>
      </w:r>
      <w:r w:rsidRPr="002B2631">
        <w:rPr>
          <w:rFonts w:eastAsia="Calibri" w:cs="Arial"/>
          <w:sz w:val="28"/>
          <w:szCs w:val="28"/>
          <w:rtl/>
          <w:lang w:bidi="he-IL"/>
        </w:rPr>
        <w:t xml:space="preserve">, אני </w:t>
      </w:r>
      <w:r w:rsidRPr="002B2631">
        <w:rPr>
          <w:rFonts w:eastAsia="Calibri" w:cs="Arial" w:hint="cs"/>
          <w:sz w:val="28"/>
          <w:szCs w:val="28"/>
          <w:rtl/>
          <w:lang w:bidi="he-IL"/>
        </w:rPr>
        <w:t>מתחייב</w:t>
      </w:r>
      <w:r w:rsidRPr="002B2631">
        <w:rPr>
          <w:rFonts w:eastAsia="Calibri" w:cs="Arial"/>
          <w:sz w:val="28"/>
          <w:szCs w:val="28"/>
          <w:rtl/>
          <w:lang w:bidi="he-IL"/>
        </w:rPr>
        <w:t>/</w:t>
      </w:r>
      <w:r w:rsidRPr="002B2631">
        <w:rPr>
          <w:rFonts w:eastAsia="Calibri" w:cs="Arial" w:hint="cs"/>
          <w:sz w:val="28"/>
          <w:szCs w:val="28"/>
          <w:rtl/>
          <w:lang w:bidi="he-IL"/>
        </w:rPr>
        <w:t>ת</w:t>
      </w:r>
      <w:r w:rsidRPr="002B2631">
        <w:rPr>
          <w:rFonts w:eastAsia="Calibri" w:cs="Arial"/>
          <w:sz w:val="28"/>
          <w:szCs w:val="28"/>
          <w:rtl/>
          <w:lang w:bidi="he-IL"/>
        </w:rPr>
        <w:t xml:space="preserve"> לקיים את כל הרשום למעלה</w:t>
      </w:r>
      <w:r w:rsidRPr="002B2631">
        <w:rPr>
          <w:rFonts w:eastAsia="Calibri" w:cs="Arial" w:hint="cs"/>
          <w:sz w:val="28"/>
          <w:szCs w:val="28"/>
          <w:rtl/>
          <w:lang w:bidi="he-IL"/>
        </w:rPr>
        <w:t xml:space="preserve"> ואני מבין שאני אעמוד בסטנדרטים הגבוהים ביותר של יחס והתנהגות בזמן שאני משחק</w:t>
      </w:r>
      <w:r w:rsidRPr="002B2631">
        <w:rPr>
          <w:rFonts w:eastAsia="Calibri" w:cs="Arial"/>
          <w:sz w:val="28"/>
          <w:szCs w:val="28"/>
          <w:lang w:bidi="he-IL"/>
        </w:rPr>
        <w:t>/</w:t>
      </w:r>
      <w:r w:rsidRPr="002B2631">
        <w:rPr>
          <w:rFonts w:eastAsia="Calibri" w:cs="Arial" w:hint="cs"/>
          <w:sz w:val="28"/>
          <w:szCs w:val="28"/>
          <w:rtl/>
          <w:lang w:bidi="he-IL"/>
        </w:rPr>
        <w:t>ת עבור הקבוצה הזאת.</w:t>
      </w:r>
    </w:p>
    <w:p w14:paraId="472860AE" w14:textId="77777777" w:rsidR="002B2631" w:rsidRPr="002B2631" w:rsidRDefault="002B2631" w:rsidP="002B2631">
      <w:pPr>
        <w:bidi/>
        <w:spacing w:after="160" w:line="259" w:lineRule="auto"/>
        <w:rPr>
          <w:rFonts w:eastAsia="Calibri" w:cs="Arial"/>
          <w:sz w:val="28"/>
          <w:szCs w:val="28"/>
          <w:rtl/>
          <w:lang w:bidi="he-IL"/>
        </w:rPr>
      </w:pPr>
    </w:p>
    <w:p w14:paraId="7311D8BC" w14:textId="4DD0C077" w:rsid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lang w:bidi="he-IL"/>
        </w:rPr>
        <w:t>X</w:t>
      </w:r>
      <w:r w:rsidRPr="002B2631">
        <w:rPr>
          <w:rFonts w:eastAsia="Calibri" w:cs="Arial" w:hint="cs"/>
          <w:sz w:val="28"/>
          <w:szCs w:val="28"/>
          <w:rtl/>
          <w:lang w:bidi="he-IL"/>
        </w:rPr>
        <w:t xml:space="preserve"> ______________________________</w:t>
      </w:r>
    </w:p>
    <w:p w14:paraId="5C7484A6" w14:textId="77777777" w:rsidR="002B2631" w:rsidRDefault="002B2631">
      <w:pPr>
        <w:rPr>
          <w:rFonts w:eastAsia="Calibri" w:cs="Arial"/>
          <w:sz w:val="28"/>
          <w:szCs w:val="28"/>
          <w:rtl/>
          <w:lang w:bidi="he-IL"/>
        </w:rPr>
      </w:pPr>
      <w:r>
        <w:rPr>
          <w:rFonts w:eastAsia="Calibri" w:cs="Arial"/>
          <w:sz w:val="28"/>
          <w:szCs w:val="28"/>
          <w:rtl/>
          <w:lang w:bidi="he-IL"/>
        </w:rPr>
        <w:br w:type="page"/>
      </w:r>
    </w:p>
    <w:p w14:paraId="5BF8EB27" w14:textId="77777777" w:rsidR="002B2631" w:rsidRPr="002B2631" w:rsidRDefault="002B2631" w:rsidP="002B2631">
      <w:pPr>
        <w:pStyle w:val="Heading1"/>
        <w:bidi/>
        <w:rPr>
          <w:rtl/>
          <w:lang w:bidi="he-IL"/>
        </w:rPr>
      </w:pPr>
      <w:bookmarkStart w:id="8" w:name="_Toc18484457"/>
      <w:r w:rsidRPr="002B2631">
        <w:rPr>
          <w:rFonts w:hint="cs"/>
          <w:rtl/>
          <w:lang w:bidi="he-IL"/>
        </w:rPr>
        <w:lastRenderedPageBreak/>
        <w:t>התחייבות הורים</w:t>
      </w:r>
      <w:bookmarkEnd w:id="8"/>
    </w:p>
    <w:p w14:paraId="49AFDBAB" w14:textId="77777777" w:rsidR="002B2631" w:rsidRDefault="002B2631" w:rsidP="002B2631">
      <w:pPr>
        <w:bidi/>
        <w:spacing w:after="160" w:line="259" w:lineRule="auto"/>
        <w:rPr>
          <w:rFonts w:eastAsia="Calibri" w:cs="Arial"/>
          <w:sz w:val="28"/>
          <w:szCs w:val="28"/>
          <w:lang w:bidi="he-IL"/>
        </w:rPr>
      </w:pPr>
    </w:p>
    <w:p w14:paraId="77620C35" w14:textId="6A39E26A"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rtl/>
          <w:lang w:bidi="he-IL"/>
        </w:rPr>
        <w:t>אני _________________________, ההורה של ______________________________, מאשר את תנאי התחייבות הורים זו ואני אנסה לתמוך ברעיונות הגישה, הכבוד וההנאה הרשומים בה.</w:t>
      </w:r>
    </w:p>
    <w:p w14:paraId="077B53AE" w14:textId="77777777"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rtl/>
          <w:lang w:bidi="he-IL"/>
        </w:rPr>
        <w:t>אני אעזור עם התפתחות של הילד</w:t>
      </w:r>
      <w:r w:rsidRPr="002B2631">
        <w:rPr>
          <w:rFonts w:eastAsia="Calibri" w:cs="Arial"/>
          <w:sz w:val="28"/>
          <w:szCs w:val="28"/>
          <w:lang w:bidi="he-IL"/>
        </w:rPr>
        <w:t>/</w:t>
      </w:r>
      <w:r w:rsidRPr="002B2631">
        <w:rPr>
          <w:rFonts w:eastAsia="Calibri" w:cs="Arial" w:hint="cs"/>
          <w:sz w:val="28"/>
          <w:szCs w:val="28"/>
          <w:rtl/>
          <w:lang w:bidi="he-IL"/>
        </w:rPr>
        <w:t>ה שלי ושל הקבוצה כולה על ידי הפעולות הבאות:</w:t>
      </w:r>
    </w:p>
    <w:p w14:paraId="2145E898" w14:textId="77777777" w:rsidR="002B2631" w:rsidRPr="002B2631" w:rsidRDefault="002B2631" w:rsidP="002B2631">
      <w:pPr>
        <w:bidi/>
        <w:spacing w:after="160" w:line="259" w:lineRule="auto"/>
        <w:ind w:left="-58"/>
        <w:rPr>
          <w:rFonts w:eastAsia="Calibri" w:cs="Arial"/>
          <w:sz w:val="28"/>
          <w:szCs w:val="28"/>
          <w:rtl/>
          <w:lang w:bidi="he-IL"/>
        </w:rPr>
      </w:pPr>
      <w:r w:rsidRPr="002B2631">
        <w:rPr>
          <w:rFonts w:eastAsia="Calibri" w:cs="Arial" w:hint="cs"/>
          <w:sz w:val="28"/>
          <w:szCs w:val="28"/>
          <w:rtl/>
          <w:lang w:bidi="he-IL"/>
        </w:rPr>
        <w:t>אני מודע/ת לכך שהילד</w:t>
      </w:r>
      <w:r w:rsidRPr="002B2631">
        <w:rPr>
          <w:rFonts w:eastAsia="Calibri" w:cs="Arial"/>
          <w:sz w:val="28"/>
          <w:szCs w:val="28"/>
          <w:lang w:bidi="he-IL"/>
        </w:rPr>
        <w:t>/</w:t>
      </w:r>
      <w:r w:rsidRPr="002B2631">
        <w:rPr>
          <w:rFonts w:eastAsia="Calibri" w:cs="Arial" w:hint="cs"/>
          <w:sz w:val="28"/>
          <w:szCs w:val="28"/>
          <w:rtl/>
          <w:lang w:bidi="he-IL"/>
        </w:rPr>
        <w:t>ה שלי משחק</w:t>
      </w:r>
      <w:r w:rsidRPr="002B2631">
        <w:rPr>
          <w:rFonts w:eastAsia="Calibri" w:cs="Arial"/>
          <w:sz w:val="28"/>
          <w:szCs w:val="28"/>
          <w:lang w:bidi="he-IL"/>
        </w:rPr>
        <w:t>/</w:t>
      </w:r>
      <w:r w:rsidRPr="002B2631">
        <w:rPr>
          <w:rFonts w:eastAsia="Calibri" w:cs="Arial" w:hint="cs"/>
          <w:sz w:val="28"/>
          <w:szCs w:val="28"/>
          <w:rtl/>
          <w:lang w:bidi="he-IL"/>
        </w:rPr>
        <w:t xml:space="preserve">ת בייסבול וזה דורש זמן, נסיעות והקרבה, ובתמורה יהיו להם תגמולים רבים. </w:t>
      </w:r>
    </w:p>
    <w:p w14:paraId="11F8D368" w14:textId="77777777"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cs"/>
          <w:sz w:val="28"/>
          <w:szCs w:val="28"/>
          <w:rtl/>
          <w:lang w:bidi="he-IL"/>
        </w:rPr>
        <w:t>אני לא אאמן את הילד</w:t>
      </w:r>
      <w:r w:rsidRPr="002B2631">
        <w:rPr>
          <w:rFonts w:eastAsia="Calibri" w:cs="Arial"/>
          <w:sz w:val="28"/>
          <w:szCs w:val="28"/>
          <w:lang w:bidi="he-IL"/>
        </w:rPr>
        <w:t>/</w:t>
      </w:r>
      <w:r w:rsidRPr="002B2631">
        <w:rPr>
          <w:rFonts w:eastAsia="Calibri" w:cs="Arial" w:hint="cs"/>
          <w:sz w:val="28"/>
          <w:szCs w:val="28"/>
          <w:rtl/>
          <w:lang w:bidi="he-IL"/>
        </w:rPr>
        <w:t xml:space="preserve">ה שלי או כל </w:t>
      </w:r>
      <w:r w:rsidRPr="002B2631">
        <w:rPr>
          <w:rFonts w:eastAsia="Calibri" w:cs="Arial"/>
          <w:sz w:val="28"/>
          <w:szCs w:val="28"/>
          <w:rtl/>
          <w:lang w:bidi="he-IL"/>
        </w:rPr>
        <w:t xml:space="preserve">הילד/ה אחר בקבוצה בזמן אימון או משחק. </w:t>
      </w:r>
    </w:p>
    <w:p w14:paraId="11D2FB80" w14:textId="77777777"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eastAsia"/>
          <w:sz w:val="28"/>
          <w:szCs w:val="28"/>
          <w:rtl/>
          <w:lang w:bidi="he-IL"/>
        </w:rPr>
        <w:t>אני</w:t>
      </w:r>
      <w:r w:rsidRPr="002B2631">
        <w:rPr>
          <w:rFonts w:eastAsia="Calibri" w:cs="Arial"/>
          <w:sz w:val="28"/>
          <w:szCs w:val="28"/>
          <w:rtl/>
          <w:lang w:bidi="he-IL"/>
        </w:rPr>
        <w:t xml:space="preserve"> לא אתקרב ל"דאג-אוט" או אעלה על המגרש בזמן אימון או משחק, אל</w:t>
      </w:r>
      <w:r w:rsidRPr="002B2631">
        <w:rPr>
          <w:rFonts w:eastAsia="Calibri" w:cs="Arial" w:hint="eastAsia"/>
          <w:sz w:val="28"/>
          <w:szCs w:val="28"/>
          <w:rtl/>
          <w:lang w:bidi="he-IL"/>
        </w:rPr>
        <w:t>א</w:t>
      </w:r>
      <w:r w:rsidRPr="002B2631">
        <w:rPr>
          <w:rFonts w:eastAsia="Calibri" w:cs="Arial"/>
          <w:sz w:val="28"/>
          <w:szCs w:val="28"/>
          <w:rtl/>
          <w:lang w:bidi="he-IL"/>
        </w:rPr>
        <w:t xml:space="preserve"> אם המאמן יבקש ממני לעשות זאות. </w:t>
      </w:r>
    </w:p>
    <w:p w14:paraId="6607123F" w14:textId="77777777"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eastAsia"/>
          <w:sz w:val="28"/>
          <w:szCs w:val="28"/>
          <w:rtl/>
          <w:lang w:bidi="he-IL"/>
        </w:rPr>
        <w:t>אני</w:t>
      </w:r>
      <w:r w:rsidRPr="002B2631">
        <w:rPr>
          <w:rFonts w:eastAsia="Calibri" w:cs="Arial"/>
          <w:sz w:val="28"/>
          <w:szCs w:val="28"/>
          <w:rtl/>
          <w:lang w:bidi="he-IL"/>
        </w:rPr>
        <w:t xml:space="preserve"> לא אסכן את עצמי או את השחקנים על ידי </w:t>
      </w:r>
      <w:r w:rsidRPr="002B2631">
        <w:rPr>
          <w:rFonts w:eastAsia="Calibri" w:cs="Arial" w:hint="eastAsia"/>
          <w:sz w:val="28"/>
          <w:szCs w:val="28"/>
          <w:rtl/>
          <w:lang w:bidi="he-IL"/>
        </w:rPr>
        <w:t>התקרבות</w:t>
      </w:r>
      <w:r w:rsidRPr="002B2631">
        <w:rPr>
          <w:rFonts w:eastAsia="Calibri" w:cs="Arial"/>
          <w:sz w:val="28"/>
          <w:szCs w:val="28"/>
          <w:rtl/>
          <w:lang w:bidi="he-IL"/>
        </w:rPr>
        <w:t xml:space="preserve"> יתר על המידה </w:t>
      </w:r>
      <w:r w:rsidRPr="002B2631">
        <w:rPr>
          <w:rFonts w:eastAsia="Calibri" w:cs="Arial" w:hint="eastAsia"/>
          <w:sz w:val="28"/>
          <w:szCs w:val="28"/>
          <w:rtl/>
          <w:lang w:bidi="he-IL"/>
        </w:rPr>
        <w:t>למגרש</w:t>
      </w:r>
      <w:r w:rsidRPr="002B2631">
        <w:rPr>
          <w:rFonts w:eastAsia="Calibri" w:cs="Arial"/>
          <w:sz w:val="28"/>
          <w:szCs w:val="28"/>
          <w:rtl/>
          <w:lang w:bidi="he-IL"/>
        </w:rPr>
        <w:t xml:space="preserve"> </w:t>
      </w:r>
      <w:r w:rsidRPr="002B2631">
        <w:rPr>
          <w:rFonts w:eastAsia="Calibri" w:cs="Arial" w:hint="eastAsia"/>
          <w:sz w:val="28"/>
          <w:szCs w:val="28"/>
          <w:rtl/>
          <w:lang w:bidi="he-IL"/>
        </w:rPr>
        <w:t>בזמן</w:t>
      </w:r>
      <w:r w:rsidRPr="002B2631">
        <w:rPr>
          <w:rFonts w:eastAsia="Calibri" w:cs="Arial"/>
          <w:sz w:val="28"/>
          <w:szCs w:val="28"/>
          <w:rtl/>
          <w:lang w:bidi="he-IL"/>
        </w:rPr>
        <w:t xml:space="preserve"> </w:t>
      </w:r>
      <w:r w:rsidRPr="002B2631">
        <w:rPr>
          <w:rFonts w:eastAsia="Calibri" w:cs="Arial" w:hint="eastAsia"/>
          <w:sz w:val="28"/>
          <w:szCs w:val="28"/>
          <w:rtl/>
          <w:lang w:bidi="he-IL"/>
        </w:rPr>
        <w:t>אימון</w:t>
      </w:r>
      <w:r w:rsidRPr="002B2631">
        <w:rPr>
          <w:rFonts w:eastAsia="Calibri" w:cs="Arial"/>
          <w:sz w:val="28"/>
          <w:szCs w:val="28"/>
          <w:rtl/>
          <w:lang w:bidi="he-IL"/>
        </w:rPr>
        <w:t xml:space="preserve"> </w:t>
      </w:r>
      <w:r w:rsidRPr="002B2631">
        <w:rPr>
          <w:rFonts w:eastAsia="Calibri" w:cs="Arial" w:hint="eastAsia"/>
          <w:sz w:val="28"/>
          <w:szCs w:val="28"/>
          <w:rtl/>
          <w:lang w:bidi="he-IL"/>
        </w:rPr>
        <w:t>או</w:t>
      </w:r>
      <w:r w:rsidRPr="002B2631">
        <w:rPr>
          <w:rFonts w:eastAsia="Calibri" w:cs="Arial"/>
          <w:sz w:val="28"/>
          <w:szCs w:val="28"/>
          <w:rtl/>
          <w:lang w:bidi="he-IL"/>
        </w:rPr>
        <w:t xml:space="preserve"> </w:t>
      </w:r>
      <w:r w:rsidRPr="002B2631">
        <w:rPr>
          <w:rFonts w:eastAsia="Calibri" w:cs="Arial" w:hint="eastAsia"/>
          <w:sz w:val="28"/>
          <w:szCs w:val="28"/>
          <w:rtl/>
          <w:lang w:bidi="he-IL"/>
        </w:rPr>
        <w:t>משחק</w:t>
      </w:r>
      <w:r w:rsidRPr="002B2631">
        <w:rPr>
          <w:rFonts w:eastAsia="Calibri" w:cs="Arial"/>
          <w:sz w:val="28"/>
          <w:szCs w:val="28"/>
          <w:rtl/>
          <w:lang w:bidi="he-IL"/>
        </w:rPr>
        <w:t xml:space="preserve"> </w:t>
      </w:r>
      <w:r w:rsidRPr="002B2631">
        <w:rPr>
          <w:rFonts w:eastAsia="Calibri" w:cs="Arial" w:hint="eastAsia"/>
          <w:sz w:val="28"/>
          <w:szCs w:val="28"/>
          <w:rtl/>
          <w:lang w:bidi="he-IL"/>
        </w:rPr>
        <w:t>ואני</w:t>
      </w:r>
      <w:r w:rsidRPr="002B2631">
        <w:rPr>
          <w:rFonts w:eastAsia="Calibri" w:cs="Arial"/>
          <w:sz w:val="28"/>
          <w:szCs w:val="28"/>
          <w:rtl/>
          <w:lang w:bidi="he-IL"/>
        </w:rPr>
        <w:t xml:space="preserve"> </w:t>
      </w:r>
      <w:r w:rsidRPr="002B2631">
        <w:rPr>
          <w:rFonts w:eastAsia="Calibri" w:cs="Arial" w:hint="eastAsia"/>
          <w:sz w:val="28"/>
          <w:szCs w:val="28"/>
          <w:rtl/>
          <w:lang w:bidi="he-IL"/>
        </w:rPr>
        <w:t>אציית</w:t>
      </w:r>
      <w:r w:rsidRPr="002B2631">
        <w:rPr>
          <w:rFonts w:eastAsia="Calibri" w:cs="Arial"/>
          <w:sz w:val="28"/>
          <w:szCs w:val="28"/>
          <w:rtl/>
          <w:lang w:bidi="he-IL"/>
        </w:rPr>
        <w:t xml:space="preserve"> </w:t>
      </w:r>
      <w:r w:rsidRPr="002B2631">
        <w:rPr>
          <w:rFonts w:eastAsia="Calibri" w:cs="Arial" w:hint="eastAsia"/>
          <w:sz w:val="28"/>
          <w:szCs w:val="28"/>
          <w:rtl/>
          <w:lang w:bidi="he-IL"/>
        </w:rPr>
        <w:t>להוראות</w:t>
      </w:r>
      <w:r w:rsidRPr="002B2631">
        <w:rPr>
          <w:rFonts w:eastAsia="Calibri" w:cs="Arial"/>
          <w:sz w:val="28"/>
          <w:szCs w:val="28"/>
          <w:rtl/>
          <w:lang w:bidi="he-IL"/>
        </w:rPr>
        <w:t xml:space="preserve"> </w:t>
      </w:r>
      <w:r w:rsidRPr="002B2631">
        <w:rPr>
          <w:rFonts w:eastAsia="Calibri" w:cs="Arial" w:hint="eastAsia"/>
          <w:sz w:val="28"/>
          <w:szCs w:val="28"/>
          <w:rtl/>
          <w:lang w:bidi="he-IL"/>
        </w:rPr>
        <w:t>צוות</w:t>
      </w:r>
      <w:r w:rsidRPr="002B2631">
        <w:rPr>
          <w:rFonts w:eastAsia="Calibri" w:cs="Arial"/>
          <w:sz w:val="28"/>
          <w:szCs w:val="28"/>
          <w:rtl/>
          <w:lang w:bidi="he-IL"/>
        </w:rPr>
        <w:t xml:space="preserve"> </w:t>
      </w:r>
      <w:r w:rsidRPr="002B2631">
        <w:rPr>
          <w:rFonts w:eastAsia="Calibri" w:cs="Arial" w:hint="eastAsia"/>
          <w:sz w:val="28"/>
          <w:szCs w:val="28"/>
          <w:rtl/>
          <w:lang w:bidi="he-IL"/>
        </w:rPr>
        <w:t>המאמנים</w:t>
      </w:r>
      <w:r w:rsidRPr="002B2631">
        <w:rPr>
          <w:rFonts w:eastAsia="Calibri" w:cs="Arial"/>
          <w:sz w:val="28"/>
          <w:szCs w:val="28"/>
          <w:rtl/>
          <w:lang w:bidi="he-IL"/>
        </w:rPr>
        <w:t>.</w:t>
      </w:r>
    </w:p>
    <w:p w14:paraId="3853F64B" w14:textId="77777777"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eastAsia"/>
          <w:sz w:val="28"/>
          <w:szCs w:val="28"/>
          <w:rtl/>
          <w:lang w:bidi="he-IL"/>
        </w:rPr>
        <w:t>אני</w:t>
      </w:r>
      <w:r w:rsidRPr="002B2631">
        <w:rPr>
          <w:rFonts w:eastAsia="Calibri" w:cs="Arial"/>
          <w:sz w:val="28"/>
          <w:szCs w:val="28"/>
          <w:rtl/>
          <w:lang w:bidi="he-IL"/>
        </w:rPr>
        <w:t xml:space="preserve"> לא אפנה ישירות לשופט או לשחקן או מאמן של הקבוצה הנגדית. אם </w:t>
      </w:r>
      <w:r w:rsidRPr="002B2631">
        <w:rPr>
          <w:rFonts w:eastAsia="Calibri" w:cs="Arial" w:hint="eastAsia"/>
          <w:sz w:val="28"/>
          <w:szCs w:val="28"/>
          <w:rtl/>
          <w:lang w:bidi="he-IL"/>
        </w:rPr>
        <w:t>יש</w:t>
      </w:r>
      <w:r w:rsidRPr="002B2631">
        <w:rPr>
          <w:rFonts w:eastAsia="Calibri" w:cs="Arial"/>
          <w:sz w:val="28"/>
          <w:szCs w:val="28"/>
          <w:rtl/>
          <w:lang w:bidi="he-IL"/>
        </w:rPr>
        <w:t xml:space="preserve"> לי צורך </w:t>
      </w:r>
      <w:r w:rsidRPr="002B2631">
        <w:rPr>
          <w:rFonts w:eastAsia="Calibri" w:cs="Arial" w:hint="eastAsia"/>
          <w:sz w:val="28"/>
          <w:szCs w:val="28"/>
          <w:rtl/>
          <w:lang w:bidi="he-IL"/>
        </w:rPr>
        <w:t>לדבר</w:t>
      </w:r>
      <w:r w:rsidRPr="002B2631">
        <w:rPr>
          <w:rFonts w:eastAsia="Calibri" w:cs="Arial"/>
          <w:sz w:val="28"/>
          <w:szCs w:val="28"/>
          <w:rtl/>
          <w:lang w:bidi="he-IL"/>
        </w:rPr>
        <w:t xml:space="preserve"> עם המאמן לגבי זמן הילד/ה שלי, או כל דבר שקשור לקבוצה, אני אג</w:t>
      </w:r>
      <w:r w:rsidRPr="002B2631">
        <w:rPr>
          <w:rFonts w:eastAsia="Calibri" w:cs="Arial" w:hint="eastAsia"/>
          <w:sz w:val="28"/>
          <w:szCs w:val="28"/>
          <w:rtl/>
          <w:lang w:bidi="he-IL"/>
        </w:rPr>
        <w:t>ש</w:t>
      </w:r>
      <w:r w:rsidRPr="002B2631">
        <w:rPr>
          <w:rFonts w:eastAsia="Calibri" w:cs="Arial"/>
          <w:sz w:val="28"/>
          <w:szCs w:val="28"/>
          <w:rtl/>
          <w:lang w:bidi="he-IL"/>
        </w:rPr>
        <w:t xml:space="preserve"> אלי</w:t>
      </w:r>
      <w:r w:rsidRPr="002B2631">
        <w:rPr>
          <w:rFonts w:eastAsia="Calibri" w:cs="Arial" w:hint="eastAsia"/>
          <w:sz w:val="28"/>
          <w:szCs w:val="28"/>
          <w:rtl/>
          <w:lang w:bidi="he-IL"/>
        </w:rPr>
        <w:t>ו</w:t>
      </w:r>
      <w:r w:rsidRPr="002B2631">
        <w:rPr>
          <w:rFonts w:eastAsia="Calibri" w:cs="Arial"/>
          <w:sz w:val="28"/>
          <w:szCs w:val="28"/>
          <w:rtl/>
          <w:lang w:bidi="he-IL"/>
        </w:rPr>
        <w:t xml:space="preserve"> בנפרד ולא </w:t>
      </w:r>
      <w:r w:rsidRPr="002B2631">
        <w:rPr>
          <w:rFonts w:eastAsia="Calibri" w:cs="Arial" w:hint="eastAsia"/>
          <w:sz w:val="28"/>
          <w:szCs w:val="28"/>
          <w:rtl/>
          <w:lang w:bidi="he-IL"/>
        </w:rPr>
        <w:t>ביום</w:t>
      </w:r>
      <w:r w:rsidRPr="002B2631">
        <w:rPr>
          <w:rFonts w:eastAsia="Calibri" w:cs="Arial"/>
          <w:sz w:val="28"/>
          <w:szCs w:val="28"/>
          <w:rtl/>
          <w:lang w:bidi="he-IL"/>
        </w:rPr>
        <w:t xml:space="preserve"> </w:t>
      </w:r>
      <w:r w:rsidRPr="002B2631">
        <w:rPr>
          <w:rFonts w:eastAsia="Calibri" w:cs="Arial" w:hint="eastAsia"/>
          <w:sz w:val="28"/>
          <w:szCs w:val="28"/>
          <w:rtl/>
          <w:lang w:bidi="he-IL"/>
        </w:rPr>
        <w:t>האימון</w:t>
      </w:r>
      <w:r w:rsidRPr="002B2631">
        <w:rPr>
          <w:rFonts w:eastAsia="Calibri" w:cs="Arial"/>
          <w:sz w:val="28"/>
          <w:szCs w:val="28"/>
          <w:rtl/>
          <w:lang w:bidi="he-IL"/>
        </w:rPr>
        <w:t xml:space="preserve"> או </w:t>
      </w:r>
      <w:r w:rsidRPr="002B2631">
        <w:rPr>
          <w:rFonts w:eastAsia="Calibri" w:cs="Arial" w:hint="eastAsia"/>
          <w:sz w:val="28"/>
          <w:szCs w:val="28"/>
          <w:rtl/>
          <w:lang w:bidi="he-IL"/>
        </w:rPr>
        <w:t>המשחק</w:t>
      </w:r>
      <w:r w:rsidRPr="002B2631">
        <w:rPr>
          <w:rFonts w:eastAsia="Calibri" w:cs="Arial"/>
          <w:sz w:val="28"/>
          <w:szCs w:val="28"/>
          <w:rtl/>
          <w:lang w:bidi="he-IL"/>
        </w:rPr>
        <w:t xml:space="preserve">. </w:t>
      </w:r>
    </w:p>
    <w:p w14:paraId="50AFA8F7" w14:textId="77777777" w:rsidR="00E90ED4" w:rsidRDefault="002B2631" w:rsidP="00E90ED4">
      <w:pPr>
        <w:bidi/>
        <w:spacing w:after="160" w:line="259" w:lineRule="auto"/>
        <w:ind w:left="-58"/>
        <w:contextualSpacing/>
        <w:rPr>
          <w:rFonts w:eastAsia="Calibri" w:cs="Arial"/>
          <w:sz w:val="28"/>
          <w:szCs w:val="28"/>
          <w:lang w:bidi="he-IL"/>
        </w:rPr>
      </w:pPr>
      <w:r w:rsidRPr="002B2631">
        <w:rPr>
          <w:rFonts w:eastAsia="Calibri" w:cs="Arial" w:hint="eastAsia"/>
          <w:sz w:val="28"/>
          <w:szCs w:val="28"/>
          <w:rtl/>
          <w:lang w:bidi="he-IL"/>
        </w:rPr>
        <w:t>אני</w:t>
      </w:r>
      <w:r w:rsidRPr="002B2631">
        <w:rPr>
          <w:rFonts w:eastAsia="Calibri" w:cs="Arial"/>
          <w:sz w:val="28"/>
          <w:szCs w:val="28"/>
          <w:rtl/>
          <w:lang w:bidi="he-IL"/>
        </w:rPr>
        <w:t xml:space="preserve"> </w:t>
      </w:r>
      <w:r w:rsidRPr="002B2631">
        <w:rPr>
          <w:rFonts w:eastAsia="Calibri" w:cs="Arial" w:hint="eastAsia"/>
          <w:sz w:val="28"/>
          <w:szCs w:val="28"/>
          <w:rtl/>
          <w:lang w:bidi="he-IL"/>
        </w:rPr>
        <w:t>אדאג</w:t>
      </w:r>
      <w:r w:rsidRPr="002B2631">
        <w:rPr>
          <w:rFonts w:eastAsia="Calibri" w:cs="Arial"/>
          <w:sz w:val="28"/>
          <w:szCs w:val="28"/>
          <w:rtl/>
          <w:lang w:bidi="he-IL"/>
        </w:rPr>
        <w:t xml:space="preserve"> </w:t>
      </w:r>
      <w:r w:rsidRPr="002B2631">
        <w:rPr>
          <w:rFonts w:eastAsia="Calibri" w:cs="Arial" w:hint="eastAsia"/>
          <w:sz w:val="28"/>
          <w:szCs w:val="28"/>
          <w:rtl/>
          <w:lang w:bidi="he-IL"/>
        </w:rPr>
        <w:t>להביא</w:t>
      </w:r>
      <w:r w:rsidRPr="002B2631">
        <w:rPr>
          <w:rFonts w:eastAsia="Calibri" w:cs="Arial"/>
          <w:sz w:val="28"/>
          <w:szCs w:val="28"/>
          <w:rtl/>
          <w:lang w:bidi="he-IL"/>
        </w:rPr>
        <w:t xml:space="preserve"> את הילד/ה שלי </w:t>
      </w:r>
      <w:r w:rsidRPr="002B2631">
        <w:rPr>
          <w:rFonts w:eastAsia="Calibri" w:cs="Arial" w:hint="eastAsia"/>
          <w:sz w:val="28"/>
          <w:szCs w:val="28"/>
          <w:rtl/>
          <w:lang w:bidi="he-IL"/>
        </w:rPr>
        <w:t>לכל</w:t>
      </w:r>
      <w:r w:rsidRPr="002B2631">
        <w:rPr>
          <w:rFonts w:eastAsia="Calibri" w:cs="Arial"/>
          <w:sz w:val="28"/>
          <w:szCs w:val="28"/>
          <w:rtl/>
          <w:lang w:bidi="he-IL"/>
        </w:rPr>
        <w:t xml:space="preserve"> אירוע של הקבוצה (אימון, משחק, </w:t>
      </w:r>
      <w:r w:rsidRPr="002B2631">
        <w:rPr>
          <w:rFonts w:eastAsia="Calibri" w:cs="Arial" w:hint="eastAsia"/>
          <w:sz w:val="28"/>
          <w:szCs w:val="28"/>
          <w:rtl/>
          <w:lang w:bidi="he-IL"/>
        </w:rPr>
        <w:t>וכו</w:t>
      </w:r>
      <w:r w:rsidRPr="002B2631">
        <w:rPr>
          <w:rFonts w:eastAsia="Calibri" w:cs="Arial"/>
          <w:sz w:val="28"/>
          <w:szCs w:val="28"/>
          <w:rtl/>
          <w:lang w:bidi="he-IL"/>
        </w:rPr>
        <w:t xml:space="preserve">') </w:t>
      </w:r>
      <w:r w:rsidRPr="002B2631">
        <w:rPr>
          <w:rFonts w:eastAsia="Calibri" w:cs="Arial" w:hint="eastAsia"/>
          <w:sz w:val="28"/>
          <w:szCs w:val="28"/>
          <w:rtl/>
          <w:lang w:bidi="he-IL"/>
        </w:rPr>
        <w:t>אלא</w:t>
      </w:r>
      <w:r w:rsidRPr="002B2631">
        <w:rPr>
          <w:rFonts w:eastAsia="Calibri" w:cs="Arial"/>
          <w:sz w:val="28"/>
          <w:szCs w:val="28"/>
          <w:rtl/>
          <w:lang w:bidi="he-IL"/>
        </w:rPr>
        <w:t xml:space="preserve"> </w:t>
      </w:r>
      <w:r w:rsidRPr="002B2631">
        <w:rPr>
          <w:rFonts w:eastAsia="Calibri" w:cs="Arial" w:hint="eastAsia"/>
          <w:sz w:val="28"/>
          <w:szCs w:val="28"/>
          <w:rtl/>
          <w:lang w:bidi="he-IL"/>
        </w:rPr>
        <w:t>אם</w:t>
      </w:r>
      <w:r w:rsidRPr="002B2631">
        <w:rPr>
          <w:rFonts w:eastAsia="Calibri" w:cs="Arial"/>
          <w:sz w:val="28"/>
          <w:szCs w:val="28"/>
          <w:rtl/>
          <w:lang w:bidi="he-IL"/>
        </w:rPr>
        <w:t xml:space="preserve"> </w:t>
      </w:r>
      <w:r w:rsidRPr="002B2631">
        <w:rPr>
          <w:rFonts w:eastAsia="Calibri" w:cs="Arial" w:hint="eastAsia"/>
          <w:sz w:val="28"/>
          <w:szCs w:val="28"/>
          <w:rtl/>
          <w:lang w:bidi="he-IL"/>
        </w:rPr>
        <w:t>הודעתי</w:t>
      </w:r>
      <w:r w:rsidRPr="002B2631">
        <w:rPr>
          <w:rFonts w:eastAsia="Calibri" w:cs="Arial"/>
          <w:sz w:val="28"/>
          <w:szCs w:val="28"/>
          <w:rtl/>
          <w:lang w:bidi="he-IL"/>
        </w:rPr>
        <w:t xml:space="preserve"> </w:t>
      </w:r>
      <w:r w:rsidRPr="002B2631">
        <w:rPr>
          <w:rFonts w:eastAsia="Calibri" w:cs="Arial" w:hint="eastAsia"/>
          <w:sz w:val="28"/>
          <w:szCs w:val="28"/>
          <w:rtl/>
          <w:lang w:bidi="he-IL"/>
        </w:rPr>
        <w:t>על</w:t>
      </w:r>
      <w:r w:rsidRPr="002B2631">
        <w:rPr>
          <w:rFonts w:eastAsia="Calibri" w:cs="Arial"/>
          <w:sz w:val="28"/>
          <w:szCs w:val="28"/>
          <w:rtl/>
          <w:lang w:bidi="he-IL"/>
        </w:rPr>
        <w:t xml:space="preserve"> </w:t>
      </w:r>
      <w:r w:rsidRPr="002B2631">
        <w:rPr>
          <w:rFonts w:eastAsia="Calibri" w:cs="Arial" w:hint="eastAsia"/>
          <w:sz w:val="28"/>
          <w:szCs w:val="28"/>
          <w:rtl/>
          <w:lang w:bidi="he-IL"/>
        </w:rPr>
        <w:t>שינוי</w:t>
      </w:r>
      <w:r w:rsidRPr="002B2631">
        <w:rPr>
          <w:rFonts w:eastAsia="Calibri" w:cs="Arial"/>
          <w:sz w:val="28"/>
          <w:szCs w:val="28"/>
          <w:rtl/>
          <w:lang w:bidi="he-IL"/>
        </w:rPr>
        <w:t xml:space="preserve"> כלשהו מראש. </w:t>
      </w:r>
      <w:bookmarkStart w:id="9" w:name="_Hlk491619834"/>
    </w:p>
    <w:p w14:paraId="205EBC23" w14:textId="77777777" w:rsidR="00E90ED4" w:rsidRDefault="00E90ED4" w:rsidP="00E90ED4">
      <w:pPr>
        <w:bidi/>
        <w:spacing w:after="160" w:line="259" w:lineRule="auto"/>
        <w:ind w:left="-58"/>
        <w:contextualSpacing/>
        <w:rPr>
          <w:rFonts w:eastAsia="Calibri" w:cs="Arial"/>
          <w:sz w:val="28"/>
          <w:szCs w:val="28"/>
          <w:lang w:bidi="he-IL"/>
        </w:rPr>
      </w:pPr>
    </w:p>
    <w:p w14:paraId="47B333EE" w14:textId="37645D5E" w:rsidR="002B2631" w:rsidRPr="002B2631" w:rsidRDefault="002B2631" w:rsidP="00E90ED4">
      <w:pPr>
        <w:bidi/>
        <w:spacing w:after="160" w:line="259" w:lineRule="auto"/>
        <w:ind w:left="-58"/>
        <w:contextualSpacing/>
        <w:rPr>
          <w:rFonts w:eastAsia="Calibri" w:cs="Arial"/>
          <w:sz w:val="28"/>
          <w:szCs w:val="28"/>
          <w:rtl/>
          <w:lang w:bidi="he-IL"/>
        </w:rPr>
      </w:pPr>
      <w:r w:rsidRPr="002B2631">
        <w:rPr>
          <w:rFonts w:eastAsia="Calibri" w:cs="Arial" w:hint="cs"/>
          <w:sz w:val="28"/>
          <w:szCs w:val="28"/>
          <w:rtl/>
          <w:lang w:bidi="he-IL"/>
        </w:rPr>
        <w:t xml:space="preserve">על ידי חתימתי מטה, </w:t>
      </w:r>
      <w:bookmarkStart w:id="10" w:name="_Hlk491619848"/>
      <w:bookmarkEnd w:id="9"/>
      <w:r w:rsidRPr="002B2631">
        <w:rPr>
          <w:rFonts w:eastAsia="Calibri" w:cs="Arial" w:hint="cs"/>
          <w:sz w:val="28"/>
          <w:szCs w:val="28"/>
          <w:rtl/>
          <w:lang w:bidi="he-IL"/>
        </w:rPr>
        <w:t xml:space="preserve">אני מתחייב/ת לקיים את כל הרשום למעלה </w:t>
      </w:r>
      <w:bookmarkEnd w:id="10"/>
      <w:r w:rsidRPr="002B2631">
        <w:rPr>
          <w:rFonts w:eastAsia="Calibri" w:cs="Arial" w:hint="cs"/>
          <w:sz w:val="28"/>
          <w:szCs w:val="28"/>
          <w:rtl/>
          <w:lang w:bidi="he-IL"/>
        </w:rPr>
        <w:t>ואני מבינ</w:t>
      </w:r>
      <w:r w:rsidRPr="002B2631">
        <w:rPr>
          <w:rFonts w:eastAsia="Calibri" w:cs="Arial"/>
          <w:sz w:val="28"/>
          <w:szCs w:val="28"/>
          <w:lang w:bidi="he-IL"/>
        </w:rPr>
        <w:t>/</w:t>
      </w:r>
      <w:r w:rsidRPr="002B2631">
        <w:rPr>
          <w:rFonts w:eastAsia="Calibri" w:cs="Arial" w:hint="cs"/>
          <w:sz w:val="28"/>
          <w:szCs w:val="28"/>
          <w:rtl/>
          <w:lang w:bidi="he-IL"/>
        </w:rPr>
        <w:t>ה איך אני יכול</w:t>
      </w:r>
      <w:r w:rsidRPr="002B2631">
        <w:rPr>
          <w:rFonts w:eastAsia="Calibri" w:cs="Arial"/>
          <w:sz w:val="28"/>
          <w:szCs w:val="28"/>
          <w:lang w:bidi="he-IL"/>
        </w:rPr>
        <w:t>/</w:t>
      </w:r>
      <w:r w:rsidRPr="002B2631">
        <w:rPr>
          <w:rFonts w:eastAsia="Calibri" w:cs="Arial" w:hint="cs"/>
          <w:sz w:val="28"/>
          <w:szCs w:val="28"/>
          <w:rtl/>
          <w:lang w:bidi="he-IL"/>
        </w:rPr>
        <w:t xml:space="preserve">ה לתמוך בתהליך ההתפתחות של </w:t>
      </w:r>
      <w:r w:rsidRPr="002B2631">
        <w:rPr>
          <w:rFonts w:eastAsia="Calibri" w:cs="Arial"/>
          <w:sz w:val="28"/>
          <w:szCs w:val="28"/>
          <w:rtl/>
          <w:lang w:bidi="he-IL"/>
        </w:rPr>
        <w:t>הילד/ה</w:t>
      </w:r>
      <w:r w:rsidRPr="002B2631">
        <w:rPr>
          <w:rFonts w:eastAsia="Calibri" w:cs="Arial" w:hint="cs"/>
          <w:sz w:val="28"/>
          <w:szCs w:val="28"/>
          <w:rtl/>
          <w:lang w:bidi="he-IL"/>
        </w:rPr>
        <w:t xml:space="preserve"> שלי בבייסבול בזמן שהוא</w:t>
      </w:r>
      <w:r w:rsidRPr="002B2631">
        <w:rPr>
          <w:rFonts w:eastAsia="Calibri" w:cs="Arial"/>
          <w:sz w:val="28"/>
          <w:szCs w:val="28"/>
          <w:lang w:bidi="he-IL"/>
        </w:rPr>
        <w:t>/</w:t>
      </w:r>
      <w:r w:rsidRPr="002B2631">
        <w:rPr>
          <w:rFonts w:eastAsia="Calibri" w:cs="Arial" w:hint="cs"/>
          <w:sz w:val="28"/>
          <w:szCs w:val="28"/>
          <w:rtl/>
          <w:lang w:bidi="he-IL"/>
        </w:rPr>
        <w:t>היא משחק</w:t>
      </w:r>
      <w:r w:rsidRPr="002B2631">
        <w:rPr>
          <w:rFonts w:eastAsia="Calibri" w:cs="Arial"/>
          <w:sz w:val="28"/>
          <w:szCs w:val="28"/>
          <w:lang w:bidi="he-IL"/>
        </w:rPr>
        <w:t>/</w:t>
      </w:r>
      <w:r w:rsidRPr="002B2631">
        <w:rPr>
          <w:rFonts w:eastAsia="Calibri" w:cs="Arial" w:hint="cs"/>
          <w:sz w:val="28"/>
          <w:szCs w:val="28"/>
          <w:rtl/>
          <w:lang w:bidi="he-IL"/>
        </w:rPr>
        <w:t>ת בקבוצה זו.</w:t>
      </w:r>
    </w:p>
    <w:p w14:paraId="40DC0E13" w14:textId="77777777" w:rsidR="002B2631" w:rsidRPr="002B2631" w:rsidRDefault="002B2631" w:rsidP="002B2631">
      <w:pPr>
        <w:bidi/>
        <w:spacing w:after="160" w:line="259" w:lineRule="auto"/>
        <w:rPr>
          <w:rFonts w:eastAsia="Calibri" w:cs="Arial"/>
          <w:sz w:val="28"/>
          <w:szCs w:val="28"/>
          <w:rtl/>
          <w:lang w:bidi="he-IL"/>
        </w:rPr>
      </w:pPr>
    </w:p>
    <w:p w14:paraId="5514B5DC" w14:textId="77777777" w:rsidR="002B2631" w:rsidRPr="002B2631" w:rsidRDefault="002B2631" w:rsidP="002B2631">
      <w:pPr>
        <w:bidi/>
        <w:spacing w:after="160" w:line="259" w:lineRule="auto"/>
        <w:rPr>
          <w:rFonts w:eastAsia="Calibri" w:cs="Arial"/>
          <w:sz w:val="28"/>
          <w:szCs w:val="28"/>
          <w:rtl/>
          <w:lang w:bidi="he-IL"/>
        </w:rPr>
      </w:pPr>
      <w:r w:rsidRPr="002B2631">
        <w:rPr>
          <w:rFonts w:eastAsia="Calibri" w:cs="Arial" w:hint="cs"/>
          <w:sz w:val="28"/>
          <w:szCs w:val="28"/>
          <w:lang w:bidi="he-IL"/>
        </w:rPr>
        <w:t>X</w:t>
      </w:r>
      <w:r w:rsidRPr="002B2631">
        <w:rPr>
          <w:rFonts w:eastAsia="Calibri" w:cs="Arial" w:hint="cs"/>
          <w:sz w:val="28"/>
          <w:szCs w:val="28"/>
          <w:rtl/>
          <w:lang w:bidi="he-IL"/>
        </w:rPr>
        <w:t xml:space="preserve"> ________________________________</w:t>
      </w:r>
    </w:p>
    <w:p w14:paraId="4E3E79BA" w14:textId="77777777" w:rsidR="002B2631" w:rsidRPr="002B2631" w:rsidRDefault="002B2631" w:rsidP="002B2631">
      <w:pPr>
        <w:bidi/>
        <w:spacing w:after="160" w:line="259" w:lineRule="auto"/>
        <w:rPr>
          <w:rFonts w:eastAsia="Calibri" w:cs="Arial"/>
          <w:sz w:val="28"/>
          <w:szCs w:val="28"/>
          <w:rtl/>
          <w:lang w:bidi="he-IL"/>
        </w:rPr>
      </w:pPr>
    </w:p>
    <w:p w14:paraId="5F8EA2C0" w14:textId="77777777" w:rsidR="002B2631" w:rsidRDefault="002B2631">
      <w:pPr>
        <w:rPr>
          <w:rFonts w:eastAsia="MS Mincho" w:cs="Arial"/>
          <w:b/>
          <w:sz w:val="36"/>
          <w:szCs w:val="36"/>
          <w:lang w:eastAsia="en-GB"/>
        </w:rPr>
      </w:pPr>
    </w:p>
    <w:p w14:paraId="05BD44DF" w14:textId="77777777" w:rsidR="009C570C" w:rsidRPr="009C570C" w:rsidRDefault="009C570C" w:rsidP="009C570C">
      <w:pPr>
        <w:pageBreakBefore/>
        <w:jc w:val="center"/>
        <w:outlineLvl w:val="0"/>
        <w:rPr>
          <w:rFonts w:eastAsia="MS Mincho" w:cs="Arial"/>
          <w:bCs/>
          <w:sz w:val="36"/>
          <w:szCs w:val="36"/>
          <w:lang w:eastAsia="en-GB"/>
        </w:rPr>
      </w:pPr>
      <w:bookmarkStart w:id="11" w:name="_Toc397494513"/>
      <w:bookmarkStart w:id="12" w:name="_Toc18484458"/>
      <w:r w:rsidRPr="009C570C">
        <w:rPr>
          <w:rFonts w:eastAsia="MS Mincho" w:cs="Arial"/>
          <w:bCs/>
          <w:sz w:val="36"/>
          <w:szCs w:val="36"/>
          <w:lang w:eastAsia="en-GB"/>
        </w:rPr>
        <w:lastRenderedPageBreak/>
        <w:t>UNIFORM ORDER FORM</w:t>
      </w:r>
      <w:bookmarkEnd w:id="11"/>
      <w:bookmarkEnd w:id="12"/>
    </w:p>
    <w:p w14:paraId="4907C599" w14:textId="77777777" w:rsidR="009C570C" w:rsidRPr="00A86C0F" w:rsidRDefault="009C570C" w:rsidP="009C570C">
      <w:pPr>
        <w:rPr>
          <w:rFonts w:eastAsia="MS Mincho" w:cs="Arial"/>
          <w:b/>
          <w:lang w:eastAsia="en-GB"/>
        </w:rPr>
      </w:pPr>
    </w:p>
    <w:p w14:paraId="4A346D53" w14:textId="77777777" w:rsidR="009C570C" w:rsidRPr="00A86C0F" w:rsidRDefault="009C570C" w:rsidP="009C570C">
      <w:pPr>
        <w:rPr>
          <w:rFonts w:eastAsia="MS Mincho" w:cs="Arial"/>
          <w:bCs/>
          <w:lang w:eastAsia="en-GB"/>
        </w:rPr>
      </w:pPr>
      <w:r w:rsidRPr="00A86C0F">
        <w:rPr>
          <w:rFonts w:eastAsia="MS Mincho" w:cs="Arial"/>
          <w:b/>
          <w:lang w:eastAsia="en-GB"/>
        </w:rPr>
        <w:t>Note</w:t>
      </w:r>
      <w:r w:rsidRPr="00A86C0F">
        <w:rPr>
          <w:rFonts w:eastAsia="MS Mincho" w:cs="Arial"/>
          <w:bCs/>
          <w:lang w:eastAsia="en-GB"/>
        </w:rPr>
        <w:t xml:space="preserve">: Submit uniform orders to </w:t>
      </w:r>
      <w:hyperlink r:id="rId10" w:history="1">
        <w:r w:rsidRPr="00C8354B">
          <w:rPr>
            <w:rStyle w:val="Hyperlink"/>
            <w:rFonts w:eastAsia="MS Mincho" w:cs="Arial"/>
            <w:lang w:eastAsia="en-GB"/>
          </w:rPr>
          <w:t>ophir@baseball.org.il</w:t>
        </w:r>
      </w:hyperlink>
      <w:r w:rsidRPr="00A86C0F">
        <w:rPr>
          <w:rFonts w:eastAsia="MS Mincho" w:cs="Arial"/>
          <w:bCs/>
          <w:lang w:eastAsia="en-GB"/>
        </w:rPr>
        <w:t>.</w:t>
      </w:r>
    </w:p>
    <w:p w14:paraId="5852F4D3" w14:textId="77777777" w:rsidR="009C570C" w:rsidRPr="00A86C0F" w:rsidRDefault="009C570C" w:rsidP="009C570C">
      <w:pPr>
        <w:jc w:val="center"/>
        <w:rPr>
          <w:rFonts w:eastAsia="MS Mincho" w:cs="Arial"/>
          <w:b/>
          <w:bCs/>
          <w:sz w:val="36"/>
          <w:szCs w:val="36"/>
          <w:lang w:eastAsia="en-GB"/>
        </w:rPr>
      </w:pPr>
    </w:p>
    <w:p w14:paraId="01871D2B" w14:textId="77777777" w:rsidR="009C570C" w:rsidRPr="00A86C0F" w:rsidRDefault="009C570C" w:rsidP="009C570C">
      <w:pPr>
        <w:rPr>
          <w:rFonts w:eastAsia="MS Mincho" w:cs="Arial"/>
          <w:b/>
          <w:bCs/>
          <w:sz w:val="20"/>
          <w:szCs w:val="20"/>
          <w:lang w:eastAsia="en-GB"/>
        </w:rPr>
      </w:pPr>
      <w:r w:rsidRPr="00A86C0F">
        <w:rPr>
          <w:rFonts w:eastAsia="MS Mincho" w:cs="Arial"/>
          <w:b/>
          <w:bCs/>
          <w:sz w:val="20"/>
          <w:szCs w:val="20"/>
          <w:lang w:eastAsia="en-GB"/>
        </w:rPr>
        <w:t>T Shirt order # (office use):</w:t>
      </w:r>
    </w:p>
    <w:p w14:paraId="3776BE48" w14:textId="77777777" w:rsidR="009C570C" w:rsidRPr="00A86C0F" w:rsidRDefault="009C570C" w:rsidP="009C570C">
      <w:pPr>
        <w:rPr>
          <w:rFonts w:eastAsia="MS Mincho" w:cs="Arial"/>
          <w:b/>
          <w:bCs/>
          <w:sz w:val="20"/>
          <w:szCs w:val="20"/>
          <w:lang w:eastAsia="en-GB"/>
        </w:rPr>
      </w:pPr>
      <w:r w:rsidRPr="00A86C0F">
        <w:rPr>
          <w:rFonts w:eastAsia="MS Mincho" w:cs="Arial"/>
          <w:b/>
          <w:bCs/>
          <w:sz w:val="20"/>
          <w:szCs w:val="20"/>
          <w:lang w:eastAsia="en-GB"/>
        </w:rPr>
        <w:t xml:space="preserve">Date submitted: _________  </w:t>
      </w:r>
    </w:p>
    <w:p w14:paraId="616EAAD2" w14:textId="77777777" w:rsidR="009C570C" w:rsidRPr="00A86C0F" w:rsidRDefault="009C570C" w:rsidP="009C570C">
      <w:pPr>
        <w:rPr>
          <w:rFonts w:eastAsia="MS Mincho" w:cs="Arial"/>
          <w:b/>
          <w:bCs/>
          <w:sz w:val="20"/>
          <w:szCs w:val="20"/>
          <w:lang w:eastAsia="en-GB"/>
        </w:rPr>
      </w:pPr>
      <w:r w:rsidRPr="00A86C0F">
        <w:rPr>
          <w:rFonts w:eastAsia="MS Mincho" w:cs="Arial"/>
          <w:b/>
          <w:bCs/>
          <w:sz w:val="20"/>
          <w:szCs w:val="20"/>
          <w:lang w:eastAsia="en-GB"/>
        </w:rPr>
        <w:t>Approved by (office use):________</w:t>
      </w:r>
    </w:p>
    <w:p w14:paraId="6D9C1759" w14:textId="77777777" w:rsidR="009C570C" w:rsidRPr="00A86C0F" w:rsidRDefault="009C570C" w:rsidP="009C570C">
      <w:pPr>
        <w:rPr>
          <w:rFonts w:eastAsia="MS Mincho"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647"/>
      </w:tblGrid>
      <w:tr w:rsidR="009C570C" w:rsidRPr="00A86C0F" w14:paraId="1AFAC0D6" w14:textId="77777777" w:rsidTr="005A1B2F">
        <w:tc>
          <w:tcPr>
            <w:tcW w:w="2875" w:type="dxa"/>
          </w:tcPr>
          <w:p w14:paraId="1838A21A"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Team name:</w:t>
            </w:r>
          </w:p>
        </w:tc>
        <w:tc>
          <w:tcPr>
            <w:tcW w:w="5647" w:type="dxa"/>
          </w:tcPr>
          <w:p w14:paraId="4FAF8128" w14:textId="77777777" w:rsidR="009C570C" w:rsidRPr="00A86C0F" w:rsidRDefault="009C570C" w:rsidP="005A1B2F">
            <w:pPr>
              <w:bidi/>
              <w:jc w:val="right"/>
              <w:rPr>
                <w:rFonts w:eastAsia="Times New Roman" w:cs="Miriam"/>
                <w:sz w:val="20"/>
                <w:szCs w:val="20"/>
                <w:lang w:val="en-GB" w:eastAsia="en-GB"/>
              </w:rPr>
            </w:pPr>
          </w:p>
        </w:tc>
      </w:tr>
      <w:tr w:rsidR="009C570C" w:rsidRPr="00A86C0F" w14:paraId="24ADED7B" w14:textId="77777777" w:rsidTr="005A1B2F">
        <w:tc>
          <w:tcPr>
            <w:tcW w:w="2875" w:type="dxa"/>
          </w:tcPr>
          <w:p w14:paraId="20C49B66" w14:textId="77777777" w:rsidR="009C570C" w:rsidRPr="00A86C0F" w:rsidRDefault="009C570C" w:rsidP="005A1B2F">
            <w:pPr>
              <w:rPr>
                <w:rFonts w:eastAsia="Times New Roman" w:cs="Miriam"/>
                <w:b/>
                <w:bCs/>
                <w:sz w:val="20"/>
                <w:szCs w:val="20"/>
                <w:lang w:val="en-GB" w:eastAsia="en-GB"/>
              </w:rPr>
            </w:pPr>
            <w:r w:rsidRPr="00A86C0F">
              <w:rPr>
                <w:rFonts w:eastAsia="Times New Roman" w:cs="Miriam"/>
                <w:b/>
                <w:bCs/>
                <w:sz w:val="20"/>
                <w:szCs w:val="20"/>
                <w:lang w:val="en-GB" w:eastAsia="en-GB"/>
              </w:rPr>
              <w:t>Region:</w:t>
            </w:r>
          </w:p>
        </w:tc>
        <w:tc>
          <w:tcPr>
            <w:tcW w:w="5647" w:type="dxa"/>
          </w:tcPr>
          <w:p w14:paraId="318A60BD" w14:textId="77777777" w:rsidR="009C570C" w:rsidRPr="00A86C0F" w:rsidRDefault="009C570C" w:rsidP="005A1B2F">
            <w:pPr>
              <w:jc w:val="both"/>
              <w:rPr>
                <w:rFonts w:eastAsia="MS Mincho" w:cs="Arial"/>
                <w:sz w:val="20"/>
                <w:szCs w:val="20"/>
                <w:lang w:eastAsia="en-GB"/>
              </w:rPr>
            </w:pPr>
          </w:p>
        </w:tc>
      </w:tr>
      <w:tr w:rsidR="009C570C" w:rsidRPr="00A86C0F" w14:paraId="7F6DC627" w14:textId="77777777" w:rsidTr="005A1B2F">
        <w:tc>
          <w:tcPr>
            <w:tcW w:w="2875" w:type="dxa"/>
          </w:tcPr>
          <w:p w14:paraId="3F7C51B7"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Coach:</w:t>
            </w:r>
          </w:p>
        </w:tc>
        <w:tc>
          <w:tcPr>
            <w:tcW w:w="5647" w:type="dxa"/>
          </w:tcPr>
          <w:p w14:paraId="1F579EA4" w14:textId="77777777" w:rsidR="009C570C" w:rsidRPr="00A86C0F" w:rsidRDefault="009C570C" w:rsidP="005A1B2F">
            <w:pPr>
              <w:jc w:val="both"/>
              <w:rPr>
                <w:rFonts w:eastAsia="MS Mincho" w:cs="Arial"/>
                <w:sz w:val="20"/>
                <w:szCs w:val="20"/>
                <w:lang w:eastAsia="en-GB"/>
              </w:rPr>
            </w:pPr>
          </w:p>
        </w:tc>
      </w:tr>
      <w:tr w:rsidR="009C570C" w:rsidRPr="00A86C0F" w14:paraId="1DEE60AC" w14:textId="77777777" w:rsidTr="005A1B2F">
        <w:tc>
          <w:tcPr>
            <w:tcW w:w="2875" w:type="dxa"/>
          </w:tcPr>
          <w:p w14:paraId="3157B86F"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This order submitted by:</w:t>
            </w:r>
          </w:p>
        </w:tc>
        <w:tc>
          <w:tcPr>
            <w:tcW w:w="5647" w:type="dxa"/>
          </w:tcPr>
          <w:p w14:paraId="0D4B5451" w14:textId="77777777" w:rsidR="009C570C" w:rsidRPr="00A86C0F" w:rsidRDefault="009C570C" w:rsidP="005A1B2F">
            <w:pPr>
              <w:jc w:val="both"/>
              <w:rPr>
                <w:rFonts w:eastAsia="MS Mincho" w:cs="Arial"/>
                <w:sz w:val="20"/>
                <w:szCs w:val="20"/>
                <w:lang w:eastAsia="en-GB"/>
              </w:rPr>
            </w:pPr>
          </w:p>
        </w:tc>
      </w:tr>
      <w:tr w:rsidR="009C570C" w:rsidRPr="00A86C0F" w14:paraId="613299B9" w14:textId="77777777" w:rsidTr="005A1B2F">
        <w:tc>
          <w:tcPr>
            <w:tcW w:w="2875" w:type="dxa"/>
          </w:tcPr>
          <w:p w14:paraId="5CFF77A1"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Telephone:</w:t>
            </w:r>
          </w:p>
        </w:tc>
        <w:tc>
          <w:tcPr>
            <w:tcW w:w="5647" w:type="dxa"/>
          </w:tcPr>
          <w:p w14:paraId="4F9D50D3" w14:textId="77777777" w:rsidR="009C570C" w:rsidRPr="00A86C0F" w:rsidRDefault="009C570C" w:rsidP="005A1B2F">
            <w:pPr>
              <w:rPr>
                <w:rFonts w:eastAsia="MS Mincho" w:cs="Arial"/>
                <w:sz w:val="20"/>
                <w:szCs w:val="20"/>
                <w:lang w:eastAsia="en-GB"/>
              </w:rPr>
            </w:pPr>
          </w:p>
        </w:tc>
      </w:tr>
      <w:tr w:rsidR="009C570C" w:rsidRPr="00A86C0F" w14:paraId="153664C6" w14:textId="77777777" w:rsidTr="005A1B2F">
        <w:tc>
          <w:tcPr>
            <w:tcW w:w="2875" w:type="dxa"/>
          </w:tcPr>
          <w:p w14:paraId="6D403DB3"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Fax:</w:t>
            </w:r>
          </w:p>
        </w:tc>
        <w:tc>
          <w:tcPr>
            <w:tcW w:w="5647" w:type="dxa"/>
          </w:tcPr>
          <w:p w14:paraId="548BE0A8" w14:textId="77777777" w:rsidR="009C570C" w:rsidRPr="00A86C0F" w:rsidRDefault="009C570C" w:rsidP="005A1B2F">
            <w:pPr>
              <w:rPr>
                <w:rFonts w:eastAsia="MS Mincho" w:cs="Arial"/>
                <w:sz w:val="20"/>
                <w:szCs w:val="20"/>
                <w:lang w:eastAsia="en-GB"/>
              </w:rPr>
            </w:pPr>
          </w:p>
        </w:tc>
      </w:tr>
      <w:tr w:rsidR="009C570C" w:rsidRPr="00A86C0F" w14:paraId="220FB048" w14:textId="77777777" w:rsidTr="005A1B2F">
        <w:tc>
          <w:tcPr>
            <w:tcW w:w="2875" w:type="dxa"/>
          </w:tcPr>
          <w:p w14:paraId="62C4CE4E"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Cell phone:</w:t>
            </w:r>
          </w:p>
        </w:tc>
        <w:tc>
          <w:tcPr>
            <w:tcW w:w="5647" w:type="dxa"/>
          </w:tcPr>
          <w:p w14:paraId="332B6007" w14:textId="77777777" w:rsidR="009C570C" w:rsidRPr="00A86C0F" w:rsidRDefault="009C570C" w:rsidP="005A1B2F">
            <w:pPr>
              <w:rPr>
                <w:rFonts w:eastAsia="MS Mincho" w:cs="Arial"/>
                <w:sz w:val="20"/>
                <w:szCs w:val="20"/>
                <w:lang w:eastAsia="en-GB"/>
              </w:rPr>
            </w:pPr>
          </w:p>
        </w:tc>
      </w:tr>
      <w:tr w:rsidR="009C570C" w:rsidRPr="00A86C0F" w14:paraId="214E3FB3" w14:textId="77777777" w:rsidTr="005A1B2F">
        <w:trPr>
          <w:cantSplit/>
          <w:trHeight w:val="377"/>
        </w:trPr>
        <w:tc>
          <w:tcPr>
            <w:tcW w:w="2875" w:type="dxa"/>
            <w:tcBorders>
              <w:bottom w:val="single" w:sz="4" w:space="0" w:color="auto"/>
            </w:tcBorders>
          </w:tcPr>
          <w:p w14:paraId="4EEA756D"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e-mail:</w:t>
            </w:r>
          </w:p>
        </w:tc>
        <w:tc>
          <w:tcPr>
            <w:tcW w:w="5647" w:type="dxa"/>
            <w:tcBorders>
              <w:bottom w:val="single" w:sz="4" w:space="0" w:color="auto"/>
            </w:tcBorders>
          </w:tcPr>
          <w:p w14:paraId="13A7A414" w14:textId="77777777" w:rsidR="009C570C" w:rsidRPr="00A86C0F" w:rsidRDefault="009C570C" w:rsidP="005A1B2F">
            <w:pPr>
              <w:jc w:val="both"/>
              <w:rPr>
                <w:rFonts w:eastAsia="MS Mincho" w:cs="Arial"/>
                <w:sz w:val="20"/>
                <w:szCs w:val="20"/>
                <w:lang w:eastAsia="en-GB"/>
              </w:rPr>
            </w:pPr>
          </w:p>
        </w:tc>
      </w:tr>
      <w:tr w:rsidR="009C570C" w:rsidRPr="00A86C0F" w14:paraId="248D9A41" w14:textId="77777777" w:rsidTr="005A1B2F">
        <w:trPr>
          <w:cantSplit/>
        </w:trPr>
        <w:tc>
          <w:tcPr>
            <w:tcW w:w="2875" w:type="dxa"/>
            <w:tcBorders>
              <w:bottom w:val="single" w:sz="4" w:space="0" w:color="auto"/>
            </w:tcBorders>
          </w:tcPr>
          <w:p w14:paraId="51EE84DA"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Address for delivery</w:t>
            </w:r>
          </w:p>
        </w:tc>
        <w:tc>
          <w:tcPr>
            <w:tcW w:w="5647" w:type="dxa"/>
            <w:tcBorders>
              <w:bottom w:val="single" w:sz="4" w:space="0" w:color="auto"/>
            </w:tcBorders>
          </w:tcPr>
          <w:p w14:paraId="466B7C55" w14:textId="77777777" w:rsidR="009C570C" w:rsidRPr="00A86C0F" w:rsidRDefault="009C570C" w:rsidP="005A1B2F">
            <w:pPr>
              <w:rPr>
                <w:rFonts w:eastAsia="MS Mincho" w:cs="Arial"/>
                <w:sz w:val="20"/>
                <w:szCs w:val="20"/>
                <w:rtl/>
                <w:lang w:eastAsia="en-GB"/>
              </w:rPr>
            </w:pPr>
          </w:p>
        </w:tc>
      </w:tr>
      <w:tr w:rsidR="009C570C" w:rsidRPr="00A86C0F" w14:paraId="6C5E69B2" w14:textId="77777777" w:rsidTr="005A1B2F">
        <w:trPr>
          <w:gridAfter w:val="1"/>
          <w:wAfter w:w="5647" w:type="dxa"/>
        </w:trPr>
        <w:tc>
          <w:tcPr>
            <w:tcW w:w="2875" w:type="dxa"/>
            <w:tcBorders>
              <w:top w:val="nil"/>
              <w:left w:val="nil"/>
              <w:bottom w:val="nil"/>
              <w:right w:val="nil"/>
            </w:tcBorders>
          </w:tcPr>
          <w:p w14:paraId="67636D21" w14:textId="77777777" w:rsidR="009C570C" w:rsidRPr="00A86C0F" w:rsidRDefault="009C570C" w:rsidP="005A1B2F">
            <w:pPr>
              <w:jc w:val="right"/>
              <w:rPr>
                <w:rFonts w:eastAsia="MS Mincho" w:cs="Arial"/>
                <w:sz w:val="20"/>
                <w:szCs w:val="20"/>
                <w:lang w:eastAsia="en-GB"/>
              </w:rPr>
            </w:pPr>
          </w:p>
        </w:tc>
      </w:tr>
    </w:tbl>
    <w:p w14:paraId="7D09C247" w14:textId="77777777" w:rsidR="009C570C" w:rsidRPr="004B3420" w:rsidRDefault="009C570C" w:rsidP="009C570C">
      <w:pPr>
        <w:rPr>
          <w:rFonts w:eastAsia="MS Mincho" w:cs="Arial"/>
          <w:b/>
          <w:bCs/>
          <w:lang w:eastAsia="en-GB"/>
        </w:rPr>
      </w:pPr>
      <w:r w:rsidRPr="004B3420">
        <w:rPr>
          <w:rFonts w:eastAsia="MS Mincho" w:cs="Arial"/>
          <w:b/>
          <w:bCs/>
          <w:lang w:eastAsia="en-GB"/>
        </w:rPr>
        <w:t>COACHES SHIRTS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893"/>
        <w:gridCol w:w="763"/>
        <w:gridCol w:w="636"/>
        <w:gridCol w:w="676"/>
        <w:gridCol w:w="723"/>
        <w:gridCol w:w="763"/>
        <w:gridCol w:w="763"/>
      </w:tblGrid>
      <w:tr w:rsidR="009C570C" w:rsidRPr="00A86C0F" w14:paraId="257ACE37" w14:textId="77777777" w:rsidTr="005A1B2F">
        <w:tc>
          <w:tcPr>
            <w:tcW w:w="1628" w:type="dxa"/>
          </w:tcPr>
          <w:p w14:paraId="7A6F1E4B"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Size:</w:t>
            </w:r>
          </w:p>
        </w:tc>
        <w:tc>
          <w:tcPr>
            <w:tcW w:w="893" w:type="dxa"/>
          </w:tcPr>
          <w:p w14:paraId="13EA10DF"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S</w:t>
            </w:r>
          </w:p>
        </w:tc>
        <w:tc>
          <w:tcPr>
            <w:tcW w:w="763" w:type="dxa"/>
          </w:tcPr>
          <w:p w14:paraId="1595E49A"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M</w:t>
            </w:r>
          </w:p>
        </w:tc>
        <w:tc>
          <w:tcPr>
            <w:tcW w:w="636" w:type="dxa"/>
          </w:tcPr>
          <w:p w14:paraId="326F9427"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L</w:t>
            </w:r>
          </w:p>
        </w:tc>
        <w:tc>
          <w:tcPr>
            <w:tcW w:w="676" w:type="dxa"/>
          </w:tcPr>
          <w:p w14:paraId="7D937C73"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XL</w:t>
            </w:r>
          </w:p>
        </w:tc>
        <w:tc>
          <w:tcPr>
            <w:tcW w:w="723" w:type="dxa"/>
          </w:tcPr>
          <w:p w14:paraId="1E1A3147"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XXL</w:t>
            </w:r>
          </w:p>
        </w:tc>
        <w:tc>
          <w:tcPr>
            <w:tcW w:w="763" w:type="dxa"/>
          </w:tcPr>
          <w:p w14:paraId="6DE1410A"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XXXL</w:t>
            </w:r>
          </w:p>
        </w:tc>
        <w:tc>
          <w:tcPr>
            <w:tcW w:w="763" w:type="dxa"/>
          </w:tcPr>
          <w:p w14:paraId="75890B13"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Total</w:t>
            </w:r>
          </w:p>
        </w:tc>
      </w:tr>
      <w:tr w:rsidR="009C570C" w:rsidRPr="00A86C0F" w14:paraId="5D03D936" w14:textId="77777777" w:rsidTr="005A1B2F">
        <w:tc>
          <w:tcPr>
            <w:tcW w:w="1628" w:type="dxa"/>
          </w:tcPr>
          <w:p w14:paraId="7345E6A0"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No. of shirts:</w:t>
            </w:r>
          </w:p>
        </w:tc>
        <w:tc>
          <w:tcPr>
            <w:tcW w:w="893" w:type="dxa"/>
          </w:tcPr>
          <w:p w14:paraId="5BAD6F60" w14:textId="77777777" w:rsidR="009C570C" w:rsidRPr="00A86C0F" w:rsidRDefault="009C570C" w:rsidP="005A1B2F">
            <w:pPr>
              <w:rPr>
                <w:rFonts w:eastAsia="MS Mincho" w:cs="Arial"/>
                <w:b/>
                <w:bCs/>
                <w:sz w:val="20"/>
                <w:szCs w:val="20"/>
                <w:lang w:eastAsia="en-GB"/>
              </w:rPr>
            </w:pPr>
          </w:p>
        </w:tc>
        <w:tc>
          <w:tcPr>
            <w:tcW w:w="763" w:type="dxa"/>
          </w:tcPr>
          <w:p w14:paraId="27969B68" w14:textId="77777777" w:rsidR="009C570C" w:rsidRPr="00A86C0F" w:rsidRDefault="009C570C" w:rsidP="005A1B2F">
            <w:pPr>
              <w:rPr>
                <w:rFonts w:eastAsia="MS Mincho" w:cs="Arial"/>
                <w:b/>
                <w:bCs/>
                <w:sz w:val="20"/>
                <w:szCs w:val="20"/>
                <w:lang w:eastAsia="en-GB"/>
              </w:rPr>
            </w:pPr>
          </w:p>
        </w:tc>
        <w:tc>
          <w:tcPr>
            <w:tcW w:w="636" w:type="dxa"/>
          </w:tcPr>
          <w:p w14:paraId="57D49CFA"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1</w:t>
            </w:r>
          </w:p>
        </w:tc>
        <w:tc>
          <w:tcPr>
            <w:tcW w:w="676" w:type="dxa"/>
          </w:tcPr>
          <w:p w14:paraId="12970581"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2</w:t>
            </w:r>
          </w:p>
        </w:tc>
        <w:tc>
          <w:tcPr>
            <w:tcW w:w="723" w:type="dxa"/>
          </w:tcPr>
          <w:p w14:paraId="46BAE1CE" w14:textId="77777777" w:rsidR="009C570C" w:rsidRPr="00A86C0F" w:rsidRDefault="009C570C" w:rsidP="005A1B2F">
            <w:pPr>
              <w:rPr>
                <w:rFonts w:eastAsia="MS Mincho" w:cs="Arial"/>
                <w:b/>
                <w:bCs/>
                <w:sz w:val="20"/>
                <w:szCs w:val="20"/>
                <w:lang w:eastAsia="en-GB"/>
              </w:rPr>
            </w:pPr>
          </w:p>
        </w:tc>
        <w:tc>
          <w:tcPr>
            <w:tcW w:w="763" w:type="dxa"/>
          </w:tcPr>
          <w:p w14:paraId="0A7581AB" w14:textId="77777777" w:rsidR="009C570C" w:rsidRPr="00A86C0F" w:rsidRDefault="009C570C" w:rsidP="005A1B2F">
            <w:pPr>
              <w:rPr>
                <w:rFonts w:eastAsia="MS Mincho" w:cs="Arial"/>
                <w:b/>
                <w:bCs/>
                <w:sz w:val="20"/>
                <w:szCs w:val="20"/>
                <w:lang w:eastAsia="en-GB"/>
              </w:rPr>
            </w:pPr>
          </w:p>
        </w:tc>
        <w:tc>
          <w:tcPr>
            <w:tcW w:w="763" w:type="dxa"/>
          </w:tcPr>
          <w:p w14:paraId="58FC2AD3"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3</w:t>
            </w:r>
          </w:p>
        </w:tc>
      </w:tr>
    </w:tbl>
    <w:p w14:paraId="77B0D06B" w14:textId="77777777" w:rsidR="009C570C" w:rsidRDefault="009C570C" w:rsidP="009C570C">
      <w:pPr>
        <w:rPr>
          <w:rFonts w:eastAsia="Times New Roman" w:cs="Miriam"/>
          <w:b/>
          <w:bCs/>
          <w:lang w:val="en-GB" w:eastAsia="en-GB"/>
        </w:rPr>
      </w:pPr>
    </w:p>
    <w:p w14:paraId="553896F9" w14:textId="77777777" w:rsidR="009C570C" w:rsidRPr="00A86C0F" w:rsidRDefault="009C570C" w:rsidP="009C570C">
      <w:pPr>
        <w:rPr>
          <w:rFonts w:eastAsia="Times New Roman" w:cs="Miriam"/>
          <w:b/>
          <w:bCs/>
          <w:lang w:val="en-GB" w:eastAsia="en-GB"/>
        </w:rPr>
      </w:pPr>
      <w:r w:rsidRPr="004B3420">
        <w:rPr>
          <w:rFonts w:eastAsia="Times New Roman" w:cs="Miriam"/>
          <w:b/>
          <w:bCs/>
          <w:lang w:val="en-GB" w:eastAsia="en-GB"/>
        </w:rPr>
        <w:t>TEAM SHIRTS</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635"/>
        <w:gridCol w:w="635"/>
        <w:gridCol w:w="643"/>
        <w:gridCol w:w="802"/>
        <w:gridCol w:w="360"/>
        <w:gridCol w:w="893"/>
        <w:gridCol w:w="763"/>
        <w:gridCol w:w="636"/>
        <w:gridCol w:w="676"/>
        <w:gridCol w:w="723"/>
        <w:gridCol w:w="763"/>
      </w:tblGrid>
      <w:tr w:rsidR="009C570C" w:rsidRPr="00A86C0F" w14:paraId="335FED14" w14:textId="77777777" w:rsidTr="005A1B2F">
        <w:tc>
          <w:tcPr>
            <w:tcW w:w="1628" w:type="dxa"/>
          </w:tcPr>
          <w:p w14:paraId="7704C344"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Size:</w:t>
            </w:r>
          </w:p>
        </w:tc>
        <w:tc>
          <w:tcPr>
            <w:tcW w:w="635" w:type="dxa"/>
          </w:tcPr>
          <w:p w14:paraId="0CC40EBA"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10</w:t>
            </w:r>
          </w:p>
        </w:tc>
        <w:tc>
          <w:tcPr>
            <w:tcW w:w="635" w:type="dxa"/>
          </w:tcPr>
          <w:p w14:paraId="5875B555"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12</w:t>
            </w:r>
          </w:p>
        </w:tc>
        <w:tc>
          <w:tcPr>
            <w:tcW w:w="643" w:type="dxa"/>
          </w:tcPr>
          <w:p w14:paraId="36BA6DD3" w14:textId="77777777" w:rsidR="009C570C" w:rsidRPr="00A86C0F" w:rsidRDefault="009C570C" w:rsidP="005A1B2F">
            <w:pPr>
              <w:rPr>
                <w:rFonts w:eastAsia="Times New Roman" w:cs="Miriam"/>
                <w:b/>
                <w:bCs/>
                <w:sz w:val="20"/>
                <w:szCs w:val="20"/>
                <w:lang w:val="en-GB" w:eastAsia="en-GB"/>
              </w:rPr>
            </w:pPr>
            <w:r w:rsidRPr="00A86C0F">
              <w:rPr>
                <w:rFonts w:eastAsia="Times New Roman" w:cs="Miriam"/>
                <w:b/>
                <w:bCs/>
                <w:sz w:val="20"/>
                <w:szCs w:val="20"/>
                <w:lang w:val="en-GB" w:eastAsia="en-GB"/>
              </w:rPr>
              <w:t>14</w:t>
            </w:r>
          </w:p>
        </w:tc>
        <w:tc>
          <w:tcPr>
            <w:tcW w:w="802" w:type="dxa"/>
          </w:tcPr>
          <w:p w14:paraId="2913F95E"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16</w:t>
            </w:r>
          </w:p>
        </w:tc>
        <w:tc>
          <w:tcPr>
            <w:tcW w:w="360" w:type="dxa"/>
          </w:tcPr>
          <w:p w14:paraId="7E524A16" w14:textId="77777777" w:rsidR="009C570C" w:rsidRPr="00A86C0F" w:rsidRDefault="009C570C" w:rsidP="005A1B2F">
            <w:pPr>
              <w:rPr>
                <w:rFonts w:eastAsia="MS Mincho" w:cs="Arial"/>
                <w:b/>
                <w:bCs/>
                <w:sz w:val="20"/>
                <w:szCs w:val="20"/>
                <w:lang w:eastAsia="en-GB"/>
              </w:rPr>
            </w:pPr>
          </w:p>
        </w:tc>
        <w:tc>
          <w:tcPr>
            <w:tcW w:w="893" w:type="dxa"/>
          </w:tcPr>
          <w:p w14:paraId="35F11E03"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S</w:t>
            </w:r>
          </w:p>
        </w:tc>
        <w:tc>
          <w:tcPr>
            <w:tcW w:w="763" w:type="dxa"/>
          </w:tcPr>
          <w:p w14:paraId="7E1921D7"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M</w:t>
            </w:r>
          </w:p>
        </w:tc>
        <w:tc>
          <w:tcPr>
            <w:tcW w:w="636" w:type="dxa"/>
          </w:tcPr>
          <w:p w14:paraId="2534439F"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L</w:t>
            </w:r>
          </w:p>
        </w:tc>
        <w:tc>
          <w:tcPr>
            <w:tcW w:w="676" w:type="dxa"/>
          </w:tcPr>
          <w:p w14:paraId="6112F0D1"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XL</w:t>
            </w:r>
          </w:p>
        </w:tc>
        <w:tc>
          <w:tcPr>
            <w:tcW w:w="723" w:type="dxa"/>
          </w:tcPr>
          <w:p w14:paraId="2EAD7BC3"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XXL</w:t>
            </w:r>
          </w:p>
        </w:tc>
        <w:tc>
          <w:tcPr>
            <w:tcW w:w="763" w:type="dxa"/>
          </w:tcPr>
          <w:p w14:paraId="5071A8A7"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Total</w:t>
            </w:r>
          </w:p>
        </w:tc>
      </w:tr>
      <w:tr w:rsidR="009C570C" w:rsidRPr="00A86C0F" w14:paraId="7AF02269" w14:textId="77777777" w:rsidTr="005A1B2F">
        <w:tc>
          <w:tcPr>
            <w:tcW w:w="1628" w:type="dxa"/>
          </w:tcPr>
          <w:p w14:paraId="0216ED03" w14:textId="77777777" w:rsidR="009C570C" w:rsidRPr="00A86C0F" w:rsidRDefault="009C570C" w:rsidP="005A1B2F">
            <w:pPr>
              <w:rPr>
                <w:rFonts w:eastAsia="MS Mincho" w:cs="Arial"/>
                <w:b/>
                <w:bCs/>
                <w:sz w:val="20"/>
                <w:szCs w:val="20"/>
                <w:lang w:eastAsia="en-GB"/>
              </w:rPr>
            </w:pPr>
            <w:r w:rsidRPr="00A86C0F">
              <w:rPr>
                <w:rFonts w:eastAsia="MS Mincho" w:cs="Arial"/>
                <w:b/>
                <w:bCs/>
                <w:sz w:val="20"/>
                <w:szCs w:val="20"/>
                <w:lang w:eastAsia="en-GB"/>
              </w:rPr>
              <w:t>No. of shirts:</w:t>
            </w:r>
          </w:p>
        </w:tc>
        <w:tc>
          <w:tcPr>
            <w:tcW w:w="635" w:type="dxa"/>
          </w:tcPr>
          <w:p w14:paraId="448F5046" w14:textId="77777777" w:rsidR="009C570C" w:rsidRPr="00A86C0F" w:rsidRDefault="009C570C" w:rsidP="005A1B2F">
            <w:pPr>
              <w:rPr>
                <w:rFonts w:eastAsia="MS Mincho" w:cs="Arial"/>
                <w:b/>
                <w:bCs/>
                <w:sz w:val="20"/>
                <w:szCs w:val="20"/>
                <w:lang w:eastAsia="en-GB"/>
              </w:rPr>
            </w:pPr>
          </w:p>
        </w:tc>
        <w:tc>
          <w:tcPr>
            <w:tcW w:w="635" w:type="dxa"/>
          </w:tcPr>
          <w:p w14:paraId="49077283" w14:textId="77777777" w:rsidR="009C570C" w:rsidRPr="00A86C0F" w:rsidRDefault="009C570C" w:rsidP="005A1B2F">
            <w:pPr>
              <w:rPr>
                <w:rFonts w:eastAsia="MS Mincho" w:cs="Arial"/>
                <w:b/>
                <w:bCs/>
                <w:sz w:val="20"/>
                <w:szCs w:val="20"/>
                <w:lang w:eastAsia="en-GB"/>
              </w:rPr>
            </w:pPr>
          </w:p>
        </w:tc>
        <w:tc>
          <w:tcPr>
            <w:tcW w:w="643" w:type="dxa"/>
          </w:tcPr>
          <w:p w14:paraId="3DC0D758" w14:textId="77777777" w:rsidR="009C570C" w:rsidRPr="00A86C0F" w:rsidRDefault="009C570C" w:rsidP="005A1B2F">
            <w:pPr>
              <w:rPr>
                <w:rFonts w:eastAsia="MS Mincho" w:cs="Arial"/>
                <w:b/>
                <w:bCs/>
                <w:sz w:val="20"/>
                <w:szCs w:val="20"/>
                <w:lang w:eastAsia="en-GB"/>
              </w:rPr>
            </w:pPr>
          </w:p>
        </w:tc>
        <w:tc>
          <w:tcPr>
            <w:tcW w:w="802" w:type="dxa"/>
          </w:tcPr>
          <w:p w14:paraId="2A1216F3"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4</w:t>
            </w:r>
          </w:p>
        </w:tc>
        <w:tc>
          <w:tcPr>
            <w:tcW w:w="360" w:type="dxa"/>
          </w:tcPr>
          <w:p w14:paraId="130722CD" w14:textId="77777777" w:rsidR="009C570C" w:rsidRPr="00A86C0F" w:rsidRDefault="009C570C" w:rsidP="005A1B2F">
            <w:pPr>
              <w:rPr>
                <w:rFonts w:eastAsia="MS Mincho" w:cs="Arial"/>
                <w:b/>
                <w:bCs/>
                <w:sz w:val="20"/>
                <w:szCs w:val="20"/>
                <w:lang w:eastAsia="en-GB"/>
              </w:rPr>
            </w:pPr>
          </w:p>
        </w:tc>
        <w:tc>
          <w:tcPr>
            <w:tcW w:w="893" w:type="dxa"/>
          </w:tcPr>
          <w:p w14:paraId="13CEC0A2"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4</w:t>
            </w:r>
          </w:p>
        </w:tc>
        <w:tc>
          <w:tcPr>
            <w:tcW w:w="763" w:type="dxa"/>
          </w:tcPr>
          <w:p w14:paraId="7DC0B621"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3</w:t>
            </w:r>
          </w:p>
        </w:tc>
        <w:tc>
          <w:tcPr>
            <w:tcW w:w="636" w:type="dxa"/>
          </w:tcPr>
          <w:p w14:paraId="6518016E"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1</w:t>
            </w:r>
          </w:p>
        </w:tc>
        <w:tc>
          <w:tcPr>
            <w:tcW w:w="676" w:type="dxa"/>
          </w:tcPr>
          <w:p w14:paraId="64FBB319" w14:textId="77777777" w:rsidR="009C570C" w:rsidRPr="00A86C0F" w:rsidRDefault="009C570C" w:rsidP="005A1B2F">
            <w:pPr>
              <w:rPr>
                <w:rFonts w:eastAsia="MS Mincho" w:cs="Arial"/>
                <w:b/>
                <w:bCs/>
                <w:sz w:val="20"/>
                <w:szCs w:val="20"/>
                <w:lang w:eastAsia="en-GB"/>
              </w:rPr>
            </w:pPr>
          </w:p>
        </w:tc>
        <w:tc>
          <w:tcPr>
            <w:tcW w:w="723" w:type="dxa"/>
          </w:tcPr>
          <w:p w14:paraId="2712B3A1" w14:textId="77777777" w:rsidR="009C570C" w:rsidRPr="00A86C0F" w:rsidRDefault="009C570C" w:rsidP="005A1B2F">
            <w:pPr>
              <w:rPr>
                <w:rFonts w:eastAsia="MS Mincho" w:cs="Arial"/>
                <w:b/>
                <w:bCs/>
                <w:sz w:val="20"/>
                <w:szCs w:val="20"/>
                <w:lang w:eastAsia="en-GB"/>
              </w:rPr>
            </w:pPr>
          </w:p>
        </w:tc>
        <w:tc>
          <w:tcPr>
            <w:tcW w:w="763" w:type="dxa"/>
          </w:tcPr>
          <w:p w14:paraId="1381F066" w14:textId="77777777" w:rsidR="009C570C" w:rsidRPr="00A86C0F" w:rsidRDefault="009C570C" w:rsidP="005A1B2F">
            <w:pPr>
              <w:rPr>
                <w:rFonts w:eastAsia="MS Mincho" w:cs="Arial"/>
                <w:b/>
                <w:bCs/>
                <w:sz w:val="20"/>
                <w:szCs w:val="20"/>
                <w:lang w:eastAsia="en-GB"/>
              </w:rPr>
            </w:pPr>
            <w:r>
              <w:rPr>
                <w:rFonts w:eastAsia="MS Mincho" w:cs="Arial"/>
                <w:b/>
                <w:bCs/>
                <w:sz w:val="20"/>
                <w:szCs w:val="20"/>
                <w:lang w:eastAsia="en-GB"/>
              </w:rPr>
              <w:t>12</w:t>
            </w:r>
          </w:p>
        </w:tc>
      </w:tr>
    </w:tbl>
    <w:p w14:paraId="69652089" w14:textId="77777777" w:rsidR="009C570C" w:rsidRDefault="009C570C" w:rsidP="009C570C">
      <w:pPr>
        <w:rPr>
          <w:rFonts w:eastAsia="MS Mincho" w:cs="Arial"/>
          <w:b/>
          <w:bCs/>
          <w:sz w:val="20"/>
          <w:szCs w:val="20"/>
          <w:lang w:eastAsia="en-GB"/>
        </w:rPr>
      </w:pPr>
    </w:p>
    <w:p w14:paraId="679E147D" w14:textId="77777777" w:rsidR="009C570C" w:rsidRDefault="009C570C" w:rsidP="009C570C">
      <w:pPr>
        <w:rPr>
          <w:rFonts w:eastAsia="MS Mincho" w:cs="Arial"/>
          <w:b/>
          <w:bCs/>
          <w:sz w:val="20"/>
          <w:szCs w:val="20"/>
          <w:lang w:eastAsia="en-GB"/>
        </w:rPr>
      </w:pPr>
      <w:r>
        <w:rPr>
          <w:rFonts w:eastAsia="MS Mincho" w:cs="Arial"/>
          <w:b/>
          <w:bCs/>
          <w:sz w:val="20"/>
          <w:szCs w:val="20"/>
          <w:lang w:eastAsia="en-GB"/>
        </w:rPr>
        <w:t>Notes:</w:t>
      </w:r>
    </w:p>
    <w:p w14:paraId="3684EEC1" w14:textId="77777777" w:rsidR="009C570C" w:rsidRPr="00F94A1B" w:rsidRDefault="009C570C" w:rsidP="009C570C">
      <w:pPr>
        <w:rPr>
          <w:rFonts w:eastAsia="MS Mincho" w:cs="Arial"/>
          <w:sz w:val="20"/>
          <w:szCs w:val="20"/>
          <w:lang w:eastAsia="en-GB"/>
        </w:rPr>
      </w:pPr>
      <w:r w:rsidRPr="00F94A1B">
        <w:rPr>
          <w:rFonts w:eastAsia="MS Mincho" w:cs="Arial"/>
          <w:sz w:val="20"/>
          <w:szCs w:val="20"/>
          <w:lang w:eastAsia="en-GB"/>
        </w:rPr>
        <w:t xml:space="preserve">Shirt color: </w:t>
      </w:r>
    </w:p>
    <w:p w14:paraId="24C838CF" w14:textId="77777777" w:rsidR="009C570C" w:rsidRPr="00F94A1B" w:rsidRDefault="009C570C" w:rsidP="009C570C">
      <w:pPr>
        <w:rPr>
          <w:rFonts w:eastAsia="MS Mincho" w:cs="Arial"/>
          <w:sz w:val="20"/>
          <w:szCs w:val="20"/>
          <w:lang w:eastAsia="en-GB"/>
        </w:rPr>
      </w:pPr>
      <w:r w:rsidRPr="00F94A1B">
        <w:rPr>
          <w:rFonts w:eastAsia="MS Mincho" w:cs="Arial"/>
          <w:sz w:val="20"/>
          <w:szCs w:val="20"/>
          <w:lang w:eastAsia="en-GB"/>
        </w:rPr>
        <w:t>IAB logo on front of shirt</w:t>
      </w:r>
    </w:p>
    <w:p w14:paraId="303816BF" w14:textId="77777777" w:rsidR="009C570C" w:rsidRPr="00F94A1B" w:rsidRDefault="009C570C" w:rsidP="009C570C">
      <w:pPr>
        <w:rPr>
          <w:rFonts w:eastAsia="MS Mincho" w:cs="Arial"/>
          <w:sz w:val="20"/>
          <w:szCs w:val="20"/>
          <w:lang w:eastAsia="en-GB"/>
        </w:rPr>
      </w:pPr>
      <w:r w:rsidRPr="00F94A1B">
        <w:rPr>
          <w:rFonts w:eastAsia="MS Mincho" w:cs="Arial"/>
          <w:sz w:val="20"/>
          <w:szCs w:val="20"/>
          <w:lang w:eastAsia="en-GB"/>
        </w:rPr>
        <w:t>Consecutive numbers on back of shirt</w:t>
      </w:r>
    </w:p>
    <w:p w14:paraId="72CD640B" w14:textId="77777777" w:rsidR="009C570C" w:rsidRPr="00F94A1B" w:rsidRDefault="009C570C" w:rsidP="009C570C">
      <w:pPr>
        <w:jc w:val="center"/>
        <w:rPr>
          <w:rFonts w:eastAsia="MS Mincho" w:cs="Arial"/>
          <w:sz w:val="36"/>
          <w:szCs w:val="36"/>
        </w:rPr>
      </w:pPr>
    </w:p>
    <w:p w14:paraId="0E7D8643" w14:textId="77777777" w:rsidR="00BF0181" w:rsidRPr="00A86C0F" w:rsidRDefault="00BF0181" w:rsidP="00BF0181">
      <w:pPr>
        <w:rPr>
          <w:rFonts w:eastAsia="MS Mincho" w:cs="Arial"/>
          <w:b/>
          <w:bCs/>
          <w:sz w:val="20"/>
          <w:szCs w:val="20"/>
          <w:lang w:eastAsia="en-GB"/>
        </w:rPr>
      </w:pPr>
    </w:p>
    <w:p w14:paraId="009472DD" w14:textId="77777777" w:rsidR="00BF0181" w:rsidRPr="00A86C0F" w:rsidRDefault="00BF0181" w:rsidP="00BF0181">
      <w:pPr>
        <w:jc w:val="center"/>
        <w:rPr>
          <w:rFonts w:eastAsia="MS Mincho" w:cs="Arial"/>
          <w:b/>
          <w:sz w:val="36"/>
          <w:szCs w:val="36"/>
        </w:rPr>
      </w:pPr>
    </w:p>
    <w:p w14:paraId="5A073671" w14:textId="77777777" w:rsidR="00BF0181" w:rsidRPr="00A86C0F" w:rsidRDefault="00BF0181" w:rsidP="00BF0181">
      <w:pPr>
        <w:jc w:val="center"/>
        <w:rPr>
          <w:rFonts w:eastAsia="MS Mincho" w:cs="Arial"/>
          <w:b/>
          <w:sz w:val="36"/>
          <w:szCs w:val="36"/>
        </w:rPr>
      </w:pPr>
    </w:p>
    <w:p w14:paraId="61C062B1" w14:textId="77777777" w:rsidR="00BF0181" w:rsidRPr="00A86C0F" w:rsidRDefault="00BF0181" w:rsidP="00BF0181">
      <w:pPr>
        <w:jc w:val="center"/>
        <w:rPr>
          <w:rFonts w:eastAsia="MS Mincho" w:cs="Arial"/>
          <w:b/>
          <w:sz w:val="36"/>
          <w:szCs w:val="36"/>
        </w:rPr>
      </w:pPr>
    </w:p>
    <w:p w14:paraId="2C971D35" w14:textId="77777777" w:rsidR="00BF0181" w:rsidRPr="000F191D" w:rsidRDefault="00BF0181" w:rsidP="00BF0181">
      <w:pPr>
        <w:rPr>
          <w:b/>
          <w:bCs/>
          <w:lang w:val="en-GB"/>
        </w:rPr>
      </w:pPr>
    </w:p>
    <w:p w14:paraId="015A89EB" w14:textId="5DA76F8D" w:rsidR="00746EA4" w:rsidRPr="00BF0181" w:rsidRDefault="00746EA4" w:rsidP="003313E9">
      <w:pPr>
        <w:jc w:val="center"/>
        <w:rPr>
          <w:rFonts w:asciiTheme="majorHAnsi" w:hAnsiTheme="majorHAnsi"/>
          <w:b/>
          <w:sz w:val="36"/>
          <w:szCs w:val="36"/>
          <w:lang w:val="en-GB"/>
        </w:rPr>
      </w:pPr>
    </w:p>
    <w:p w14:paraId="0969B493" w14:textId="77777777" w:rsidR="00746EA4" w:rsidRPr="00237C3B" w:rsidRDefault="00746EA4" w:rsidP="006F1C18">
      <w:pPr>
        <w:jc w:val="center"/>
        <w:rPr>
          <w:rFonts w:asciiTheme="majorHAnsi" w:hAnsiTheme="majorHAnsi"/>
          <w:b/>
          <w:sz w:val="36"/>
          <w:szCs w:val="36"/>
        </w:rPr>
      </w:pPr>
    </w:p>
    <w:p w14:paraId="3741185B" w14:textId="77777777" w:rsidR="00746EA4" w:rsidRPr="00237C3B" w:rsidRDefault="00746EA4" w:rsidP="006F1C18">
      <w:pPr>
        <w:jc w:val="center"/>
        <w:rPr>
          <w:rFonts w:asciiTheme="majorHAnsi" w:hAnsiTheme="majorHAnsi"/>
          <w:b/>
          <w:sz w:val="36"/>
          <w:szCs w:val="36"/>
        </w:rPr>
      </w:pPr>
    </w:p>
    <w:p w14:paraId="27252F25" w14:textId="1C48E0CE" w:rsidR="00E27405" w:rsidRPr="00237C3B" w:rsidRDefault="00942B9E" w:rsidP="00C52E48">
      <w:pPr>
        <w:pStyle w:val="Heading1"/>
      </w:pPr>
      <w:bookmarkStart w:id="13" w:name="_Toc18484459"/>
      <w:r w:rsidRPr="00237C3B">
        <w:lastRenderedPageBreak/>
        <w:t>SCORE CARD</w:t>
      </w:r>
      <w:bookmarkEnd w:id="13"/>
    </w:p>
    <w:p w14:paraId="0B8E9FC2" w14:textId="77777777" w:rsidR="00236697" w:rsidRPr="00237C3B" w:rsidRDefault="00942B9E" w:rsidP="00236697">
      <w:pPr>
        <w:jc w:val="center"/>
        <w:rPr>
          <w:rFonts w:asciiTheme="majorHAnsi" w:hAnsiTheme="majorHAnsi"/>
          <w:b/>
          <w:sz w:val="36"/>
          <w:szCs w:val="36"/>
        </w:rPr>
      </w:pPr>
      <w:r w:rsidRPr="00237C3B">
        <w:rPr>
          <w:rFonts w:asciiTheme="majorHAnsi" w:hAnsiTheme="majorHAnsi"/>
          <w:b/>
          <w:noProof/>
          <w:sz w:val="36"/>
          <w:szCs w:val="36"/>
          <w:lang w:bidi="he-IL"/>
        </w:rPr>
        <w:drawing>
          <wp:inline distT="0" distB="0" distL="0" distR="0" wp14:anchorId="290541D4" wp14:editId="0F928773">
            <wp:extent cx="5473700" cy="7086600"/>
            <wp:effectExtent l="0" t="0" r="0" b="0"/>
            <wp:docPr id="317" name="Picture 317" descr="Macintosh HD:Users:Nate:Documents:Scoreca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1" descr="Macintosh HD:Users:Nate:Documents:Scorecard.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00" cy="7086600"/>
                    </a:xfrm>
                    <a:prstGeom prst="rect">
                      <a:avLst/>
                    </a:prstGeom>
                    <a:noFill/>
                    <a:ln>
                      <a:noFill/>
                    </a:ln>
                  </pic:spPr>
                </pic:pic>
              </a:graphicData>
            </a:graphic>
          </wp:inline>
        </w:drawing>
      </w:r>
    </w:p>
    <w:p w14:paraId="03C0878B" w14:textId="77777777" w:rsidR="006F1C18" w:rsidRPr="00237C3B" w:rsidRDefault="006F1C18" w:rsidP="00236697">
      <w:pPr>
        <w:jc w:val="center"/>
        <w:rPr>
          <w:rFonts w:asciiTheme="majorHAnsi" w:hAnsiTheme="majorHAnsi" w:cs="Times"/>
          <w:b/>
          <w:sz w:val="36"/>
          <w:szCs w:val="36"/>
        </w:rPr>
      </w:pPr>
    </w:p>
    <w:p w14:paraId="0C1C8E68" w14:textId="77777777" w:rsidR="006F1C18" w:rsidRPr="00237C3B" w:rsidRDefault="006F1C18" w:rsidP="00236697">
      <w:pPr>
        <w:jc w:val="center"/>
        <w:rPr>
          <w:rFonts w:asciiTheme="majorHAnsi" w:hAnsiTheme="majorHAnsi" w:cs="Times"/>
          <w:b/>
          <w:sz w:val="36"/>
          <w:szCs w:val="36"/>
        </w:rPr>
      </w:pPr>
    </w:p>
    <w:p w14:paraId="3E8FD405" w14:textId="77777777" w:rsidR="006F1C18" w:rsidRPr="00237C3B" w:rsidRDefault="006F1C18" w:rsidP="00236697">
      <w:pPr>
        <w:jc w:val="center"/>
        <w:rPr>
          <w:rFonts w:asciiTheme="majorHAnsi" w:hAnsiTheme="majorHAnsi" w:cs="Times"/>
          <w:b/>
          <w:sz w:val="36"/>
          <w:szCs w:val="36"/>
        </w:rPr>
      </w:pPr>
    </w:p>
    <w:p w14:paraId="215E43EF" w14:textId="02A71F23" w:rsidR="00236697" w:rsidRPr="00237C3B" w:rsidRDefault="006F1C18" w:rsidP="00C52E48">
      <w:pPr>
        <w:pStyle w:val="Heading1"/>
      </w:pPr>
      <w:bookmarkStart w:id="14" w:name="_Toc18484460"/>
      <w:r w:rsidRPr="00237C3B">
        <w:lastRenderedPageBreak/>
        <w:t>INJURY REPORT</w:t>
      </w:r>
      <w:r w:rsidR="00DE0205">
        <w:t xml:space="preserve"> (English)</w:t>
      </w:r>
      <w:bookmarkEnd w:id="14"/>
    </w:p>
    <w:p w14:paraId="49B8063E" w14:textId="77777777" w:rsidR="00AB0AD6" w:rsidRPr="00237C3B" w:rsidRDefault="00AB0AD6" w:rsidP="00236697">
      <w:pPr>
        <w:jc w:val="center"/>
        <w:rPr>
          <w:rFonts w:asciiTheme="majorHAnsi" w:hAnsiTheme="majorHAnsi" w:cs="Times"/>
          <w:b/>
          <w:sz w:val="36"/>
          <w:szCs w:val="36"/>
        </w:rPr>
      </w:pPr>
    </w:p>
    <w:p w14:paraId="50F327E3" w14:textId="2A712FBC" w:rsidR="009C570C" w:rsidRDefault="009C570C" w:rsidP="00DE0205">
      <w:pPr>
        <w:widowControl w:val="0"/>
        <w:autoSpaceDE w:val="0"/>
        <w:autoSpaceDN w:val="0"/>
        <w:adjustRightInd w:val="0"/>
        <w:spacing w:after="240"/>
        <w:rPr>
          <w:rFonts w:asciiTheme="majorHAnsi" w:hAnsiTheme="majorHAnsi" w:cs="Arial"/>
        </w:rPr>
      </w:pPr>
      <w:r>
        <w:rPr>
          <w:rFonts w:asciiTheme="majorHAnsi" w:hAnsiTheme="majorHAnsi" w:cs="Arial"/>
        </w:rPr>
        <w:t xml:space="preserve">Report to be submitted to Margo Sugarman </w:t>
      </w:r>
      <w:hyperlink r:id="rId12" w:history="1">
        <w:r w:rsidRPr="00C8354B">
          <w:rPr>
            <w:rStyle w:val="Hyperlink"/>
            <w:rFonts w:asciiTheme="majorHAnsi" w:hAnsiTheme="majorHAnsi" w:cs="Arial"/>
          </w:rPr>
          <w:t>margo@baseball.org.il</w:t>
        </w:r>
      </w:hyperlink>
      <w:r>
        <w:rPr>
          <w:rFonts w:asciiTheme="majorHAnsi" w:hAnsiTheme="majorHAnsi" w:cs="Arial"/>
        </w:rPr>
        <w:t xml:space="preserve"> within 48 hours of the injury</w:t>
      </w:r>
    </w:p>
    <w:p w14:paraId="3860FB4C" w14:textId="6CE965CC" w:rsidR="00236697" w:rsidRPr="00237C3B" w:rsidRDefault="00DE0205" w:rsidP="00DE0205">
      <w:pPr>
        <w:widowControl w:val="0"/>
        <w:autoSpaceDE w:val="0"/>
        <w:autoSpaceDN w:val="0"/>
        <w:adjustRightInd w:val="0"/>
        <w:spacing w:after="240"/>
        <w:rPr>
          <w:rFonts w:asciiTheme="majorHAnsi" w:hAnsiTheme="majorHAnsi" w:cs="Times"/>
        </w:rPr>
      </w:pPr>
      <w:r>
        <w:rPr>
          <w:rFonts w:asciiTheme="majorHAnsi" w:hAnsiTheme="majorHAnsi" w:cs="Arial"/>
        </w:rPr>
        <w:t>Time:</w:t>
      </w:r>
      <w:r w:rsidR="00236697" w:rsidRPr="00237C3B">
        <w:rPr>
          <w:rFonts w:asciiTheme="majorHAnsi" w:hAnsiTheme="majorHAnsi" w:cs="Arial"/>
        </w:rPr>
        <w:t xml:space="preserve">_____________________ </w:t>
      </w:r>
      <w:r>
        <w:rPr>
          <w:rFonts w:asciiTheme="majorHAnsi" w:hAnsiTheme="majorHAnsi" w:cs="Arial"/>
        </w:rPr>
        <w:t>Date</w:t>
      </w:r>
      <w:r w:rsidR="00236697" w:rsidRPr="00237C3B">
        <w:rPr>
          <w:rFonts w:asciiTheme="majorHAnsi" w:hAnsiTheme="majorHAnsi" w:cs="Arial"/>
        </w:rPr>
        <w:t xml:space="preserve"> </w:t>
      </w:r>
      <w:r>
        <w:rPr>
          <w:rFonts w:asciiTheme="majorHAnsi" w:hAnsiTheme="majorHAnsi" w:cs="Arial"/>
        </w:rPr>
        <w:t xml:space="preserve">_____________________ </w:t>
      </w:r>
    </w:p>
    <w:p w14:paraId="7B95536B" w14:textId="68439839" w:rsidR="00236697" w:rsidRPr="00237C3B" w:rsidRDefault="00DE0205" w:rsidP="00DE0205">
      <w:pPr>
        <w:widowControl w:val="0"/>
        <w:autoSpaceDE w:val="0"/>
        <w:autoSpaceDN w:val="0"/>
        <w:adjustRightInd w:val="0"/>
        <w:spacing w:after="240"/>
        <w:rPr>
          <w:rFonts w:asciiTheme="majorHAnsi" w:hAnsiTheme="majorHAnsi" w:cs="Times"/>
        </w:rPr>
      </w:pPr>
      <w:r>
        <w:rPr>
          <w:rFonts w:asciiTheme="majorHAnsi" w:hAnsiTheme="majorHAnsi" w:cs="Times New Roman"/>
          <w:lang w:bidi="he-IL"/>
        </w:rPr>
        <w:t>Event type:</w:t>
      </w:r>
      <w:r w:rsidR="00236697" w:rsidRPr="00237C3B">
        <w:rPr>
          <w:rFonts w:asciiTheme="majorHAnsi" w:hAnsiTheme="majorHAnsi" w:cs="Arial"/>
        </w:rPr>
        <w:t xml:space="preserve"> _____________________ </w:t>
      </w:r>
      <w:r>
        <w:rPr>
          <w:rFonts w:asciiTheme="majorHAnsi" w:hAnsiTheme="majorHAnsi" w:cs="Arial"/>
        </w:rPr>
        <w:t xml:space="preserve">Venue ____________________ </w:t>
      </w:r>
    </w:p>
    <w:p w14:paraId="2AAE34A5" w14:textId="3A3A9110" w:rsidR="00236697" w:rsidRPr="00237C3B" w:rsidRDefault="00DE0205" w:rsidP="00DE0205">
      <w:pPr>
        <w:widowControl w:val="0"/>
        <w:autoSpaceDE w:val="0"/>
        <w:autoSpaceDN w:val="0"/>
        <w:adjustRightInd w:val="0"/>
        <w:spacing w:after="240"/>
        <w:rPr>
          <w:rFonts w:asciiTheme="majorHAnsi" w:hAnsiTheme="majorHAnsi" w:cs="Times"/>
        </w:rPr>
      </w:pPr>
      <w:r w:rsidRPr="00237C3B">
        <w:rPr>
          <w:rFonts w:asciiTheme="majorHAnsi" w:hAnsiTheme="majorHAnsi" w:cs="Arial"/>
        </w:rPr>
        <w:t>Injured Party</w:t>
      </w:r>
      <w:r>
        <w:rPr>
          <w:rFonts w:asciiTheme="majorHAnsi" w:hAnsiTheme="majorHAnsi" w:cs="Arial"/>
        </w:rPr>
        <w:t>’s</w:t>
      </w:r>
      <w:r w:rsidRPr="00237C3B">
        <w:rPr>
          <w:rFonts w:asciiTheme="majorHAnsi" w:hAnsiTheme="majorHAnsi" w:cs="Arial"/>
        </w:rPr>
        <w:t xml:space="preserve"> Name</w:t>
      </w:r>
      <w:r>
        <w:rPr>
          <w:rFonts w:asciiTheme="majorHAnsi" w:hAnsiTheme="majorHAnsi" w:cs="Arial"/>
        </w:rPr>
        <w:t>:</w:t>
      </w:r>
      <w:r w:rsidR="00236697" w:rsidRPr="00237C3B">
        <w:rPr>
          <w:rFonts w:asciiTheme="majorHAnsi" w:hAnsiTheme="majorHAnsi" w:cs="Arial"/>
        </w:rPr>
        <w:t xml:space="preserve"> ___________________________________________ </w:t>
      </w:r>
    </w:p>
    <w:p w14:paraId="782672AF" w14:textId="24D84B8D" w:rsidR="00236697" w:rsidRPr="00237C3B" w:rsidRDefault="00DE0205" w:rsidP="00DE0205">
      <w:pPr>
        <w:widowControl w:val="0"/>
        <w:autoSpaceDE w:val="0"/>
        <w:autoSpaceDN w:val="0"/>
        <w:adjustRightInd w:val="0"/>
        <w:spacing w:after="240"/>
        <w:rPr>
          <w:rFonts w:asciiTheme="majorHAnsi" w:hAnsiTheme="majorHAnsi" w:cs="Times"/>
        </w:rPr>
      </w:pPr>
      <w:r w:rsidRPr="00237C3B">
        <w:rPr>
          <w:rFonts w:asciiTheme="majorHAnsi" w:hAnsiTheme="majorHAnsi" w:cs="Arial"/>
        </w:rPr>
        <w:t xml:space="preserve">Describe the events leading up to the injury </w:t>
      </w:r>
      <w:r w:rsidR="00236697" w:rsidRPr="00237C3B">
        <w:rPr>
          <w:rFonts w:asciiTheme="majorHAnsi" w:hAnsiTheme="majorHAnsi" w:cs="Arial"/>
        </w:rPr>
        <w:t>__________________</w:t>
      </w: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6697" w:rsidRPr="00237C3B">
        <w:rPr>
          <w:rFonts w:asciiTheme="majorHAnsi" w:hAnsiTheme="majorHAnsi" w:cs="Arial"/>
        </w:rPr>
        <w:t xml:space="preserve">_ </w:t>
      </w:r>
    </w:p>
    <w:p w14:paraId="760A8E1F" w14:textId="0A9CE75E" w:rsidR="00236697" w:rsidRPr="00237C3B" w:rsidRDefault="00AA5EFB"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How did the injury happen</w:t>
      </w:r>
      <w:r>
        <w:rPr>
          <w:rFonts w:asciiTheme="majorHAnsi" w:hAnsiTheme="majorHAnsi" w:cs="Arial"/>
        </w:rPr>
        <w:t>?</w:t>
      </w:r>
      <w:r w:rsidRPr="00237C3B">
        <w:rPr>
          <w:rFonts w:asciiTheme="majorHAnsi" w:hAnsiTheme="majorHAnsi" w:cs="Arial"/>
        </w:rPr>
        <w:t xml:space="preserve"> </w:t>
      </w:r>
      <w:r w:rsidR="00236697" w:rsidRPr="00237C3B">
        <w:rPr>
          <w:rFonts w:asciiTheme="majorHAnsi" w:hAnsiTheme="majorHAnsi" w:cs="Arial"/>
        </w:rPr>
        <w:t>___</w:t>
      </w: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B207E" w14:textId="1B533894"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What signs of the injury were apparent at the venue</w:t>
      </w:r>
      <w:r w:rsidR="00AA5EFB">
        <w:rPr>
          <w:rFonts w:asciiTheme="majorHAnsi" w:hAnsiTheme="majorHAnsi" w:cs="Arial"/>
        </w:rPr>
        <w:t>? Y</w:t>
      </w:r>
      <w:r w:rsidR="00AA5EFB" w:rsidRPr="00237C3B">
        <w:rPr>
          <w:rFonts w:asciiTheme="majorHAnsi" w:hAnsiTheme="majorHAnsi" w:cs="Arial"/>
        </w:rPr>
        <w:t>es/No</w:t>
      </w:r>
    </w:p>
    <w:p w14:paraId="761A4488" w14:textId="62AE4F58"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 xml:space="preserve">Was the injured party conscious after the injury? </w:t>
      </w:r>
      <w:r w:rsidR="00AA5EFB">
        <w:rPr>
          <w:rFonts w:asciiTheme="majorHAnsi" w:hAnsiTheme="majorHAnsi" w:cs="Arial"/>
        </w:rPr>
        <w:t>Yes/No</w:t>
      </w:r>
    </w:p>
    <w:p w14:paraId="68C40F8A" w14:textId="0024BA26"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Were there any signs of abnormal behavior (nausea, vomiting, headache, bleeding</w:t>
      </w:r>
      <w:r w:rsidR="00AA5EFB">
        <w:rPr>
          <w:rFonts w:asciiTheme="majorHAnsi" w:hAnsiTheme="majorHAnsi" w:cs="Arial"/>
        </w:rPr>
        <w:t xml:space="preserve">) </w:t>
      </w:r>
      <w:r w:rsidRPr="00237C3B">
        <w:rPr>
          <w:rFonts w:asciiTheme="majorHAnsi" w:hAnsiTheme="majorHAnsi" w:cs="Arial"/>
        </w:rPr>
        <w:t>etc</w:t>
      </w:r>
      <w:r w:rsidR="00AA5EFB">
        <w:rPr>
          <w:rFonts w:asciiTheme="majorHAnsi" w:hAnsiTheme="majorHAnsi" w:cs="Arial"/>
        </w:rPr>
        <w:t>.? Detail:__________________________________________________________________________________________________________________________________________________________________________________________________________________</w:t>
      </w:r>
    </w:p>
    <w:p w14:paraId="46C41C59" w14:textId="732DA22D" w:rsidR="00AA5EFB" w:rsidRPr="00237C3B" w:rsidRDefault="00AA5EFB"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What first aid action was taken at the venue</w:t>
      </w: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w:t>
      </w:r>
    </w:p>
    <w:p w14:paraId="22DFEEF5" w14:textId="2C68D36A" w:rsidR="00236697" w:rsidRDefault="00AA5EFB" w:rsidP="00AA5EFB">
      <w:pPr>
        <w:widowControl w:val="0"/>
        <w:autoSpaceDE w:val="0"/>
        <w:autoSpaceDN w:val="0"/>
        <w:adjustRightInd w:val="0"/>
        <w:spacing w:after="240"/>
        <w:rPr>
          <w:rFonts w:asciiTheme="majorHAnsi" w:hAnsiTheme="majorHAnsi" w:cs="Arial"/>
        </w:rPr>
      </w:pPr>
      <w:r w:rsidRPr="00237C3B">
        <w:rPr>
          <w:rFonts w:asciiTheme="majorHAnsi" w:hAnsiTheme="majorHAnsi" w:cs="Arial"/>
        </w:rPr>
        <w:t xml:space="preserve">Was the injured party taken to a hospital? Yes/No </w:t>
      </w:r>
    </w:p>
    <w:p w14:paraId="4C834201" w14:textId="17D16099" w:rsidR="00AA5EFB" w:rsidRPr="00237C3B" w:rsidRDefault="00AA5EFB"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 xml:space="preserve">If </w:t>
      </w:r>
      <w:proofErr w:type="gramStart"/>
      <w:r w:rsidRPr="00237C3B">
        <w:rPr>
          <w:rFonts w:asciiTheme="majorHAnsi" w:hAnsiTheme="majorHAnsi" w:cs="Arial"/>
        </w:rPr>
        <w:t>so</w:t>
      </w:r>
      <w:proofErr w:type="gramEnd"/>
      <w:r w:rsidRPr="00237C3B">
        <w:rPr>
          <w:rFonts w:asciiTheme="majorHAnsi" w:hAnsiTheme="majorHAnsi" w:cs="Arial"/>
        </w:rPr>
        <w:t xml:space="preserve"> how did the injured party get to the hospital</w:t>
      </w:r>
      <w:r>
        <w:rPr>
          <w:rFonts w:asciiTheme="majorHAnsi" w:hAnsiTheme="majorHAnsi" w:cs="Arial"/>
        </w:rPr>
        <w:t>?_______________________________</w:t>
      </w:r>
    </w:p>
    <w:p w14:paraId="31282D12" w14:textId="100BF16B" w:rsidR="00AA5EFB" w:rsidRDefault="00236697" w:rsidP="00AA5EFB">
      <w:pPr>
        <w:widowControl w:val="0"/>
        <w:autoSpaceDE w:val="0"/>
        <w:autoSpaceDN w:val="0"/>
        <w:adjustRightInd w:val="0"/>
        <w:spacing w:after="240"/>
        <w:rPr>
          <w:rFonts w:asciiTheme="majorHAnsi" w:hAnsiTheme="majorHAnsi" w:cs="Arial"/>
        </w:rPr>
      </w:pPr>
      <w:r w:rsidRPr="00237C3B">
        <w:rPr>
          <w:rFonts w:asciiTheme="majorHAnsi" w:hAnsiTheme="majorHAnsi" w:cs="Arial"/>
        </w:rPr>
        <w:lastRenderedPageBreak/>
        <w:t>Who accompanied the injured party to the hospital</w:t>
      </w:r>
      <w:r w:rsidR="00AA5EFB">
        <w:rPr>
          <w:rFonts w:asciiTheme="majorHAnsi" w:hAnsiTheme="majorHAnsi" w:cs="Arial"/>
        </w:rPr>
        <w:t>?_____________________________</w:t>
      </w:r>
    </w:p>
    <w:p w14:paraId="03DEFB02" w14:textId="728EA3B1"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What hospital</w:t>
      </w:r>
      <w:r w:rsidR="00AA5EFB">
        <w:rPr>
          <w:rFonts w:asciiTheme="majorHAnsi" w:hAnsiTheme="majorHAnsi" w:cs="Arial"/>
        </w:rPr>
        <w:t>?___________________________________________________________</w:t>
      </w:r>
    </w:p>
    <w:p w14:paraId="1C503294" w14:textId="72FCBF5F" w:rsidR="00236697" w:rsidRPr="00237C3B" w:rsidRDefault="00236697" w:rsidP="00AA5EFB">
      <w:pPr>
        <w:widowControl w:val="0"/>
        <w:autoSpaceDE w:val="0"/>
        <w:autoSpaceDN w:val="0"/>
        <w:adjustRightInd w:val="0"/>
        <w:spacing w:after="240"/>
        <w:rPr>
          <w:rFonts w:asciiTheme="majorHAnsi" w:hAnsiTheme="majorHAnsi" w:cs="Times"/>
        </w:rPr>
      </w:pPr>
      <w:r w:rsidRPr="00237C3B">
        <w:rPr>
          <w:rFonts w:asciiTheme="majorHAnsi" w:hAnsiTheme="majorHAnsi" w:cs="Arial"/>
        </w:rPr>
        <w:t>What was the treatment/diagnosis at the hospital</w:t>
      </w:r>
      <w:r w:rsidR="00AA5EFB">
        <w:rPr>
          <w:rFonts w:asciiTheme="majorHAnsi" w:hAnsiTheme="majorHAnsi" w:cs="Arial"/>
        </w:rPr>
        <w:t>?</w:t>
      </w:r>
      <w:r w:rsidR="00AA5EFB" w:rsidRPr="00AA5EFB">
        <w:rPr>
          <w:rFonts w:asciiTheme="majorHAnsi" w:hAnsiTheme="majorHAnsi" w:cs="Arial"/>
        </w:rPr>
        <w:t xml:space="preserve"> </w:t>
      </w:r>
      <w:r w:rsidR="00AA5EFB">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w:t>
      </w:r>
    </w:p>
    <w:p w14:paraId="6E9245BB" w14:textId="77777777" w:rsidR="00AA5EFB" w:rsidRDefault="00236697" w:rsidP="00AA5EFB">
      <w:pPr>
        <w:widowControl w:val="0"/>
        <w:autoSpaceDE w:val="0"/>
        <w:autoSpaceDN w:val="0"/>
        <w:adjustRightInd w:val="0"/>
        <w:spacing w:after="240"/>
        <w:rPr>
          <w:rFonts w:ascii="MS Gothic" w:hAnsi="MS Gothic" w:cs="MS Gothic"/>
        </w:rPr>
      </w:pPr>
      <w:r w:rsidRPr="00237C3B">
        <w:rPr>
          <w:rFonts w:asciiTheme="majorHAnsi" w:hAnsiTheme="majorHAnsi" w:cs="Arial"/>
        </w:rPr>
        <w:t>Witnessed the incident: ______________________________________</w:t>
      </w:r>
      <w:r w:rsidRPr="00237C3B">
        <w:rPr>
          <w:rFonts w:ascii="MS Gothic" w:hAnsi="MS Gothic" w:cs="MS Gothic"/>
        </w:rPr>
        <w:t> </w:t>
      </w:r>
    </w:p>
    <w:p w14:paraId="7A18910F" w14:textId="77777777" w:rsidR="00AA5EFB" w:rsidRDefault="00236697" w:rsidP="00AA5EFB">
      <w:pPr>
        <w:widowControl w:val="0"/>
        <w:autoSpaceDE w:val="0"/>
        <w:autoSpaceDN w:val="0"/>
        <w:adjustRightInd w:val="0"/>
        <w:spacing w:after="240"/>
        <w:rPr>
          <w:rFonts w:asciiTheme="majorHAnsi" w:hAnsiTheme="majorHAnsi" w:cs="Arial"/>
        </w:rPr>
      </w:pPr>
      <w:r w:rsidRPr="00237C3B">
        <w:rPr>
          <w:rFonts w:asciiTheme="majorHAnsi" w:hAnsiTheme="majorHAnsi" w:cs="Arial"/>
        </w:rPr>
        <w:t>Date</w:t>
      </w:r>
      <w:r w:rsidR="00AA5EFB">
        <w:rPr>
          <w:rFonts w:asciiTheme="majorHAnsi" w:hAnsiTheme="majorHAnsi" w:cs="Arial"/>
        </w:rPr>
        <w:t xml:space="preserve">:______________________ </w:t>
      </w:r>
    </w:p>
    <w:p w14:paraId="4BB109BE" w14:textId="63A845AB" w:rsidR="00236697" w:rsidRPr="00AA5EFB" w:rsidRDefault="00236697" w:rsidP="00AA5EFB">
      <w:pPr>
        <w:widowControl w:val="0"/>
        <w:autoSpaceDE w:val="0"/>
        <w:autoSpaceDN w:val="0"/>
        <w:adjustRightInd w:val="0"/>
        <w:spacing w:after="240"/>
        <w:rPr>
          <w:rFonts w:asciiTheme="majorHAnsi" w:hAnsiTheme="majorHAnsi" w:cs="Arial"/>
        </w:rPr>
      </w:pPr>
      <w:r w:rsidRPr="00237C3B">
        <w:rPr>
          <w:rFonts w:asciiTheme="majorHAnsi" w:hAnsiTheme="majorHAnsi" w:cs="Arial"/>
        </w:rPr>
        <w:t>Reported by</w:t>
      </w:r>
      <w:r w:rsidR="00AA5EFB">
        <w:rPr>
          <w:rFonts w:asciiTheme="majorHAnsi" w:hAnsiTheme="majorHAnsi" w:cs="Arial"/>
        </w:rPr>
        <w:t>________________________________________________</w:t>
      </w:r>
    </w:p>
    <w:p w14:paraId="079D3BFD" w14:textId="1056E40C" w:rsidR="00DE0205" w:rsidRDefault="00DE0205">
      <w:pPr>
        <w:rPr>
          <w:rFonts w:asciiTheme="majorHAnsi" w:hAnsiTheme="majorHAnsi"/>
          <w:b/>
          <w:sz w:val="36"/>
          <w:szCs w:val="36"/>
        </w:rPr>
      </w:pPr>
      <w:r>
        <w:rPr>
          <w:rFonts w:asciiTheme="majorHAnsi" w:hAnsiTheme="majorHAnsi"/>
          <w:b/>
          <w:sz w:val="36"/>
          <w:szCs w:val="36"/>
        </w:rPr>
        <w:br w:type="page"/>
      </w:r>
    </w:p>
    <w:p w14:paraId="2B767A53" w14:textId="5340FE63" w:rsidR="00DE0205" w:rsidRPr="009C570C" w:rsidRDefault="006C791C" w:rsidP="00C52E48">
      <w:pPr>
        <w:pStyle w:val="Heading1"/>
        <w:rPr>
          <w:sz w:val="40"/>
          <w:szCs w:val="40"/>
          <w:lang w:bidi="he-IL"/>
        </w:rPr>
      </w:pPr>
      <w:bookmarkStart w:id="15" w:name="_Toc18484461"/>
      <w:r w:rsidRPr="009C570C">
        <w:rPr>
          <w:rFonts w:hint="cs"/>
          <w:sz w:val="40"/>
          <w:szCs w:val="40"/>
          <w:rtl/>
          <w:lang w:bidi="he-IL"/>
        </w:rPr>
        <w:lastRenderedPageBreak/>
        <w:t>דו"ח פציעה</w:t>
      </w:r>
      <w:bookmarkEnd w:id="15"/>
    </w:p>
    <w:p w14:paraId="5C6C469C" w14:textId="77777777" w:rsidR="009C570C" w:rsidRDefault="009C570C" w:rsidP="009C570C">
      <w:pPr>
        <w:bidi/>
        <w:rPr>
          <w:lang w:bidi="he-IL"/>
        </w:rPr>
      </w:pPr>
    </w:p>
    <w:p w14:paraId="7F6BF38D" w14:textId="7C9E3536" w:rsidR="009C570C" w:rsidRPr="009C570C" w:rsidRDefault="009C570C" w:rsidP="009C570C">
      <w:pPr>
        <w:bidi/>
        <w:rPr>
          <w:rFonts w:hint="cs"/>
          <w:lang w:bidi="he-IL"/>
        </w:rPr>
      </w:pPr>
      <w:r>
        <w:rPr>
          <w:rFonts w:hint="cs"/>
          <w:rtl/>
          <w:lang w:bidi="he-IL"/>
        </w:rPr>
        <w:t xml:space="preserve">להגיש את הדו"ח למרגו שוגרן עד-48 שעות אחרי הפציעה </w:t>
      </w:r>
      <w:hyperlink r:id="rId13" w:history="1">
        <w:r w:rsidRPr="00C8354B">
          <w:rPr>
            <w:rStyle w:val="Hyperlink"/>
            <w:lang w:bidi="he-IL"/>
          </w:rPr>
          <w:t>margo@baseball.org.il</w:t>
        </w:r>
      </w:hyperlink>
      <w:r>
        <w:rPr>
          <w:lang w:bidi="he-IL"/>
        </w:rPr>
        <w:t xml:space="preserve"> </w:t>
      </w:r>
    </w:p>
    <w:p w14:paraId="7B3F7D6B" w14:textId="77777777" w:rsidR="00DE0205" w:rsidRPr="00237C3B" w:rsidRDefault="00DE0205" w:rsidP="00DE0205">
      <w:pPr>
        <w:jc w:val="center"/>
        <w:rPr>
          <w:rFonts w:asciiTheme="majorHAnsi" w:hAnsiTheme="majorHAnsi" w:cs="Times"/>
          <w:b/>
          <w:sz w:val="36"/>
          <w:szCs w:val="36"/>
        </w:rPr>
      </w:pPr>
    </w:p>
    <w:p w14:paraId="4DBB65B6" w14:textId="1E349C21" w:rsidR="00DE0205" w:rsidRPr="00FA32CB" w:rsidRDefault="006C791C" w:rsidP="006C791C">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תאריך</w:t>
      </w:r>
      <w:r w:rsidRPr="00FA32CB">
        <w:rPr>
          <w:rFonts w:asciiTheme="minorBidi" w:hAnsiTheme="minorBidi"/>
        </w:rPr>
        <w:t xml:space="preserve"> ___________________:</w:t>
      </w:r>
      <w:r w:rsidRPr="00FA32CB">
        <w:rPr>
          <w:rFonts w:asciiTheme="minorBidi" w:hAnsiTheme="minorBidi"/>
          <w:rtl/>
          <w:lang w:bidi="he-IL"/>
        </w:rPr>
        <w:t>שעה:</w:t>
      </w:r>
      <w:r w:rsidRPr="00FA32CB">
        <w:rPr>
          <w:rFonts w:asciiTheme="minorBidi" w:hAnsiTheme="minorBidi"/>
          <w:sz w:val="30"/>
          <w:szCs w:val="30"/>
        </w:rPr>
        <w:t xml:space="preserve"> </w:t>
      </w:r>
      <w:r w:rsidR="00DE0205" w:rsidRPr="00FA32CB">
        <w:rPr>
          <w:rFonts w:asciiTheme="minorBidi" w:hAnsiTheme="minorBidi"/>
        </w:rPr>
        <w:t xml:space="preserve">_____________________ </w:t>
      </w:r>
    </w:p>
    <w:p w14:paraId="2939CA11" w14:textId="013B1703" w:rsidR="00DE0205" w:rsidRPr="00FA32CB" w:rsidRDefault="00DE0205" w:rsidP="006C791C">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סוג</w:t>
      </w:r>
      <w:r w:rsidRPr="00FA32CB">
        <w:rPr>
          <w:rFonts w:asciiTheme="minorBidi" w:hAnsiTheme="minorBidi"/>
        </w:rPr>
        <w:t xml:space="preserve"> </w:t>
      </w:r>
      <w:r w:rsidRPr="00FA32CB">
        <w:rPr>
          <w:rFonts w:asciiTheme="minorBidi" w:hAnsiTheme="minorBidi"/>
          <w:rtl/>
          <w:lang w:bidi="he-IL"/>
        </w:rPr>
        <w:t>אירוע</w:t>
      </w:r>
      <w:r w:rsidRPr="00FA32CB">
        <w:rPr>
          <w:rFonts w:asciiTheme="minorBidi" w:hAnsiTheme="minorBidi"/>
        </w:rPr>
        <w:t xml:space="preserve"> _____________________ : </w:t>
      </w:r>
      <w:r w:rsidRPr="00FA32CB">
        <w:rPr>
          <w:rFonts w:asciiTheme="minorBidi" w:hAnsiTheme="minorBidi"/>
          <w:rtl/>
          <w:lang w:bidi="he-IL"/>
        </w:rPr>
        <w:t>מקום</w:t>
      </w:r>
      <w:r w:rsidRPr="00FA32CB">
        <w:rPr>
          <w:rFonts w:asciiTheme="minorBidi" w:hAnsiTheme="minorBidi"/>
        </w:rPr>
        <w:t xml:space="preserve"> ____________________ :</w:t>
      </w:r>
    </w:p>
    <w:p w14:paraId="2909A493" w14:textId="24DA9493" w:rsidR="00DE0205" w:rsidRPr="00FA32CB" w:rsidRDefault="00DE0205" w:rsidP="006C791C">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שם</w:t>
      </w:r>
      <w:r w:rsidRPr="00FA32CB">
        <w:rPr>
          <w:rFonts w:asciiTheme="minorBidi" w:hAnsiTheme="minorBidi"/>
        </w:rPr>
        <w:t xml:space="preserve"> </w:t>
      </w:r>
      <w:r w:rsidRPr="00FA32CB">
        <w:rPr>
          <w:rFonts w:asciiTheme="minorBidi" w:hAnsiTheme="minorBidi"/>
          <w:rtl/>
          <w:lang w:bidi="he-IL"/>
        </w:rPr>
        <w:t>הנפגע</w:t>
      </w:r>
      <w:r w:rsidRPr="00FA32CB">
        <w:rPr>
          <w:rFonts w:asciiTheme="minorBidi" w:hAnsiTheme="minorBidi"/>
        </w:rPr>
        <w:t xml:space="preserve"> ___________________________________________ :</w:t>
      </w:r>
    </w:p>
    <w:p w14:paraId="71FB704B" w14:textId="35DF2F5A" w:rsidR="00DE0205" w:rsidRPr="00FA32CB" w:rsidRDefault="00DE0205" w:rsidP="006C791C">
      <w:pPr>
        <w:widowControl w:val="0"/>
        <w:autoSpaceDE w:val="0"/>
        <w:autoSpaceDN w:val="0"/>
        <w:bidi/>
        <w:adjustRightInd w:val="0"/>
        <w:spacing w:after="240"/>
        <w:rPr>
          <w:rFonts w:asciiTheme="minorBidi" w:hAnsiTheme="minorBidi"/>
          <w:lang w:bidi="he-IL"/>
        </w:rPr>
      </w:pPr>
      <w:r w:rsidRPr="00FA32CB">
        <w:rPr>
          <w:rFonts w:asciiTheme="minorBidi" w:hAnsiTheme="minorBidi"/>
          <w:rtl/>
          <w:lang w:bidi="he-IL"/>
        </w:rPr>
        <w:t>תאור</w:t>
      </w:r>
      <w:r w:rsidRPr="00FA32CB">
        <w:rPr>
          <w:rFonts w:asciiTheme="minorBidi" w:hAnsiTheme="minorBidi"/>
        </w:rPr>
        <w:t xml:space="preserve"> </w:t>
      </w:r>
      <w:r w:rsidRPr="00FA32CB">
        <w:rPr>
          <w:rFonts w:asciiTheme="minorBidi" w:hAnsiTheme="minorBidi"/>
          <w:rtl/>
          <w:lang w:bidi="he-IL"/>
        </w:rPr>
        <w:t>המקרה</w:t>
      </w:r>
      <w:r w:rsidR="006C791C" w:rsidRPr="00FA32CB">
        <w:rPr>
          <w:rFonts w:asciiTheme="minorBidi" w:hAnsiTheme="minorBidi"/>
          <w:rtl/>
          <w:lang w:bidi="he-IL"/>
        </w:rPr>
        <w:t xml:space="preserve"> עד האירוע: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FE5BB" w14:textId="7F26627D" w:rsidR="00DE0205" w:rsidRPr="00FA32CB" w:rsidRDefault="00DE0205" w:rsidP="00FA32CB">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איך</w:t>
      </w:r>
      <w:r w:rsidRPr="00FA32CB">
        <w:rPr>
          <w:rFonts w:asciiTheme="minorBidi" w:hAnsiTheme="minorBidi"/>
        </w:rPr>
        <w:t xml:space="preserve"> </w:t>
      </w:r>
      <w:r w:rsidRPr="00FA32CB">
        <w:rPr>
          <w:rFonts w:asciiTheme="minorBidi" w:hAnsiTheme="minorBidi"/>
          <w:rtl/>
          <w:lang w:bidi="he-IL"/>
        </w:rPr>
        <w:t>נגרם</w:t>
      </w:r>
      <w:r w:rsidRPr="00FA32CB">
        <w:rPr>
          <w:rFonts w:asciiTheme="minorBidi" w:hAnsiTheme="minorBidi"/>
        </w:rPr>
        <w:t xml:space="preserve"> </w:t>
      </w:r>
      <w:r w:rsidRPr="00FA32CB">
        <w:rPr>
          <w:rFonts w:asciiTheme="minorBidi" w:hAnsiTheme="minorBidi"/>
          <w:rtl/>
          <w:lang w:bidi="he-IL"/>
        </w:rPr>
        <w:t>הפציע</w:t>
      </w:r>
      <w:r w:rsidR="00FA32CB" w:rsidRPr="00FA32CB">
        <w:rPr>
          <w:rFonts w:asciiTheme="minorBidi" w:hAnsiTheme="minorBidi"/>
          <w:rtl/>
          <w:lang w:bidi="he-IL"/>
        </w:rPr>
        <w:t>?</w:t>
      </w:r>
      <w:r w:rsidRPr="00FA32CB">
        <w:rPr>
          <w:rFonts w:asciiTheme="minorBidi" w:hAnsiTheme="minorBidi"/>
        </w:rPr>
        <w:t xml:space="preserve"> </w:t>
      </w:r>
      <w:r w:rsidR="00FA32CB" w:rsidRPr="00FA32CB">
        <w:rPr>
          <w:rFonts w:asciiTheme="minorBidi" w:hAnsiTheme="minorBidi"/>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D13C5" w14:textId="20D49349" w:rsidR="00DE0205" w:rsidRPr="00FA32CB" w:rsidRDefault="00DE0205" w:rsidP="00FA32CB">
      <w:pPr>
        <w:widowControl w:val="0"/>
        <w:autoSpaceDE w:val="0"/>
        <w:autoSpaceDN w:val="0"/>
        <w:bidi/>
        <w:adjustRightInd w:val="0"/>
        <w:spacing w:after="240"/>
        <w:rPr>
          <w:rFonts w:asciiTheme="minorBidi" w:hAnsiTheme="minorBidi"/>
          <w:rtl/>
          <w:lang w:bidi="he-IL"/>
        </w:rPr>
      </w:pPr>
      <w:r w:rsidRPr="00FA32CB">
        <w:rPr>
          <w:rFonts w:asciiTheme="minorBidi" w:hAnsiTheme="minorBidi"/>
        </w:rPr>
        <w:t xml:space="preserve"> </w:t>
      </w:r>
      <w:r w:rsidRPr="00FA32CB">
        <w:rPr>
          <w:rFonts w:asciiTheme="minorBidi" w:hAnsiTheme="minorBidi"/>
          <w:rtl/>
          <w:lang w:bidi="he-IL"/>
        </w:rPr>
        <w:t>במקום</w:t>
      </w:r>
      <w:r w:rsidRPr="00FA32CB">
        <w:rPr>
          <w:rFonts w:asciiTheme="minorBidi" w:hAnsiTheme="minorBidi"/>
        </w:rPr>
        <w:t xml:space="preserve"> </w:t>
      </w:r>
      <w:r w:rsidRPr="00FA32CB">
        <w:rPr>
          <w:rFonts w:asciiTheme="minorBidi" w:hAnsiTheme="minorBidi"/>
          <w:rtl/>
          <w:lang w:bidi="he-IL"/>
        </w:rPr>
        <w:t>האירוע</w:t>
      </w:r>
      <w:r w:rsidRPr="00FA32CB">
        <w:rPr>
          <w:rFonts w:asciiTheme="minorBidi" w:hAnsiTheme="minorBidi"/>
        </w:rPr>
        <w:t xml:space="preserve">, </w:t>
      </w:r>
      <w:r w:rsidRPr="00FA32CB">
        <w:rPr>
          <w:rFonts w:asciiTheme="minorBidi" w:hAnsiTheme="minorBidi"/>
          <w:rtl/>
          <w:lang w:bidi="he-IL"/>
        </w:rPr>
        <w:t>מה</w:t>
      </w:r>
      <w:r w:rsidRPr="00FA32CB">
        <w:rPr>
          <w:rFonts w:asciiTheme="minorBidi" w:hAnsiTheme="minorBidi"/>
        </w:rPr>
        <w:t xml:space="preserve"> </w:t>
      </w:r>
      <w:r w:rsidRPr="00FA32CB">
        <w:rPr>
          <w:rFonts w:asciiTheme="minorBidi" w:hAnsiTheme="minorBidi"/>
          <w:rtl/>
          <w:lang w:bidi="he-IL"/>
        </w:rPr>
        <w:t>הי</w:t>
      </w:r>
      <w:r w:rsidR="00FA32CB" w:rsidRPr="00FA32CB">
        <w:rPr>
          <w:rFonts w:asciiTheme="minorBidi" w:hAnsiTheme="minorBidi"/>
          <w:rtl/>
          <w:lang w:bidi="he-IL"/>
        </w:rPr>
        <w:t>ו</w:t>
      </w:r>
      <w:r w:rsidRPr="00FA32CB">
        <w:rPr>
          <w:rFonts w:asciiTheme="minorBidi" w:hAnsiTheme="minorBidi"/>
        </w:rPr>
        <w:t xml:space="preserve"> </w:t>
      </w:r>
      <w:r w:rsidRPr="00FA32CB">
        <w:rPr>
          <w:rFonts w:asciiTheme="minorBidi" w:hAnsiTheme="minorBidi"/>
          <w:rtl/>
          <w:lang w:bidi="he-IL"/>
        </w:rPr>
        <w:t>סימני</w:t>
      </w:r>
      <w:r w:rsidRPr="00FA32CB">
        <w:rPr>
          <w:rFonts w:asciiTheme="minorBidi" w:hAnsiTheme="minorBidi"/>
        </w:rPr>
        <w:t xml:space="preserve"> </w:t>
      </w:r>
      <w:r w:rsidRPr="00FA32CB">
        <w:rPr>
          <w:rFonts w:asciiTheme="minorBidi" w:hAnsiTheme="minorBidi"/>
          <w:rtl/>
          <w:lang w:bidi="he-IL"/>
        </w:rPr>
        <w:t>הפציע</w:t>
      </w:r>
      <w:r w:rsidR="00FA32CB" w:rsidRPr="00FA32CB">
        <w:rPr>
          <w:rFonts w:asciiTheme="minorBidi" w:hAnsiTheme="minorBidi"/>
          <w:rtl/>
          <w:lang w:bidi="he-IL"/>
        </w:rPr>
        <w:t>?</w:t>
      </w:r>
    </w:p>
    <w:p w14:paraId="162326CC" w14:textId="5D9425D4" w:rsidR="00FA32CB" w:rsidRPr="00FA32CB" w:rsidRDefault="00FA32CB" w:rsidP="00FA32CB">
      <w:pPr>
        <w:widowControl w:val="0"/>
        <w:autoSpaceDE w:val="0"/>
        <w:autoSpaceDN w:val="0"/>
        <w:bidi/>
        <w:adjustRightInd w:val="0"/>
        <w:spacing w:after="240"/>
        <w:rPr>
          <w:rFonts w:asciiTheme="minorBidi" w:hAnsiTheme="minorBidi"/>
        </w:rPr>
      </w:pPr>
      <w:r w:rsidRPr="00FA32CB">
        <w:rPr>
          <w:rFonts w:asciiTheme="minorBidi" w:hAnsiTheme="minorBidi"/>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C486E" w14:textId="46E43A72" w:rsidR="00DE0205" w:rsidRPr="00FA32CB" w:rsidRDefault="00DE0205" w:rsidP="00FA32CB">
      <w:pPr>
        <w:widowControl w:val="0"/>
        <w:autoSpaceDE w:val="0"/>
        <w:autoSpaceDN w:val="0"/>
        <w:bidi/>
        <w:adjustRightInd w:val="0"/>
        <w:spacing w:after="240"/>
        <w:rPr>
          <w:rFonts w:asciiTheme="minorBidi" w:hAnsiTheme="minorBidi"/>
          <w:lang w:bidi="he-IL"/>
        </w:rPr>
      </w:pPr>
      <w:r w:rsidRPr="00FA32CB">
        <w:rPr>
          <w:rFonts w:asciiTheme="minorBidi" w:hAnsiTheme="minorBidi"/>
          <w:rtl/>
          <w:lang w:bidi="he-IL"/>
        </w:rPr>
        <w:t>האם</w:t>
      </w:r>
      <w:r w:rsidRPr="00FA32CB">
        <w:rPr>
          <w:rFonts w:asciiTheme="minorBidi" w:hAnsiTheme="minorBidi"/>
        </w:rPr>
        <w:t xml:space="preserve"> </w:t>
      </w:r>
      <w:r w:rsidRPr="00FA32CB">
        <w:rPr>
          <w:rFonts w:asciiTheme="minorBidi" w:hAnsiTheme="minorBidi"/>
          <w:rtl/>
          <w:lang w:bidi="he-IL"/>
        </w:rPr>
        <w:t>הנפגע</w:t>
      </w:r>
      <w:r w:rsidRPr="00FA32CB">
        <w:rPr>
          <w:rFonts w:asciiTheme="minorBidi" w:hAnsiTheme="minorBidi"/>
        </w:rPr>
        <w:t xml:space="preserve"> </w:t>
      </w:r>
      <w:r w:rsidRPr="00FA32CB">
        <w:rPr>
          <w:rFonts w:asciiTheme="minorBidi" w:hAnsiTheme="minorBidi"/>
          <w:rtl/>
          <w:lang w:bidi="he-IL"/>
        </w:rPr>
        <w:t>היה</w:t>
      </w:r>
      <w:r w:rsidRPr="00FA32CB">
        <w:rPr>
          <w:rFonts w:asciiTheme="minorBidi" w:hAnsiTheme="minorBidi"/>
        </w:rPr>
        <w:t xml:space="preserve"> </w:t>
      </w:r>
      <w:r w:rsidRPr="00FA32CB">
        <w:rPr>
          <w:rFonts w:asciiTheme="minorBidi" w:hAnsiTheme="minorBidi"/>
          <w:rtl/>
          <w:lang w:bidi="he-IL"/>
        </w:rPr>
        <w:t>בהכרה</w:t>
      </w:r>
      <w:r w:rsidR="00FA32CB" w:rsidRPr="00FA32CB">
        <w:rPr>
          <w:rFonts w:asciiTheme="minorBidi" w:hAnsiTheme="minorBidi"/>
          <w:rtl/>
          <w:lang w:bidi="he-IL"/>
        </w:rPr>
        <w:t>? כן</w:t>
      </w:r>
      <w:r w:rsidR="00FA32CB" w:rsidRPr="00FA32CB">
        <w:rPr>
          <w:rFonts w:asciiTheme="minorBidi" w:hAnsiTheme="minorBidi"/>
          <w:lang w:bidi="he-IL"/>
        </w:rPr>
        <w:t>/</w:t>
      </w:r>
      <w:r w:rsidR="00FA32CB" w:rsidRPr="00FA32CB">
        <w:rPr>
          <w:rFonts w:asciiTheme="minorBidi" w:hAnsiTheme="minorBidi"/>
          <w:rtl/>
          <w:lang w:bidi="he-IL"/>
        </w:rPr>
        <w:t>לא</w:t>
      </w:r>
    </w:p>
    <w:p w14:paraId="3C1371F6" w14:textId="22407824" w:rsidR="00DE0205" w:rsidRPr="00FA32CB" w:rsidRDefault="00DE0205" w:rsidP="00FA32CB">
      <w:pPr>
        <w:widowControl w:val="0"/>
        <w:autoSpaceDE w:val="0"/>
        <w:autoSpaceDN w:val="0"/>
        <w:bidi/>
        <w:adjustRightInd w:val="0"/>
        <w:spacing w:after="240"/>
        <w:rPr>
          <w:rFonts w:asciiTheme="minorBidi" w:hAnsiTheme="minorBidi"/>
          <w:rtl/>
        </w:rPr>
      </w:pPr>
      <w:r w:rsidRPr="00FA32CB">
        <w:rPr>
          <w:rFonts w:asciiTheme="minorBidi" w:hAnsiTheme="minorBidi"/>
          <w:rtl/>
          <w:lang w:bidi="he-IL"/>
        </w:rPr>
        <w:t>האם</w:t>
      </w:r>
      <w:r w:rsidRPr="00FA32CB">
        <w:rPr>
          <w:rFonts w:asciiTheme="minorBidi" w:hAnsiTheme="minorBidi"/>
        </w:rPr>
        <w:t xml:space="preserve"> </w:t>
      </w:r>
      <w:r w:rsidRPr="00FA32CB">
        <w:rPr>
          <w:rFonts w:asciiTheme="minorBidi" w:hAnsiTheme="minorBidi"/>
          <w:rtl/>
          <w:lang w:bidi="he-IL"/>
        </w:rPr>
        <w:t>היו</w:t>
      </w:r>
      <w:r w:rsidRPr="00FA32CB">
        <w:rPr>
          <w:rFonts w:asciiTheme="minorBidi" w:hAnsiTheme="minorBidi"/>
        </w:rPr>
        <w:t xml:space="preserve"> </w:t>
      </w:r>
      <w:r w:rsidRPr="00FA32CB">
        <w:rPr>
          <w:rFonts w:asciiTheme="minorBidi" w:hAnsiTheme="minorBidi"/>
          <w:rtl/>
          <w:lang w:bidi="he-IL"/>
        </w:rPr>
        <w:t>סימנים</w:t>
      </w:r>
      <w:r w:rsidRPr="00FA32CB">
        <w:rPr>
          <w:rFonts w:asciiTheme="minorBidi" w:hAnsiTheme="minorBidi"/>
        </w:rPr>
        <w:t xml:space="preserve"> </w:t>
      </w:r>
      <w:r w:rsidRPr="00FA32CB">
        <w:rPr>
          <w:rFonts w:asciiTheme="minorBidi" w:hAnsiTheme="minorBidi"/>
          <w:rtl/>
          <w:lang w:bidi="he-IL"/>
        </w:rPr>
        <w:t>חריגים</w:t>
      </w:r>
      <w:r w:rsidR="00FA32CB">
        <w:rPr>
          <w:rFonts w:asciiTheme="minorBidi" w:hAnsiTheme="minorBidi" w:hint="cs"/>
          <w:rtl/>
          <w:lang w:bidi="he-IL"/>
        </w:rPr>
        <w:t>(</w:t>
      </w:r>
      <w:r w:rsidRPr="00FA32CB">
        <w:rPr>
          <w:rFonts w:asciiTheme="minorBidi" w:hAnsiTheme="minorBidi"/>
          <w:rtl/>
          <w:lang w:bidi="he-IL"/>
        </w:rPr>
        <w:t>דימום</w:t>
      </w:r>
      <w:r w:rsidRPr="00FA32CB">
        <w:rPr>
          <w:rFonts w:asciiTheme="minorBidi" w:hAnsiTheme="minorBidi"/>
        </w:rPr>
        <w:t xml:space="preserve">, </w:t>
      </w:r>
      <w:r w:rsidRPr="00FA32CB">
        <w:rPr>
          <w:rFonts w:asciiTheme="minorBidi" w:hAnsiTheme="minorBidi"/>
          <w:rtl/>
          <w:lang w:bidi="he-IL"/>
        </w:rPr>
        <w:t>סחרחורת</w:t>
      </w:r>
      <w:r w:rsidRPr="00FA32CB">
        <w:rPr>
          <w:rFonts w:asciiTheme="minorBidi" w:hAnsiTheme="minorBidi"/>
        </w:rPr>
        <w:t xml:space="preserve"> </w:t>
      </w:r>
      <w:r w:rsidRPr="00FA32CB">
        <w:rPr>
          <w:rFonts w:asciiTheme="minorBidi" w:hAnsiTheme="minorBidi"/>
          <w:rtl/>
          <w:lang w:bidi="he-IL"/>
        </w:rPr>
        <w:t>הקאות</w:t>
      </w:r>
      <w:r w:rsidR="00FA32CB">
        <w:rPr>
          <w:rFonts w:asciiTheme="minorBidi" w:hAnsiTheme="minorBidi" w:hint="cs"/>
          <w:rtl/>
          <w:lang w:bidi="he-IL"/>
        </w:rPr>
        <w:t>, וכו</w:t>
      </w:r>
      <w:r w:rsidR="00FA32CB">
        <w:rPr>
          <w:rFonts w:asciiTheme="minorBidi" w:hAnsiTheme="minorBidi"/>
          <w:lang w:bidi="he-IL"/>
        </w:rPr>
        <w:t>’</w:t>
      </w:r>
      <w:r w:rsidR="00FA32CB">
        <w:rPr>
          <w:rFonts w:asciiTheme="minorBidi" w:hAnsiTheme="minorBidi" w:hint="cs"/>
          <w:rtl/>
          <w:lang w:bidi="he-IL"/>
        </w:rPr>
        <w:t>)? ________________________________________________________________________________________________________________________________</w:t>
      </w:r>
    </w:p>
    <w:p w14:paraId="5107C794" w14:textId="3301F324" w:rsidR="00DE0205" w:rsidRPr="00FA32CB" w:rsidRDefault="00DE0205" w:rsidP="00FA32CB">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האם</w:t>
      </w:r>
      <w:r w:rsidRPr="00FA32CB">
        <w:rPr>
          <w:rFonts w:asciiTheme="minorBidi" w:hAnsiTheme="minorBidi"/>
        </w:rPr>
        <w:t xml:space="preserve"> </w:t>
      </w:r>
      <w:r w:rsidRPr="00FA32CB">
        <w:rPr>
          <w:rFonts w:asciiTheme="minorBidi" w:hAnsiTheme="minorBidi"/>
          <w:rtl/>
          <w:lang w:bidi="he-IL"/>
        </w:rPr>
        <w:t>ניתן</w:t>
      </w:r>
      <w:r w:rsidRPr="00FA32CB">
        <w:rPr>
          <w:rFonts w:asciiTheme="minorBidi" w:hAnsiTheme="minorBidi"/>
        </w:rPr>
        <w:t xml:space="preserve"> </w:t>
      </w:r>
      <w:r w:rsidRPr="00FA32CB">
        <w:rPr>
          <w:rFonts w:asciiTheme="minorBidi" w:hAnsiTheme="minorBidi"/>
          <w:rtl/>
          <w:lang w:bidi="he-IL"/>
        </w:rPr>
        <w:t>במקום</w:t>
      </w:r>
      <w:r w:rsidRPr="00FA32CB">
        <w:rPr>
          <w:rFonts w:asciiTheme="minorBidi" w:hAnsiTheme="minorBidi"/>
        </w:rPr>
        <w:t xml:space="preserve"> </w:t>
      </w:r>
      <w:r w:rsidRPr="00FA32CB">
        <w:rPr>
          <w:rFonts w:asciiTheme="minorBidi" w:hAnsiTheme="minorBidi"/>
          <w:rtl/>
          <w:lang w:bidi="he-IL"/>
        </w:rPr>
        <w:t>עזרה</w:t>
      </w:r>
      <w:r w:rsidRPr="00FA32CB">
        <w:rPr>
          <w:rFonts w:asciiTheme="minorBidi" w:hAnsiTheme="minorBidi"/>
        </w:rPr>
        <w:t xml:space="preserve"> </w:t>
      </w:r>
      <w:r w:rsidRPr="00FA32CB">
        <w:rPr>
          <w:rFonts w:asciiTheme="minorBidi" w:hAnsiTheme="minorBidi"/>
          <w:rtl/>
          <w:lang w:bidi="he-IL"/>
        </w:rPr>
        <w:t>ראשונה</w:t>
      </w:r>
      <w:r w:rsidRPr="00FA32CB">
        <w:rPr>
          <w:rFonts w:asciiTheme="minorBidi" w:hAnsiTheme="minorBidi"/>
        </w:rPr>
        <w:t xml:space="preserve"> – </w:t>
      </w:r>
      <w:r w:rsidRPr="00FA32CB">
        <w:rPr>
          <w:rFonts w:asciiTheme="minorBidi" w:hAnsiTheme="minorBidi"/>
          <w:rtl/>
          <w:lang w:bidi="he-IL"/>
        </w:rPr>
        <w:t>פרט</w:t>
      </w:r>
      <w:r w:rsidRPr="00FA32CB">
        <w:rPr>
          <w:rFonts w:asciiTheme="minorBidi" w:hAnsiTheme="minorBidi"/>
        </w:rPr>
        <w:t xml:space="preserve"> ?</w:t>
      </w:r>
      <w:r w:rsidR="00FA32CB" w:rsidRPr="00FA32CB">
        <w:rPr>
          <w:rFonts w:asciiTheme="minorBidi" w:hAnsiTheme="minorBidi"/>
          <w:rtl/>
          <w:lang w:bidi="he-I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80511B" w14:textId="1EEC1709" w:rsidR="00DE0205" w:rsidRPr="00FA32CB" w:rsidRDefault="00FA32CB" w:rsidP="00FA32CB">
      <w:pPr>
        <w:widowControl w:val="0"/>
        <w:autoSpaceDE w:val="0"/>
        <w:autoSpaceDN w:val="0"/>
        <w:bidi/>
        <w:adjustRightInd w:val="0"/>
        <w:spacing w:after="240"/>
        <w:rPr>
          <w:rFonts w:asciiTheme="minorBidi" w:hAnsiTheme="minorBidi"/>
        </w:rPr>
      </w:pPr>
      <w:r>
        <w:rPr>
          <w:rFonts w:asciiTheme="minorBidi" w:hAnsiTheme="minorBidi" w:hint="cs"/>
          <w:rtl/>
          <w:lang w:bidi="he-IL"/>
        </w:rPr>
        <w:t xml:space="preserve">האם </w:t>
      </w:r>
      <w:r w:rsidR="00DE0205" w:rsidRPr="00FA32CB">
        <w:rPr>
          <w:rFonts w:asciiTheme="minorBidi" w:hAnsiTheme="minorBidi"/>
          <w:rtl/>
          <w:lang w:bidi="he-IL"/>
        </w:rPr>
        <w:t>הנפגע</w:t>
      </w:r>
      <w:r w:rsidR="00DE0205" w:rsidRPr="00FA32CB">
        <w:rPr>
          <w:rFonts w:asciiTheme="minorBidi" w:hAnsiTheme="minorBidi"/>
        </w:rPr>
        <w:t xml:space="preserve"> </w:t>
      </w:r>
      <w:r w:rsidR="00DE0205" w:rsidRPr="00FA32CB">
        <w:rPr>
          <w:rFonts w:asciiTheme="minorBidi" w:hAnsiTheme="minorBidi"/>
          <w:rtl/>
          <w:lang w:bidi="he-IL"/>
        </w:rPr>
        <w:t>נלקח</w:t>
      </w:r>
      <w:r w:rsidR="00DE0205" w:rsidRPr="00FA32CB">
        <w:rPr>
          <w:rFonts w:asciiTheme="minorBidi" w:hAnsiTheme="minorBidi"/>
        </w:rPr>
        <w:t xml:space="preserve"> </w:t>
      </w:r>
      <w:r w:rsidR="00DE0205" w:rsidRPr="00FA32CB">
        <w:rPr>
          <w:rFonts w:asciiTheme="minorBidi" w:hAnsiTheme="minorBidi"/>
          <w:rtl/>
          <w:lang w:bidi="he-IL"/>
        </w:rPr>
        <w:t>לב</w:t>
      </w:r>
      <w:r w:rsidR="00DE0205" w:rsidRPr="00FA32CB">
        <w:rPr>
          <w:rFonts w:asciiTheme="minorBidi" w:hAnsiTheme="minorBidi"/>
        </w:rPr>
        <w:t>"</w:t>
      </w:r>
      <w:r w:rsidR="00DE0205" w:rsidRPr="00FA32CB">
        <w:rPr>
          <w:rFonts w:asciiTheme="minorBidi" w:hAnsiTheme="minorBidi"/>
          <w:rtl/>
          <w:lang w:bidi="he-IL"/>
        </w:rPr>
        <w:t>ח</w:t>
      </w:r>
      <w:r>
        <w:rPr>
          <w:rFonts w:asciiTheme="minorBidi" w:hAnsiTheme="minorBidi" w:hint="cs"/>
          <w:rtl/>
          <w:lang w:bidi="he-IL"/>
        </w:rPr>
        <w:t>?</w:t>
      </w:r>
      <w:r w:rsidR="00DE0205" w:rsidRPr="00FA32CB">
        <w:rPr>
          <w:rFonts w:asciiTheme="minorBidi" w:hAnsiTheme="minorBidi"/>
        </w:rPr>
        <w:t xml:space="preserve"> </w:t>
      </w:r>
      <w:r w:rsidRPr="00FA32CB">
        <w:rPr>
          <w:rFonts w:asciiTheme="minorBidi" w:hAnsiTheme="minorBidi"/>
          <w:rtl/>
          <w:lang w:bidi="he-IL"/>
        </w:rPr>
        <w:t>כן</w:t>
      </w:r>
      <w:r w:rsidRPr="00FA32CB">
        <w:rPr>
          <w:rFonts w:asciiTheme="minorBidi" w:hAnsiTheme="minorBidi"/>
          <w:lang w:bidi="he-IL"/>
        </w:rPr>
        <w:t>/</w:t>
      </w:r>
      <w:r w:rsidRPr="00FA32CB">
        <w:rPr>
          <w:rFonts w:asciiTheme="minorBidi" w:hAnsiTheme="minorBidi"/>
          <w:rtl/>
          <w:lang w:bidi="he-IL"/>
        </w:rPr>
        <w:t>לא</w:t>
      </w:r>
    </w:p>
    <w:p w14:paraId="69614D27" w14:textId="77777777" w:rsidR="004505D3" w:rsidRDefault="00FA32CB" w:rsidP="004505D3">
      <w:pPr>
        <w:widowControl w:val="0"/>
        <w:autoSpaceDE w:val="0"/>
        <w:autoSpaceDN w:val="0"/>
        <w:bidi/>
        <w:adjustRightInd w:val="0"/>
        <w:spacing w:after="240"/>
        <w:rPr>
          <w:rFonts w:asciiTheme="minorBidi" w:hAnsiTheme="minorBidi"/>
          <w:rtl/>
        </w:rPr>
      </w:pPr>
      <w:r>
        <w:rPr>
          <w:rFonts w:asciiTheme="minorBidi" w:hAnsiTheme="minorBidi" w:hint="cs"/>
          <w:rtl/>
          <w:lang w:bidi="he-IL"/>
        </w:rPr>
        <w:lastRenderedPageBreak/>
        <w:t xml:space="preserve">אם כן, איך הוא </w:t>
      </w:r>
      <w:r w:rsidR="004505D3">
        <w:rPr>
          <w:rFonts w:asciiTheme="minorBidi" w:hAnsiTheme="minorBidi" w:hint="cs"/>
          <w:rtl/>
          <w:lang w:bidi="he-IL"/>
        </w:rPr>
        <w:t>הגיע?</w:t>
      </w:r>
      <w:r w:rsidR="00DE0205" w:rsidRPr="00FA32CB">
        <w:rPr>
          <w:rFonts w:asciiTheme="minorBidi" w:hAnsiTheme="minorBidi"/>
        </w:rPr>
        <w:t xml:space="preserve">______________________ </w:t>
      </w:r>
    </w:p>
    <w:p w14:paraId="557D35DD" w14:textId="77777777" w:rsidR="004505D3" w:rsidRDefault="00DE0205" w:rsidP="004505D3">
      <w:pPr>
        <w:widowControl w:val="0"/>
        <w:autoSpaceDE w:val="0"/>
        <w:autoSpaceDN w:val="0"/>
        <w:bidi/>
        <w:adjustRightInd w:val="0"/>
        <w:spacing w:after="240"/>
        <w:rPr>
          <w:rFonts w:asciiTheme="minorBidi" w:hAnsiTheme="minorBidi"/>
          <w:rtl/>
          <w:lang w:bidi="he-IL"/>
        </w:rPr>
      </w:pPr>
      <w:r w:rsidRPr="00FA32CB">
        <w:rPr>
          <w:rFonts w:asciiTheme="minorBidi" w:hAnsiTheme="minorBidi"/>
          <w:rtl/>
          <w:lang w:bidi="he-IL"/>
        </w:rPr>
        <w:t>מי</w:t>
      </w:r>
      <w:r w:rsidRPr="00FA32CB">
        <w:rPr>
          <w:rFonts w:asciiTheme="minorBidi" w:hAnsiTheme="minorBidi"/>
        </w:rPr>
        <w:t xml:space="preserve"> </w:t>
      </w:r>
      <w:r w:rsidRPr="00FA32CB">
        <w:rPr>
          <w:rFonts w:asciiTheme="minorBidi" w:hAnsiTheme="minorBidi"/>
          <w:rtl/>
          <w:lang w:bidi="he-IL"/>
        </w:rPr>
        <w:t>ליווה</w:t>
      </w:r>
      <w:r w:rsidRPr="00FA32CB">
        <w:rPr>
          <w:rFonts w:asciiTheme="minorBidi" w:hAnsiTheme="minorBidi"/>
        </w:rPr>
        <w:t xml:space="preserve"> </w:t>
      </w:r>
      <w:r w:rsidRPr="00FA32CB">
        <w:rPr>
          <w:rFonts w:asciiTheme="minorBidi" w:hAnsiTheme="minorBidi"/>
          <w:rtl/>
          <w:lang w:bidi="he-IL"/>
        </w:rPr>
        <w:t>את</w:t>
      </w:r>
      <w:r w:rsidRPr="00FA32CB">
        <w:rPr>
          <w:rFonts w:asciiTheme="minorBidi" w:hAnsiTheme="minorBidi"/>
        </w:rPr>
        <w:t xml:space="preserve"> </w:t>
      </w:r>
      <w:r w:rsidRPr="00FA32CB">
        <w:rPr>
          <w:rFonts w:asciiTheme="minorBidi" w:hAnsiTheme="minorBidi"/>
          <w:rtl/>
          <w:lang w:bidi="he-IL"/>
        </w:rPr>
        <w:t>הפצוע</w:t>
      </w:r>
      <w:r w:rsidR="004505D3">
        <w:rPr>
          <w:rFonts w:asciiTheme="minorBidi" w:hAnsiTheme="minorBidi" w:hint="cs"/>
          <w:rtl/>
          <w:lang w:bidi="he-IL"/>
        </w:rPr>
        <w:t xml:space="preserve"> לבית החולים?_________________________________________</w:t>
      </w:r>
    </w:p>
    <w:p w14:paraId="7FB45890" w14:textId="6823F0DF" w:rsidR="00DE0205" w:rsidRPr="00FA32CB" w:rsidRDefault="00DE0205" w:rsidP="004505D3">
      <w:pPr>
        <w:widowControl w:val="0"/>
        <w:autoSpaceDE w:val="0"/>
        <w:autoSpaceDN w:val="0"/>
        <w:bidi/>
        <w:adjustRightInd w:val="0"/>
        <w:spacing w:after="240"/>
        <w:rPr>
          <w:rFonts w:asciiTheme="minorBidi" w:hAnsiTheme="minorBidi"/>
        </w:rPr>
      </w:pPr>
      <w:r w:rsidRPr="00FA32CB">
        <w:rPr>
          <w:rFonts w:asciiTheme="minorBidi" w:hAnsiTheme="minorBidi"/>
        </w:rPr>
        <w:t xml:space="preserve"> </w:t>
      </w:r>
      <w:r w:rsidRPr="00FA32CB">
        <w:rPr>
          <w:rFonts w:asciiTheme="minorBidi" w:hAnsiTheme="minorBidi"/>
          <w:rtl/>
          <w:lang w:bidi="he-IL"/>
        </w:rPr>
        <w:t>איזה</w:t>
      </w:r>
      <w:r w:rsidRPr="00FA32CB">
        <w:rPr>
          <w:rFonts w:asciiTheme="minorBidi" w:hAnsiTheme="minorBidi"/>
        </w:rPr>
        <w:t xml:space="preserve"> </w:t>
      </w:r>
      <w:r w:rsidRPr="00FA32CB">
        <w:rPr>
          <w:rFonts w:asciiTheme="minorBidi" w:hAnsiTheme="minorBidi"/>
          <w:rtl/>
          <w:lang w:bidi="he-IL"/>
        </w:rPr>
        <w:t>בית</w:t>
      </w:r>
      <w:r w:rsidRPr="00FA32CB">
        <w:rPr>
          <w:rFonts w:asciiTheme="minorBidi" w:hAnsiTheme="minorBidi"/>
        </w:rPr>
        <w:t xml:space="preserve"> </w:t>
      </w:r>
      <w:r w:rsidRPr="00FA32CB">
        <w:rPr>
          <w:rFonts w:asciiTheme="minorBidi" w:hAnsiTheme="minorBidi"/>
          <w:rtl/>
          <w:lang w:bidi="he-IL"/>
        </w:rPr>
        <w:t>חולים</w:t>
      </w:r>
      <w:r w:rsidRPr="00FA32CB">
        <w:rPr>
          <w:rFonts w:asciiTheme="minorBidi" w:hAnsiTheme="minorBidi"/>
        </w:rPr>
        <w:t xml:space="preserve"> ________________________ ?</w:t>
      </w:r>
    </w:p>
    <w:p w14:paraId="44B691C3" w14:textId="32AAC4F0" w:rsidR="00DE0205" w:rsidRPr="00FA32CB" w:rsidRDefault="00DE0205" w:rsidP="004505D3">
      <w:pPr>
        <w:widowControl w:val="0"/>
        <w:autoSpaceDE w:val="0"/>
        <w:autoSpaceDN w:val="0"/>
        <w:bidi/>
        <w:adjustRightInd w:val="0"/>
        <w:spacing w:after="240"/>
        <w:rPr>
          <w:rFonts w:asciiTheme="minorBidi" w:hAnsiTheme="minorBidi"/>
        </w:rPr>
      </w:pPr>
      <w:r w:rsidRPr="00FA32CB">
        <w:rPr>
          <w:rFonts w:asciiTheme="minorBidi" w:hAnsiTheme="minorBidi"/>
          <w:rtl/>
          <w:lang w:bidi="he-IL"/>
        </w:rPr>
        <w:t>מה</w:t>
      </w:r>
      <w:r w:rsidRPr="00FA32CB">
        <w:rPr>
          <w:rFonts w:asciiTheme="minorBidi" w:hAnsiTheme="minorBidi"/>
        </w:rPr>
        <w:t xml:space="preserve"> </w:t>
      </w:r>
      <w:r w:rsidRPr="00FA32CB">
        <w:rPr>
          <w:rFonts w:asciiTheme="minorBidi" w:hAnsiTheme="minorBidi"/>
          <w:rtl/>
          <w:lang w:bidi="he-IL"/>
        </w:rPr>
        <w:t>היה</w:t>
      </w:r>
      <w:r w:rsidRPr="00FA32CB">
        <w:rPr>
          <w:rFonts w:asciiTheme="minorBidi" w:hAnsiTheme="minorBidi"/>
        </w:rPr>
        <w:t xml:space="preserve"> </w:t>
      </w:r>
      <w:r w:rsidRPr="00FA32CB">
        <w:rPr>
          <w:rFonts w:asciiTheme="minorBidi" w:hAnsiTheme="minorBidi"/>
          <w:rtl/>
          <w:lang w:bidi="he-IL"/>
        </w:rPr>
        <w:t>הטיפול</w:t>
      </w:r>
      <w:r w:rsidR="004505D3">
        <w:rPr>
          <w:rFonts w:asciiTheme="minorBidi" w:hAnsiTheme="minorBidi"/>
        </w:rPr>
        <w:t>/</w:t>
      </w:r>
      <w:r w:rsidRPr="00FA32CB">
        <w:rPr>
          <w:rFonts w:asciiTheme="minorBidi" w:hAnsiTheme="minorBidi"/>
          <w:rtl/>
          <w:lang w:bidi="he-IL"/>
        </w:rPr>
        <w:t>אבחון</w:t>
      </w:r>
      <w:r w:rsidRPr="00FA32CB">
        <w:rPr>
          <w:rFonts w:asciiTheme="minorBidi" w:hAnsiTheme="minorBidi"/>
        </w:rPr>
        <w:t xml:space="preserve"> </w:t>
      </w:r>
      <w:r w:rsidRPr="00FA32CB">
        <w:rPr>
          <w:rFonts w:asciiTheme="minorBidi" w:hAnsiTheme="minorBidi"/>
          <w:rtl/>
          <w:lang w:bidi="he-IL"/>
        </w:rPr>
        <w:t>בב</w:t>
      </w:r>
      <w:r w:rsidRPr="00FA32CB">
        <w:rPr>
          <w:rFonts w:asciiTheme="minorBidi" w:hAnsiTheme="minorBidi"/>
        </w:rPr>
        <w:t>"</w:t>
      </w:r>
      <w:r w:rsidRPr="00FA32CB">
        <w:rPr>
          <w:rFonts w:asciiTheme="minorBidi" w:hAnsiTheme="minorBidi"/>
          <w:rtl/>
          <w:lang w:bidi="he-IL"/>
        </w:rPr>
        <w:t>ח</w:t>
      </w:r>
      <w:r w:rsidR="004505D3">
        <w:rPr>
          <w:rFonts w:asciiTheme="minorBidi" w:hAnsiTheme="minorBidi" w:hint="cs"/>
          <w:rtl/>
          <w:lang w:bidi="he-IL"/>
        </w:rPr>
        <w:t>?</w:t>
      </w:r>
      <w:r w:rsidRPr="00FA32CB">
        <w:rPr>
          <w:rFonts w:asciiTheme="minorBidi" w:hAnsiTheme="minorBidi"/>
        </w:rPr>
        <w:t xml:space="preserve"> </w:t>
      </w:r>
      <w:r w:rsidR="004505D3" w:rsidRPr="00FA32CB">
        <w:rPr>
          <w:rFonts w:asciiTheme="minorBidi" w:hAnsiTheme="minorBidi"/>
          <w:rtl/>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46F41" w14:textId="396367E4" w:rsidR="004505D3" w:rsidRDefault="004505D3" w:rsidP="006C791C">
      <w:pPr>
        <w:widowControl w:val="0"/>
        <w:autoSpaceDE w:val="0"/>
        <w:autoSpaceDN w:val="0"/>
        <w:bidi/>
        <w:adjustRightInd w:val="0"/>
        <w:spacing w:after="240"/>
        <w:rPr>
          <w:rFonts w:asciiTheme="minorBidi" w:hAnsiTheme="minorBidi"/>
          <w:rtl/>
          <w:lang w:bidi="he-IL"/>
        </w:rPr>
      </w:pPr>
      <w:r>
        <w:rPr>
          <w:rFonts w:asciiTheme="minorBidi" w:hAnsiTheme="minorBidi" w:hint="cs"/>
          <w:rtl/>
          <w:lang w:bidi="he-IL"/>
        </w:rPr>
        <w:t>עד למקרה_________________________________________________________</w:t>
      </w:r>
    </w:p>
    <w:p w14:paraId="69E6D1E0" w14:textId="77777777" w:rsidR="004505D3" w:rsidRDefault="00DE0205" w:rsidP="004505D3">
      <w:pPr>
        <w:widowControl w:val="0"/>
        <w:autoSpaceDE w:val="0"/>
        <w:autoSpaceDN w:val="0"/>
        <w:bidi/>
        <w:adjustRightInd w:val="0"/>
        <w:spacing w:after="240"/>
        <w:rPr>
          <w:rFonts w:asciiTheme="minorBidi" w:hAnsiTheme="minorBidi"/>
          <w:rtl/>
          <w:lang w:bidi="he-IL"/>
        </w:rPr>
      </w:pPr>
      <w:r w:rsidRPr="00FA32CB">
        <w:rPr>
          <w:rFonts w:ascii="MS Gothic" w:eastAsia="MS Gothic" w:hAnsi="MS Gothic" w:cs="MS Gothic" w:hint="eastAsia"/>
        </w:rPr>
        <w:t> </w:t>
      </w:r>
      <w:r w:rsidRPr="00FA32CB">
        <w:rPr>
          <w:rFonts w:asciiTheme="minorBidi" w:hAnsiTheme="minorBidi"/>
          <w:rtl/>
          <w:lang w:bidi="he-IL"/>
        </w:rPr>
        <w:t>תאריך</w:t>
      </w:r>
      <w:r w:rsidR="004505D3">
        <w:rPr>
          <w:rFonts w:asciiTheme="minorBidi" w:hAnsiTheme="minorBidi" w:hint="cs"/>
          <w:rtl/>
          <w:lang w:bidi="he-IL"/>
        </w:rPr>
        <w:t>:_______________________________</w:t>
      </w:r>
    </w:p>
    <w:p w14:paraId="2B02ACA6" w14:textId="7DDFD5D0" w:rsidR="00DE0205" w:rsidRPr="00FA32CB" w:rsidRDefault="00DE0205" w:rsidP="004505D3">
      <w:pPr>
        <w:widowControl w:val="0"/>
        <w:autoSpaceDE w:val="0"/>
        <w:autoSpaceDN w:val="0"/>
        <w:bidi/>
        <w:adjustRightInd w:val="0"/>
        <w:spacing w:after="240"/>
        <w:rPr>
          <w:rFonts w:asciiTheme="minorBidi" w:hAnsiTheme="minorBidi"/>
        </w:rPr>
      </w:pPr>
      <w:r w:rsidRPr="00FA32CB">
        <w:rPr>
          <w:rFonts w:asciiTheme="minorBidi" w:hAnsiTheme="minorBidi"/>
        </w:rPr>
        <w:t xml:space="preserve"> </w:t>
      </w:r>
      <w:r w:rsidRPr="00FA32CB">
        <w:rPr>
          <w:rFonts w:asciiTheme="minorBidi" w:hAnsiTheme="minorBidi"/>
          <w:rtl/>
          <w:lang w:bidi="he-IL"/>
        </w:rPr>
        <w:t>דווח</w:t>
      </w:r>
      <w:r w:rsidRPr="00FA32CB">
        <w:rPr>
          <w:rFonts w:asciiTheme="minorBidi" w:hAnsiTheme="minorBidi"/>
        </w:rPr>
        <w:t xml:space="preserve"> </w:t>
      </w:r>
      <w:r w:rsidRPr="00FA32CB">
        <w:rPr>
          <w:rFonts w:asciiTheme="minorBidi" w:hAnsiTheme="minorBidi"/>
          <w:rtl/>
          <w:lang w:bidi="he-IL"/>
        </w:rPr>
        <w:t>על</w:t>
      </w:r>
      <w:r w:rsidRPr="00FA32CB">
        <w:rPr>
          <w:rFonts w:asciiTheme="minorBidi" w:hAnsiTheme="minorBidi"/>
        </w:rPr>
        <w:t xml:space="preserve"> </w:t>
      </w:r>
      <w:r w:rsidRPr="00FA32CB">
        <w:rPr>
          <w:rFonts w:asciiTheme="minorBidi" w:hAnsiTheme="minorBidi"/>
          <w:rtl/>
          <w:lang w:bidi="he-IL"/>
        </w:rPr>
        <w:t>ידי</w:t>
      </w:r>
      <w:r w:rsidR="00936DC3">
        <w:rPr>
          <w:rFonts w:asciiTheme="minorBidi" w:hAnsiTheme="minorBidi" w:hint="cs"/>
          <w:rtl/>
          <w:lang w:bidi="he-IL"/>
        </w:rPr>
        <w:t>:____________________________</w:t>
      </w:r>
    </w:p>
    <w:p w14:paraId="70774A9E" w14:textId="77777777" w:rsidR="00942B9E" w:rsidRPr="00237C3B" w:rsidRDefault="00942B9E" w:rsidP="006C791C">
      <w:pPr>
        <w:bidi/>
        <w:jc w:val="center"/>
        <w:rPr>
          <w:rFonts w:asciiTheme="majorHAnsi" w:hAnsiTheme="majorHAnsi"/>
          <w:b/>
          <w:sz w:val="36"/>
          <w:szCs w:val="36"/>
        </w:rPr>
      </w:pPr>
    </w:p>
    <w:p w14:paraId="3612FC6D" w14:textId="77777777" w:rsidR="00942B9E" w:rsidRPr="00237C3B" w:rsidRDefault="00942B9E" w:rsidP="006C791C">
      <w:pPr>
        <w:bidi/>
        <w:jc w:val="center"/>
        <w:rPr>
          <w:rFonts w:asciiTheme="majorHAnsi" w:hAnsiTheme="majorHAnsi"/>
          <w:b/>
          <w:sz w:val="36"/>
          <w:szCs w:val="36"/>
        </w:rPr>
      </w:pPr>
    </w:p>
    <w:p w14:paraId="57CC58C7" w14:textId="77777777" w:rsidR="00AB0AD6" w:rsidRPr="00237C3B" w:rsidRDefault="00AB0AD6" w:rsidP="00C54E4E">
      <w:pPr>
        <w:jc w:val="center"/>
        <w:rPr>
          <w:rFonts w:asciiTheme="majorHAnsi" w:hAnsiTheme="majorHAnsi"/>
          <w:b/>
          <w:sz w:val="36"/>
          <w:szCs w:val="36"/>
        </w:rPr>
      </w:pPr>
    </w:p>
    <w:p w14:paraId="60CFC724" w14:textId="77777777" w:rsidR="006F1C18" w:rsidRPr="00237C3B" w:rsidRDefault="006F1C18" w:rsidP="00C54E4E">
      <w:pPr>
        <w:jc w:val="center"/>
        <w:rPr>
          <w:rFonts w:asciiTheme="majorHAnsi" w:hAnsiTheme="majorHAnsi"/>
          <w:b/>
          <w:sz w:val="36"/>
          <w:szCs w:val="36"/>
        </w:rPr>
      </w:pPr>
    </w:p>
    <w:p w14:paraId="1FD4E9E5" w14:textId="77777777" w:rsidR="00936DC3" w:rsidRDefault="00936DC3">
      <w:pPr>
        <w:rPr>
          <w:rFonts w:asciiTheme="majorHAnsi" w:hAnsiTheme="majorHAnsi"/>
          <w:b/>
          <w:sz w:val="36"/>
          <w:szCs w:val="36"/>
        </w:rPr>
      </w:pPr>
      <w:r>
        <w:rPr>
          <w:rFonts w:asciiTheme="majorHAnsi" w:hAnsiTheme="majorHAnsi"/>
          <w:b/>
          <w:sz w:val="36"/>
          <w:szCs w:val="36"/>
        </w:rPr>
        <w:br w:type="page"/>
      </w:r>
    </w:p>
    <w:p w14:paraId="55789072" w14:textId="77777777" w:rsidR="009C570C" w:rsidRPr="009C570C" w:rsidRDefault="009C570C" w:rsidP="009C570C">
      <w:pPr>
        <w:spacing w:after="160" w:line="259" w:lineRule="auto"/>
        <w:jc w:val="center"/>
        <w:rPr>
          <w:rFonts w:eastAsia="Calibri" w:cs="Arial"/>
          <w:b/>
          <w:bCs/>
          <w:sz w:val="28"/>
          <w:szCs w:val="28"/>
          <w:lang w:bidi="he-IL"/>
        </w:rPr>
      </w:pPr>
      <w:r w:rsidRPr="009C570C">
        <w:rPr>
          <w:rFonts w:eastAsia="Calibri" w:cs="Arial"/>
          <w:b/>
          <w:bCs/>
          <w:sz w:val="28"/>
          <w:szCs w:val="28"/>
          <w:lang w:bidi="he-IL"/>
        </w:rPr>
        <w:lastRenderedPageBreak/>
        <w:t>PLAYER REQUEST FORM TO PLAY OUT OF AGE DIVISION</w:t>
      </w:r>
    </w:p>
    <w:p w14:paraId="0D4A3C42" w14:textId="77777777" w:rsidR="009C570C" w:rsidRPr="009C570C" w:rsidRDefault="009C570C" w:rsidP="009C570C">
      <w:pPr>
        <w:spacing w:after="160" w:line="259" w:lineRule="auto"/>
        <w:rPr>
          <w:rFonts w:eastAsia="Calibri" w:cs="Arial"/>
          <w:sz w:val="22"/>
          <w:szCs w:val="22"/>
          <w:lang w:bidi="he-IL"/>
        </w:rPr>
      </w:pPr>
    </w:p>
    <w:p w14:paraId="73F67775" w14:textId="77777777" w:rsidR="009C570C" w:rsidRPr="009C570C" w:rsidRDefault="009C570C" w:rsidP="009C570C">
      <w:pPr>
        <w:spacing w:after="160" w:line="259" w:lineRule="auto"/>
        <w:rPr>
          <w:rFonts w:eastAsia="Calibri" w:cs="Arial"/>
          <w:sz w:val="22"/>
          <w:szCs w:val="22"/>
          <w:lang w:bidi="he-IL"/>
        </w:rPr>
      </w:pPr>
      <w:r w:rsidRPr="009C570C">
        <w:rPr>
          <w:rFonts w:eastAsia="Calibri" w:cs="Arial"/>
          <w:sz w:val="22"/>
          <w:szCs w:val="22"/>
          <w:lang w:bidi="he-IL"/>
        </w:rPr>
        <w:t xml:space="preserve">Submit player requests to your regional director, league commissioners and Ophir Katz – </w:t>
      </w:r>
      <w:hyperlink r:id="rId14" w:history="1">
        <w:r w:rsidRPr="009C570C">
          <w:rPr>
            <w:rFonts w:eastAsia="Calibri" w:cs="Arial"/>
            <w:color w:val="0563C1"/>
            <w:sz w:val="22"/>
            <w:szCs w:val="22"/>
            <w:u w:val="single"/>
            <w:lang w:bidi="he-IL"/>
          </w:rPr>
          <w:t>ophir@baseball.org.il</w:t>
        </w:r>
      </w:hyperlink>
      <w:r w:rsidRPr="009C570C">
        <w:rPr>
          <w:rFonts w:eastAsia="Calibri" w:cs="Arial"/>
          <w:sz w:val="22"/>
          <w:szCs w:val="22"/>
          <w:lang w:bidi="he-IL"/>
        </w:rPr>
        <w:t xml:space="preserve">  </w:t>
      </w:r>
    </w:p>
    <w:p w14:paraId="5151A848" w14:textId="77777777" w:rsidR="009C570C" w:rsidRPr="009C570C" w:rsidRDefault="009C570C" w:rsidP="009C570C">
      <w:pPr>
        <w:spacing w:after="160" w:line="259" w:lineRule="auto"/>
        <w:rPr>
          <w:rFonts w:eastAsia="Calibri" w:cs="Arial"/>
          <w:sz w:val="22"/>
          <w:szCs w:val="22"/>
          <w:lang w:bidi="he-IL"/>
        </w:rPr>
      </w:pPr>
      <w:r w:rsidRPr="009C570C">
        <w:rPr>
          <w:rFonts w:eastAsia="Calibri" w:cs="Arial"/>
          <w:sz w:val="22"/>
          <w:szCs w:val="22"/>
          <w:lang w:bidi="he-IL"/>
        </w:rPr>
        <w:t>If this request is not submitted or it is not approved, the team will forfeit any game that the over-age player plays in</w:t>
      </w:r>
    </w:p>
    <w:p w14:paraId="44B1B7D5" w14:textId="77777777" w:rsidR="009C570C" w:rsidRPr="009C570C" w:rsidRDefault="009C570C" w:rsidP="009C570C">
      <w:pPr>
        <w:spacing w:after="160" w:line="259" w:lineRule="auto"/>
        <w:rPr>
          <w:rFonts w:eastAsia="Calibri" w:cs="Arial"/>
          <w:sz w:val="22"/>
          <w:szCs w:val="22"/>
          <w:lang w:bidi="he-IL"/>
        </w:rPr>
      </w:pPr>
      <w:r w:rsidRPr="009C570C">
        <w:rPr>
          <w:rFonts w:eastAsia="Calibri" w:cs="Arial"/>
          <w:sz w:val="22"/>
          <w:szCs w:val="22"/>
          <w:lang w:bidi="he-IL"/>
        </w:rPr>
        <w:t xml:space="preserve">City: </w:t>
      </w:r>
      <w:r w:rsidRPr="009C570C">
        <w:rPr>
          <w:rFonts w:eastAsia="Calibri" w:cs="Arial"/>
          <w:sz w:val="22"/>
          <w:szCs w:val="22"/>
          <w:lang w:bidi="he-IL"/>
        </w:rPr>
        <w:tab/>
      </w:r>
      <w:r w:rsidRPr="009C570C">
        <w:rPr>
          <w:rFonts w:eastAsia="Calibri" w:cs="Arial"/>
          <w:sz w:val="22"/>
          <w:szCs w:val="22"/>
          <w:lang w:bidi="he-IL"/>
        </w:rPr>
        <w:tab/>
        <w:t>_________________________________________</w:t>
      </w:r>
    </w:p>
    <w:p w14:paraId="70E652DF" w14:textId="77777777" w:rsidR="009C570C" w:rsidRPr="009C570C" w:rsidRDefault="009C570C" w:rsidP="009C570C">
      <w:pPr>
        <w:spacing w:after="160" w:line="259" w:lineRule="auto"/>
        <w:rPr>
          <w:rFonts w:eastAsia="Calibri" w:cs="Arial"/>
          <w:sz w:val="22"/>
          <w:szCs w:val="22"/>
          <w:lang w:bidi="he-IL"/>
        </w:rPr>
      </w:pPr>
      <w:r w:rsidRPr="009C570C">
        <w:rPr>
          <w:rFonts w:eastAsia="Calibri" w:cs="Arial"/>
          <w:sz w:val="22"/>
          <w:szCs w:val="22"/>
          <w:lang w:bidi="he-IL"/>
        </w:rPr>
        <w:t xml:space="preserve">Team Name: </w:t>
      </w:r>
      <w:r w:rsidRPr="009C570C">
        <w:rPr>
          <w:rFonts w:eastAsia="Calibri" w:cs="Arial"/>
          <w:sz w:val="22"/>
          <w:szCs w:val="22"/>
          <w:lang w:bidi="he-IL"/>
        </w:rPr>
        <w:tab/>
        <w:t>_________________________________________</w:t>
      </w:r>
    </w:p>
    <w:p w14:paraId="4F0635D0" w14:textId="77777777" w:rsidR="009C570C" w:rsidRPr="009C570C" w:rsidRDefault="009C570C" w:rsidP="009C570C">
      <w:pPr>
        <w:spacing w:after="160" w:line="259" w:lineRule="auto"/>
        <w:rPr>
          <w:rFonts w:eastAsia="Calibri" w:cs="Arial"/>
          <w:sz w:val="22"/>
          <w:szCs w:val="22"/>
          <w:lang w:bidi="he-IL"/>
        </w:rPr>
      </w:pPr>
      <w:r w:rsidRPr="009C570C">
        <w:rPr>
          <w:rFonts w:eastAsia="Calibri" w:cs="Arial"/>
          <w:sz w:val="22"/>
          <w:szCs w:val="22"/>
          <w:lang w:bidi="he-IL"/>
        </w:rPr>
        <w:t xml:space="preserve">Coach’s Name: </w:t>
      </w:r>
      <w:r w:rsidRPr="009C570C">
        <w:rPr>
          <w:rFonts w:eastAsia="Calibri" w:cs="Arial"/>
          <w:sz w:val="22"/>
          <w:szCs w:val="22"/>
          <w:lang w:bidi="he-IL"/>
        </w:rPr>
        <w:tab/>
        <w:t>_________________________________________</w:t>
      </w:r>
    </w:p>
    <w:p w14:paraId="3C4B4FB1" w14:textId="77777777" w:rsidR="009C570C" w:rsidRPr="009C570C" w:rsidRDefault="009C570C" w:rsidP="009C570C">
      <w:pPr>
        <w:spacing w:after="160" w:line="259" w:lineRule="auto"/>
        <w:rPr>
          <w:rFonts w:eastAsia="Calibri" w:cs="Arial"/>
          <w:sz w:val="22"/>
          <w:szCs w:val="22"/>
          <w:lang w:bidi="he-IL"/>
        </w:rPr>
      </w:pPr>
      <w:r w:rsidRPr="009C570C">
        <w:rPr>
          <w:rFonts w:eastAsia="Calibri" w:cs="Arial"/>
          <w:sz w:val="22"/>
          <w:szCs w:val="22"/>
          <w:lang w:bidi="he-IL"/>
        </w:rPr>
        <w:t xml:space="preserve">Player’s Name: </w:t>
      </w:r>
      <w:r w:rsidRPr="009C570C">
        <w:rPr>
          <w:rFonts w:eastAsia="Calibri" w:cs="Arial"/>
          <w:sz w:val="22"/>
          <w:szCs w:val="22"/>
          <w:lang w:bidi="he-IL"/>
        </w:rPr>
        <w:tab/>
        <w:t>_________________________________________</w:t>
      </w:r>
    </w:p>
    <w:p w14:paraId="303D1F0E" w14:textId="77777777" w:rsidR="009C570C" w:rsidRPr="009C570C" w:rsidRDefault="009C570C" w:rsidP="009C570C">
      <w:pPr>
        <w:spacing w:after="160" w:line="259" w:lineRule="auto"/>
        <w:rPr>
          <w:rFonts w:eastAsia="Calibri" w:cs="Arial"/>
          <w:sz w:val="22"/>
          <w:szCs w:val="22"/>
          <w:lang w:bidi="he-IL"/>
        </w:rPr>
      </w:pPr>
      <w:r w:rsidRPr="009C570C">
        <w:rPr>
          <w:rFonts w:eastAsia="Calibri" w:cs="Arial"/>
          <w:sz w:val="22"/>
          <w:szCs w:val="22"/>
          <w:lang w:bidi="he-IL"/>
        </w:rPr>
        <w:t xml:space="preserve">Player’s age division according to birthday: </w:t>
      </w:r>
      <w:r w:rsidRPr="009C570C">
        <w:rPr>
          <w:rFonts w:eastAsia="Calibri" w:cs="Arial"/>
          <w:sz w:val="22"/>
          <w:szCs w:val="22"/>
          <w:lang w:bidi="he-IL"/>
        </w:rPr>
        <w:tab/>
        <w:t>Juvenile</w:t>
      </w:r>
      <w:r w:rsidRPr="009C570C">
        <w:rPr>
          <w:rFonts w:eastAsia="Calibri" w:cs="Arial"/>
          <w:sz w:val="22"/>
          <w:szCs w:val="22"/>
          <w:lang w:bidi="he-IL"/>
        </w:rPr>
        <w:tab/>
        <w:t>Cadets</w:t>
      </w:r>
      <w:r w:rsidRPr="009C570C">
        <w:rPr>
          <w:rFonts w:eastAsia="Calibri" w:cs="Arial"/>
          <w:sz w:val="22"/>
          <w:szCs w:val="22"/>
          <w:lang w:bidi="he-IL"/>
        </w:rPr>
        <w:tab/>
      </w:r>
      <w:r w:rsidRPr="009C570C">
        <w:rPr>
          <w:rFonts w:eastAsia="Calibri" w:cs="Arial"/>
          <w:sz w:val="22"/>
          <w:szCs w:val="22"/>
          <w:lang w:bidi="he-IL"/>
        </w:rPr>
        <w:tab/>
        <w:t>Juniors</w:t>
      </w:r>
    </w:p>
    <w:p w14:paraId="33DD2930" w14:textId="77777777" w:rsidR="009C570C" w:rsidRPr="009C570C" w:rsidRDefault="009C570C" w:rsidP="009C570C">
      <w:pPr>
        <w:spacing w:after="160" w:line="259" w:lineRule="auto"/>
        <w:rPr>
          <w:rFonts w:eastAsia="Calibri" w:cs="Arial"/>
          <w:sz w:val="22"/>
          <w:szCs w:val="22"/>
          <w:lang w:bidi="he-IL"/>
        </w:rPr>
      </w:pPr>
      <w:r w:rsidRPr="009C570C">
        <w:rPr>
          <w:rFonts w:eastAsia="Calibri" w:cs="Arial"/>
          <w:sz w:val="22"/>
          <w:szCs w:val="22"/>
          <w:lang w:bidi="he-IL"/>
        </w:rPr>
        <w:t xml:space="preserve">Player’s appealed age division: </w:t>
      </w:r>
      <w:r w:rsidRPr="009C570C">
        <w:rPr>
          <w:rFonts w:eastAsia="Calibri" w:cs="Arial"/>
          <w:sz w:val="22"/>
          <w:szCs w:val="22"/>
          <w:lang w:bidi="he-IL"/>
        </w:rPr>
        <w:tab/>
      </w:r>
      <w:r w:rsidRPr="009C570C">
        <w:rPr>
          <w:rFonts w:eastAsia="Calibri" w:cs="Arial"/>
          <w:sz w:val="22"/>
          <w:szCs w:val="22"/>
          <w:lang w:bidi="he-IL"/>
        </w:rPr>
        <w:tab/>
      </w:r>
      <w:r w:rsidRPr="009C570C">
        <w:rPr>
          <w:rFonts w:eastAsia="Calibri" w:cs="Arial"/>
          <w:sz w:val="22"/>
          <w:szCs w:val="22"/>
          <w:lang w:bidi="he-IL"/>
        </w:rPr>
        <w:tab/>
        <w:t>Minors</w:t>
      </w:r>
      <w:r w:rsidRPr="009C570C">
        <w:rPr>
          <w:rFonts w:eastAsia="Calibri" w:cs="Arial"/>
          <w:sz w:val="22"/>
          <w:szCs w:val="22"/>
          <w:lang w:bidi="he-IL"/>
        </w:rPr>
        <w:tab/>
      </w:r>
      <w:r w:rsidRPr="009C570C">
        <w:rPr>
          <w:rFonts w:eastAsia="Calibri" w:cs="Arial"/>
          <w:sz w:val="22"/>
          <w:szCs w:val="22"/>
          <w:lang w:bidi="he-IL"/>
        </w:rPr>
        <w:tab/>
        <w:t>Juvenile</w:t>
      </w:r>
      <w:r w:rsidRPr="009C570C">
        <w:rPr>
          <w:rFonts w:eastAsia="Calibri" w:cs="Arial"/>
          <w:sz w:val="22"/>
          <w:szCs w:val="22"/>
          <w:lang w:bidi="he-IL"/>
        </w:rPr>
        <w:tab/>
        <w:t>Cadets</w:t>
      </w:r>
      <w:r w:rsidRPr="009C570C">
        <w:rPr>
          <w:rFonts w:eastAsia="Calibri" w:cs="Arial"/>
          <w:sz w:val="22"/>
          <w:szCs w:val="22"/>
          <w:lang w:bidi="he-IL"/>
        </w:rPr>
        <w:tab/>
      </w:r>
      <w:r w:rsidRPr="009C570C">
        <w:rPr>
          <w:rFonts w:eastAsia="Calibri" w:cs="Arial"/>
          <w:sz w:val="22"/>
          <w:szCs w:val="22"/>
          <w:lang w:bidi="he-IL"/>
        </w:rPr>
        <w:tab/>
      </w:r>
    </w:p>
    <w:p w14:paraId="001522E9" w14:textId="7DF0AB74" w:rsidR="009313E9" w:rsidRPr="009C570C" w:rsidRDefault="009C570C" w:rsidP="009C570C">
      <w:pPr>
        <w:spacing w:after="160" w:line="259" w:lineRule="auto"/>
        <w:rPr>
          <w:rFonts w:eastAsia="Calibri" w:cs="Arial"/>
          <w:sz w:val="22"/>
          <w:szCs w:val="22"/>
          <w:lang w:bidi="he-IL"/>
        </w:rPr>
      </w:pPr>
      <w:r w:rsidRPr="009C570C">
        <w:rPr>
          <w:rFonts w:eastAsia="Calibri" w:cs="Arial"/>
          <w:sz w:val="22"/>
          <w:szCs w:val="22"/>
          <w:lang w:bidi="he-IL"/>
        </w:rPr>
        <w:t xml:space="preserve">Reason for appeal, Details about their last season (how did they play what they did both positive and negative), send screen shots of stats if possible: </w:t>
      </w:r>
      <w:r w:rsidRPr="009C570C">
        <w:rPr>
          <w:rFonts w:eastAsia="Calibri" w:cs="Arial"/>
          <w:sz w:val="36"/>
          <w:szCs w:val="36"/>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13E9">
        <w:rPr>
          <w:rFonts w:asciiTheme="majorHAnsi" w:hAnsiTheme="majorHAnsi"/>
          <w:b/>
          <w:sz w:val="36"/>
          <w:szCs w:val="36"/>
        </w:rPr>
        <w:br w:type="page"/>
      </w:r>
    </w:p>
    <w:p w14:paraId="5F1DCC8D" w14:textId="14420AB9" w:rsidR="00460793" w:rsidRPr="00237C3B" w:rsidRDefault="00460793" w:rsidP="00C52E48">
      <w:pPr>
        <w:pStyle w:val="Heading1"/>
      </w:pPr>
      <w:bookmarkStart w:id="16" w:name="_Toc18484462"/>
      <w:r w:rsidRPr="00237C3B">
        <w:lastRenderedPageBreak/>
        <w:t>ANNUAL SCHEDULE</w:t>
      </w:r>
      <w:bookmarkEnd w:id="16"/>
    </w:p>
    <w:p w14:paraId="5739F94C" w14:textId="77777777" w:rsidR="00C52E48" w:rsidRDefault="00C52E48" w:rsidP="00460793">
      <w:pPr>
        <w:spacing w:line="480" w:lineRule="auto"/>
        <w:rPr>
          <w:rFonts w:asciiTheme="majorHAnsi" w:hAnsiTheme="majorHAnsi"/>
          <w:i/>
        </w:rPr>
      </w:pPr>
    </w:p>
    <w:p w14:paraId="6C19A27F" w14:textId="0AB6FC0A" w:rsidR="00BF0181" w:rsidRPr="00914233" w:rsidRDefault="00BF0181" w:rsidP="00460793">
      <w:pPr>
        <w:spacing w:line="480" w:lineRule="auto"/>
        <w:rPr>
          <w:rFonts w:asciiTheme="majorHAnsi" w:hAnsiTheme="majorHAnsi"/>
          <w:b/>
          <w:bCs/>
          <w:i/>
        </w:rPr>
      </w:pPr>
      <w:r w:rsidRPr="00914233">
        <w:rPr>
          <w:rFonts w:asciiTheme="majorHAnsi" w:hAnsiTheme="majorHAnsi"/>
          <w:b/>
          <w:bCs/>
          <w:i/>
        </w:rPr>
        <w:t xml:space="preserve">This is a recommendation for how to structure your annual coaching year. </w:t>
      </w:r>
    </w:p>
    <w:p w14:paraId="6656B3B4" w14:textId="13B6EFC9" w:rsidR="00460793" w:rsidRPr="00237C3B" w:rsidRDefault="00460793" w:rsidP="00460793">
      <w:pPr>
        <w:spacing w:line="480" w:lineRule="auto"/>
        <w:rPr>
          <w:rFonts w:asciiTheme="majorHAnsi" w:hAnsiTheme="majorHAnsi"/>
        </w:rPr>
      </w:pPr>
      <w:r w:rsidRPr="00914233">
        <w:rPr>
          <w:rFonts w:asciiTheme="majorHAnsi" w:hAnsiTheme="majorHAnsi"/>
          <w:b/>
          <w:bCs/>
          <w:i/>
        </w:rPr>
        <w:t>Notes</w:t>
      </w:r>
      <w:r w:rsidRPr="00237C3B">
        <w:rPr>
          <w:rFonts w:asciiTheme="majorHAnsi" w:hAnsiTheme="majorHAnsi"/>
          <w:i/>
        </w:rPr>
        <w:t>:</w:t>
      </w:r>
      <w:r w:rsidRPr="00237C3B">
        <w:rPr>
          <w:rFonts w:asciiTheme="majorHAnsi" w:hAnsiTheme="majorHAnsi"/>
        </w:rPr>
        <w:t xml:space="preserve">  Break the year into 12-week units so you have shorter timelines with specific goals for each, different “seasons” to work on different things with your team.  Use the following guidelines for your annual calendar.</w:t>
      </w:r>
    </w:p>
    <w:p w14:paraId="440E26F2" w14:textId="0784E12F" w:rsidR="00460793" w:rsidRPr="00237C3B" w:rsidRDefault="00460793" w:rsidP="00460793">
      <w:pPr>
        <w:spacing w:line="480" w:lineRule="auto"/>
        <w:rPr>
          <w:rFonts w:asciiTheme="majorHAnsi" w:hAnsiTheme="majorHAnsi"/>
        </w:rPr>
      </w:pPr>
      <w:r w:rsidRPr="00914233">
        <w:rPr>
          <w:rFonts w:asciiTheme="majorHAnsi" w:hAnsiTheme="majorHAnsi"/>
          <w:b/>
          <w:bCs/>
        </w:rPr>
        <w:t>Fall Ball</w:t>
      </w:r>
      <w:r w:rsidRPr="00237C3B">
        <w:rPr>
          <w:rFonts w:asciiTheme="majorHAnsi" w:hAnsiTheme="majorHAnsi"/>
        </w:rPr>
        <w:t xml:space="preserve"> (Sept/Oct/Nov): The fall is time for your team to work on their skills.  Get players a lot of repetitions on defense, hitting, and pitching.  Fall Ball is a time to get arms in shape, and for instruction and learning.  This is time for you to teach, work on mechanics, and to introduce your team systems you will use in the spring season.</w:t>
      </w:r>
      <w:r w:rsidR="006707ED" w:rsidRPr="00237C3B">
        <w:rPr>
          <w:rFonts w:asciiTheme="majorHAnsi" w:hAnsiTheme="majorHAnsi"/>
        </w:rPr>
        <w:t xml:space="preserve">  Have a formal player evaluation at the end of Fall Ball each year.</w:t>
      </w:r>
    </w:p>
    <w:p w14:paraId="1CDBD0D2" w14:textId="0676E6AB" w:rsidR="00460793" w:rsidRPr="00237C3B" w:rsidRDefault="00460793" w:rsidP="00460793">
      <w:pPr>
        <w:spacing w:line="480" w:lineRule="auto"/>
        <w:rPr>
          <w:rFonts w:asciiTheme="majorHAnsi" w:hAnsiTheme="majorHAnsi"/>
        </w:rPr>
      </w:pPr>
      <w:r w:rsidRPr="00914233">
        <w:rPr>
          <w:rFonts w:asciiTheme="majorHAnsi" w:hAnsiTheme="majorHAnsi"/>
          <w:b/>
          <w:bCs/>
        </w:rPr>
        <w:t>Winter Training</w:t>
      </w:r>
      <w:r w:rsidRPr="00237C3B">
        <w:rPr>
          <w:rFonts w:asciiTheme="majorHAnsi" w:hAnsiTheme="majorHAnsi"/>
        </w:rPr>
        <w:t xml:space="preserve"> (Dec/Jan/Feb): The winter is time to get in shape.  Focus on physical conditioning with your team.  We will have an IAB strength and conditioning program for you to consult.  Depending on their throwing schedules, this may be a time of year players, pitchers in particular, do not throw.</w:t>
      </w:r>
    </w:p>
    <w:p w14:paraId="2E55B7D4" w14:textId="1909D44C" w:rsidR="00460793" w:rsidRPr="00237C3B" w:rsidRDefault="00460793" w:rsidP="00460793">
      <w:pPr>
        <w:spacing w:line="480" w:lineRule="auto"/>
        <w:rPr>
          <w:rFonts w:asciiTheme="majorHAnsi" w:hAnsiTheme="majorHAnsi"/>
        </w:rPr>
      </w:pPr>
      <w:r w:rsidRPr="00914233">
        <w:rPr>
          <w:rFonts w:asciiTheme="majorHAnsi" w:hAnsiTheme="majorHAnsi"/>
          <w:b/>
          <w:bCs/>
        </w:rPr>
        <w:t>Spring Season</w:t>
      </w:r>
      <w:r w:rsidRPr="00237C3B">
        <w:rPr>
          <w:rFonts w:asciiTheme="majorHAnsi" w:hAnsiTheme="majorHAnsi"/>
        </w:rPr>
        <w:t xml:space="preserve"> (March/April/May): The spring season is the competitive part of the year.  Focus on the process of playing the game the right way with your team. Teach them proper mental approach to the game that allows them to perf</w:t>
      </w:r>
      <w:r w:rsidR="006707ED" w:rsidRPr="00237C3B">
        <w:rPr>
          <w:rFonts w:asciiTheme="majorHAnsi" w:hAnsiTheme="majorHAnsi"/>
        </w:rPr>
        <w:t>orm in game situations</w:t>
      </w:r>
      <w:r w:rsidRPr="00237C3B">
        <w:rPr>
          <w:rFonts w:asciiTheme="majorHAnsi" w:hAnsiTheme="majorHAnsi"/>
        </w:rPr>
        <w:t xml:space="preserve">.  Have all your team systems in place for the spring season; cuts-and-relays, bunt coverages, team defense and offense.  </w:t>
      </w:r>
    </w:p>
    <w:p w14:paraId="2392AEB4" w14:textId="5EA59D1E" w:rsidR="00460793" w:rsidRPr="00237C3B" w:rsidRDefault="00460793" w:rsidP="00460793">
      <w:pPr>
        <w:spacing w:line="480" w:lineRule="auto"/>
        <w:rPr>
          <w:rFonts w:asciiTheme="majorHAnsi" w:hAnsiTheme="majorHAnsi"/>
        </w:rPr>
      </w:pPr>
      <w:r w:rsidRPr="00914233">
        <w:rPr>
          <w:rFonts w:asciiTheme="majorHAnsi" w:hAnsiTheme="majorHAnsi"/>
          <w:b/>
          <w:bCs/>
        </w:rPr>
        <w:t>Summer</w:t>
      </w:r>
      <w:r w:rsidRPr="00237C3B">
        <w:rPr>
          <w:rFonts w:asciiTheme="majorHAnsi" w:hAnsiTheme="majorHAnsi"/>
        </w:rPr>
        <w:t xml:space="preserve"> (June/July/August): Summer is a break from the team, but not from baseball.  Encourage players to sign up for baseball clinics and other summer baseball programs.</w:t>
      </w:r>
    </w:p>
    <w:p w14:paraId="0BD59B28" w14:textId="00A114D0" w:rsidR="00DA25F7" w:rsidRPr="00237C3B" w:rsidRDefault="00DA25F7" w:rsidP="00C52E48">
      <w:pPr>
        <w:pStyle w:val="Heading1"/>
      </w:pPr>
      <w:bookmarkStart w:id="17" w:name="_Toc18484463"/>
      <w:r w:rsidRPr="00237C3B">
        <w:lastRenderedPageBreak/>
        <w:t>2-HOUR PRACTICE PLAN</w:t>
      </w:r>
      <w:r w:rsidR="00D903C2" w:rsidRPr="00237C3B">
        <w:t xml:space="preserve"> SAMPLE</w:t>
      </w:r>
      <w:bookmarkEnd w:id="17"/>
    </w:p>
    <w:p w14:paraId="661DC148" w14:textId="77777777" w:rsidR="00C52E48" w:rsidRDefault="00C52E48" w:rsidP="009F5C73">
      <w:pPr>
        <w:spacing w:line="480" w:lineRule="auto"/>
        <w:rPr>
          <w:rFonts w:asciiTheme="majorHAnsi" w:hAnsiTheme="majorHAnsi"/>
          <w:i/>
        </w:rPr>
      </w:pPr>
    </w:p>
    <w:p w14:paraId="66C45F06" w14:textId="1D6761CE" w:rsidR="009F5C73" w:rsidRPr="00237C3B" w:rsidRDefault="009F5C73" w:rsidP="009F5C73">
      <w:pPr>
        <w:spacing w:line="480" w:lineRule="auto"/>
        <w:rPr>
          <w:rFonts w:asciiTheme="majorHAnsi" w:hAnsiTheme="majorHAnsi"/>
        </w:rPr>
      </w:pPr>
      <w:r w:rsidRPr="00237C3B">
        <w:rPr>
          <w:rFonts w:asciiTheme="majorHAnsi" w:hAnsiTheme="majorHAnsi"/>
          <w:i/>
        </w:rPr>
        <w:t>Notes:</w:t>
      </w:r>
      <w:r w:rsidRPr="00237C3B">
        <w:rPr>
          <w:rFonts w:asciiTheme="majorHAnsi" w:hAnsiTheme="majorHAnsi"/>
        </w:rPr>
        <w:t xml:space="preserve"> In the following example, 5 minutes are allotted for flex-time.  Have a written</w:t>
      </w:r>
      <w:r w:rsidR="006707ED" w:rsidRPr="00237C3B">
        <w:rPr>
          <w:rFonts w:asciiTheme="majorHAnsi" w:hAnsiTheme="majorHAnsi"/>
        </w:rPr>
        <w:t xml:space="preserve"> practice plan for every practice</w:t>
      </w:r>
      <w:r w:rsidRPr="00237C3B">
        <w:rPr>
          <w:rFonts w:asciiTheme="majorHAnsi" w:hAnsiTheme="majorHAnsi"/>
        </w:rPr>
        <w:t>.  Get good at</w:t>
      </w:r>
      <w:r w:rsidR="00F14ACB" w:rsidRPr="00237C3B">
        <w:rPr>
          <w:rFonts w:asciiTheme="majorHAnsi" w:hAnsiTheme="majorHAnsi"/>
        </w:rPr>
        <w:t xml:space="preserve"> time management.  Wear a watch.</w:t>
      </w:r>
    </w:p>
    <w:p w14:paraId="1CADF552" w14:textId="676E7446" w:rsidR="00DA25F7" w:rsidRPr="00237C3B" w:rsidRDefault="00C64081" w:rsidP="00C64081">
      <w:pPr>
        <w:spacing w:line="480" w:lineRule="auto"/>
        <w:rPr>
          <w:rFonts w:asciiTheme="majorHAnsi" w:hAnsiTheme="majorHAnsi"/>
        </w:rPr>
      </w:pPr>
      <w:r w:rsidRPr="00237C3B">
        <w:rPr>
          <w:rFonts w:asciiTheme="majorHAnsi" w:hAnsiTheme="majorHAnsi"/>
        </w:rPr>
        <w:t>5 minutes: Team Meeting/Intro the schedule for the day</w:t>
      </w:r>
      <w:r w:rsidR="00460793" w:rsidRPr="00237C3B">
        <w:rPr>
          <w:rFonts w:asciiTheme="majorHAnsi" w:hAnsiTheme="majorHAnsi"/>
        </w:rPr>
        <w:t>/Attendance</w:t>
      </w:r>
    </w:p>
    <w:p w14:paraId="7D64CFBE" w14:textId="02F2C5B0" w:rsidR="00C64081" w:rsidRPr="00237C3B" w:rsidRDefault="00C64081" w:rsidP="00C64081">
      <w:pPr>
        <w:spacing w:line="480" w:lineRule="auto"/>
        <w:rPr>
          <w:rFonts w:asciiTheme="majorHAnsi" w:hAnsiTheme="majorHAnsi"/>
        </w:rPr>
      </w:pPr>
      <w:r w:rsidRPr="00237C3B">
        <w:rPr>
          <w:rFonts w:asciiTheme="majorHAnsi" w:hAnsiTheme="majorHAnsi"/>
        </w:rPr>
        <w:t>10 minutes: Warm-up</w:t>
      </w:r>
      <w:r w:rsidR="00E603D7" w:rsidRPr="00237C3B">
        <w:rPr>
          <w:rFonts w:asciiTheme="majorHAnsi" w:hAnsiTheme="majorHAnsi"/>
        </w:rPr>
        <w:t xml:space="preserve"> (see “W</w:t>
      </w:r>
      <w:r w:rsidR="00A66F87" w:rsidRPr="00237C3B">
        <w:rPr>
          <w:rFonts w:asciiTheme="majorHAnsi" w:hAnsiTheme="majorHAnsi"/>
        </w:rPr>
        <w:t>arm-up”)</w:t>
      </w:r>
    </w:p>
    <w:p w14:paraId="28D84E31" w14:textId="59DBC6A4" w:rsidR="00C64081" w:rsidRPr="00237C3B" w:rsidRDefault="009F5C73" w:rsidP="00C64081">
      <w:pPr>
        <w:spacing w:line="480" w:lineRule="auto"/>
        <w:rPr>
          <w:rFonts w:asciiTheme="majorHAnsi" w:hAnsiTheme="majorHAnsi"/>
        </w:rPr>
      </w:pPr>
      <w:r w:rsidRPr="00237C3B">
        <w:rPr>
          <w:rFonts w:asciiTheme="majorHAnsi" w:hAnsiTheme="majorHAnsi"/>
        </w:rPr>
        <w:t>10</w:t>
      </w:r>
      <w:r w:rsidR="00C64081" w:rsidRPr="00237C3B">
        <w:rPr>
          <w:rFonts w:asciiTheme="majorHAnsi" w:hAnsiTheme="majorHAnsi"/>
        </w:rPr>
        <w:t>: minutes: Throwing program</w:t>
      </w:r>
      <w:r w:rsidR="00A66F87" w:rsidRPr="00237C3B">
        <w:rPr>
          <w:rFonts w:asciiTheme="majorHAnsi" w:hAnsiTheme="majorHAnsi"/>
        </w:rPr>
        <w:t xml:space="preserve"> (see “</w:t>
      </w:r>
      <w:r w:rsidR="00E603D7" w:rsidRPr="00237C3B">
        <w:rPr>
          <w:rFonts w:asciiTheme="majorHAnsi" w:hAnsiTheme="majorHAnsi"/>
        </w:rPr>
        <w:t>Throwing P</w:t>
      </w:r>
      <w:r w:rsidR="00A66F87" w:rsidRPr="00237C3B">
        <w:rPr>
          <w:rFonts w:asciiTheme="majorHAnsi" w:hAnsiTheme="majorHAnsi"/>
        </w:rPr>
        <w:t>rogram”)</w:t>
      </w:r>
    </w:p>
    <w:p w14:paraId="0D3C65DA" w14:textId="0F0EB65C" w:rsidR="00C64081" w:rsidRPr="00237C3B" w:rsidRDefault="00C64081" w:rsidP="00C64081">
      <w:pPr>
        <w:spacing w:line="480" w:lineRule="auto"/>
        <w:rPr>
          <w:rFonts w:asciiTheme="majorHAnsi" w:hAnsiTheme="majorHAnsi"/>
        </w:rPr>
      </w:pPr>
      <w:r w:rsidRPr="00237C3B">
        <w:rPr>
          <w:rFonts w:asciiTheme="majorHAnsi" w:hAnsiTheme="majorHAnsi"/>
        </w:rPr>
        <w:t>5 minutes: water</w:t>
      </w:r>
    </w:p>
    <w:p w14:paraId="0BCE93F4" w14:textId="05F322A5" w:rsidR="00C64081" w:rsidRPr="00237C3B" w:rsidRDefault="00C64081" w:rsidP="00C64081">
      <w:pPr>
        <w:spacing w:line="480" w:lineRule="auto"/>
        <w:rPr>
          <w:rFonts w:asciiTheme="majorHAnsi" w:hAnsiTheme="majorHAnsi"/>
        </w:rPr>
      </w:pPr>
      <w:r w:rsidRPr="00237C3B">
        <w:rPr>
          <w:rFonts w:asciiTheme="majorHAnsi" w:hAnsiTheme="majorHAnsi"/>
        </w:rPr>
        <w:t>10 minutes: Individual defense</w:t>
      </w:r>
      <w:r w:rsidR="00A66F87" w:rsidRPr="00237C3B">
        <w:rPr>
          <w:rFonts w:asciiTheme="majorHAnsi" w:hAnsiTheme="majorHAnsi"/>
        </w:rPr>
        <w:t>/by position (</w:t>
      </w:r>
      <w:r w:rsidR="00CB1527" w:rsidRPr="00237C3B">
        <w:rPr>
          <w:rFonts w:asciiTheme="majorHAnsi" w:hAnsiTheme="majorHAnsi"/>
        </w:rPr>
        <w:t>see “Drills for Individual Defense”)</w:t>
      </w:r>
    </w:p>
    <w:p w14:paraId="7C0B9549" w14:textId="392D4410" w:rsidR="00C64081" w:rsidRPr="00237C3B" w:rsidRDefault="006707ED" w:rsidP="00C64081">
      <w:pPr>
        <w:spacing w:line="480" w:lineRule="auto"/>
        <w:rPr>
          <w:rFonts w:asciiTheme="majorHAnsi" w:hAnsiTheme="majorHAnsi"/>
        </w:rPr>
      </w:pPr>
      <w:r w:rsidRPr="00237C3B">
        <w:rPr>
          <w:rFonts w:asciiTheme="majorHAnsi" w:hAnsiTheme="majorHAnsi"/>
        </w:rPr>
        <w:t>10 minutes: Team d</w:t>
      </w:r>
      <w:r w:rsidR="00C64081" w:rsidRPr="00237C3B">
        <w:rPr>
          <w:rFonts w:asciiTheme="majorHAnsi" w:hAnsiTheme="majorHAnsi"/>
        </w:rPr>
        <w:t>efense</w:t>
      </w:r>
      <w:r w:rsidR="00CB1527" w:rsidRPr="00237C3B">
        <w:rPr>
          <w:rFonts w:asciiTheme="majorHAnsi" w:hAnsiTheme="majorHAnsi"/>
        </w:rPr>
        <w:t xml:space="preserve"> (see “Team Defense</w:t>
      </w:r>
      <w:r w:rsidR="00E603D7" w:rsidRPr="00237C3B">
        <w:rPr>
          <w:rFonts w:asciiTheme="majorHAnsi" w:hAnsiTheme="majorHAnsi"/>
        </w:rPr>
        <w:t>”</w:t>
      </w:r>
      <w:r w:rsidR="00A66F87" w:rsidRPr="00237C3B">
        <w:rPr>
          <w:rFonts w:asciiTheme="majorHAnsi" w:hAnsiTheme="majorHAnsi"/>
        </w:rPr>
        <w:t>)</w:t>
      </w:r>
    </w:p>
    <w:p w14:paraId="7EB238E8" w14:textId="2C17818C" w:rsidR="00C64081" w:rsidRPr="00237C3B" w:rsidRDefault="00C64081" w:rsidP="00C64081">
      <w:pPr>
        <w:spacing w:line="480" w:lineRule="auto"/>
        <w:rPr>
          <w:rFonts w:asciiTheme="majorHAnsi" w:hAnsiTheme="majorHAnsi"/>
        </w:rPr>
      </w:pPr>
      <w:r w:rsidRPr="00237C3B">
        <w:rPr>
          <w:rFonts w:asciiTheme="majorHAnsi" w:hAnsiTheme="majorHAnsi"/>
        </w:rPr>
        <w:t>5 minutes: water</w:t>
      </w:r>
      <w:r w:rsidR="00A66F87" w:rsidRPr="00237C3B">
        <w:rPr>
          <w:rFonts w:asciiTheme="majorHAnsi" w:hAnsiTheme="majorHAnsi"/>
        </w:rPr>
        <w:t xml:space="preserve"> </w:t>
      </w:r>
    </w:p>
    <w:p w14:paraId="66EBDD65" w14:textId="52C7FF0B" w:rsidR="00C64081" w:rsidRPr="00237C3B" w:rsidRDefault="00C64081" w:rsidP="00C64081">
      <w:pPr>
        <w:spacing w:line="480" w:lineRule="auto"/>
        <w:rPr>
          <w:rFonts w:asciiTheme="majorHAnsi" w:hAnsiTheme="majorHAnsi"/>
        </w:rPr>
      </w:pPr>
      <w:r w:rsidRPr="00237C3B">
        <w:rPr>
          <w:rFonts w:asciiTheme="majorHAnsi" w:hAnsiTheme="majorHAnsi"/>
        </w:rPr>
        <w:t>20 minutes: Individual offense</w:t>
      </w:r>
      <w:r w:rsidR="00CB1527" w:rsidRPr="00237C3B">
        <w:rPr>
          <w:rFonts w:asciiTheme="majorHAnsi" w:hAnsiTheme="majorHAnsi"/>
        </w:rPr>
        <w:t xml:space="preserve"> (Station</w:t>
      </w:r>
      <w:r w:rsidR="00E603D7" w:rsidRPr="00237C3B">
        <w:rPr>
          <w:rFonts w:asciiTheme="majorHAnsi" w:hAnsiTheme="majorHAnsi"/>
        </w:rPr>
        <w:t>s</w:t>
      </w:r>
      <w:r w:rsidR="00CB1527" w:rsidRPr="00237C3B">
        <w:rPr>
          <w:rFonts w:asciiTheme="majorHAnsi" w:hAnsiTheme="majorHAnsi"/>
        </w:rPr>
        <w:t>.  See “Drills for Individual Offense”</w:t>
      </w:r>
      <w:r w:rsidR="00A66F87" w:rsidRPr="00237C3B">
        <w:rPr>
          <w:rFonts w:asciiTheme="majorHAnsi" w:hAnsiTheme="majorHAnsi"/>
        </w:rPr>
        <w:t>)</w:t>
      </w:r>
    </w:p>
    <w:p w14:paraId="75AD6348" w14:textId="0E3F6A31" w:rsidR="00C64081" w:rsidRPr="00237C3B" w:rsidRDefault="00C64081" w:rsidP="00C64081">
      <w:pPr>
        <w:spacing w:line="480" w:lineRule="auto"/>
        <w:rPr>
          <w:rFonts w:asciiTheme="majorHAnsi" w:hAnsiTheme="majorHAnsi"/>
        </w:rPr>
      </w:pPr>
      <w:r w:rsidRPr="00237C3B">
        <w:rPr>
          <w:rFonts w:asciiTheme="majorHAnsi" w:hAnsiTheme="majorHAnsi"/>
        </w:rPr>
        <w:t>20 minutes: Team offense</w:t>
      </w:r>
      <w:r w:rsidR="009F5C73" w:rsidRPr="00237C3B">
        <w:rPr>
          <w:rFonts w:asciiTheme="majorHAnsi" w:hAnsiTheme="majorHAnsi"/>
        </w:rPr>
        <w:t xml:space="preserve"> (Live at-bats/hitters vs. pitchers)</w:t>
      </w:r>
    </w:p>
    <w:p w14:paraId="6516B2BF" w14:textId="32D43283" w:rsidR="00A66F87" w:rsidRPr="00237C3B" w:rsidRDefault="00A66F87" w:rsidP="00C64081">
      <w:pPr>
        <w:spacing w:line="480" w:lineRule="auto"/>
        <w:rPr>
          <w:rFonts w:asciiTheme="majorHAnsi" w:hAnsiTheme="majorHAnsi"/>
        </w:rPr>
      </w:pPr>
      <w:r w:rsidRPr="00237C3B">
        <w:rPr>
          <w:rFonts w:asciiTheme="majorHAnsi" w:hAnsiTheme="majorHAnsi"/>
        </w:rPr>
        <w:t>5 minutes: water</w:t>
      </w:r>
    </w:p>
    <w:p w14:paraId="383DD733" w14:textId="3057D437" w:rsidR="00C64081" w:rsidRPr="00237C3B" w:rsidRDefault="00C64081" w:rsidP="00C64081">
      <w:pPr>
        <w:spacing w:line="480" w:lineRule="auto"/>
        <w:rPr>
          <w:rFonts w:asciiTheme="majorHAnsi" w:hAnsiTheme="majorHAnsi"/>
        </w:rPr>
      </w:pPr>
      <w:r w:rsidRPr="00237C3B">
        <w:rPr>
          <w:rFonts w:asciiTheme="majorHAnsi" w:hAnsiTheme="majorHAnsi"/>
        </w:rPr>
        <w:t>10 minutes: conditioning</w:t>
      </w:r>
      <w:r w:rsidR="00E603D7" w:rsidRPr="00237C3B">
        <w:rPr>
          <w:rFonts w:asciiTheme="majorHAnsi" w:hAnsiTheme="majorHAnsi"/>
        </w:rPr>
        <w:t xml:space="preserve"> (</w:t>
      </w:r>
      <w:r w:rsidR="00A66F87" w:rsidRPr="00237C3B">
        <w:rPr>
          <w:rFonts w:asciiTheme="majorHAnsi" w:hAnsiTheme="majorHAnsi"/>
        </w:rPr>
        <w:t>b</w:t>
      </w:r>
      <w:r w:rsidR="00E603D7" w:rsidRPr="00237C3B">
        <w:rPr>
          <w:rFonts w:asciiTheme="majorHAnsi" w:hAnsiTheme="majorHAnsi"/>
        </w:rPr>
        <w:t>ase running</w:t>
      </w:r>
      <w:r w:rsidR="00CB1527" w:rsidRPr="00237C3B">
        <w:rPr>
          <w:rFonts w:asciiTheme="majorHAnsi" w:hAnsiTheme="majorHAnsi"/>
        </w:rPr>
        <w:t>, push up, squats, sit-ups</w:t>
      </w:r>
      <w:r w:rsidR="00A66F87" w:rsidRPr="00237C3B">
        <w:rPr>
          <w:rFonts w:asciiTheme="majorHAnsi" w:hAnsiTheme="majorHAnsi"/>
        </w:rPr>
        <w:t>)</w:t>
      </w:r>
    </w:p>
    <w:p w14:paraId="7941B836" w14:textId="6A059654" w:rsidR="00C64081" w:rsidRPr="00237C3B" w:rsidRDefault="00A66F87" w:rsidP="00C64081">
      <w:pPr>
        <w:spacing w:line="480" w:lineRule="auto"/>
        <w:rPr>
          <w:rFonts w:asciiTheme="majorHAnsi" w:hAnsiTheme="majorHAnsi"/>
        </w:rPr>
      </w:pPr>
      <w:r w:rsidRPr="00237C3B">
        <w:rPr>
          <w:rFonts w:asciiTheme="majorHAnsi" w:hAnsiTheme="majorHAnsi"/>
        </w:rPr>
        <w:t>5 minutes: Team mee</w:t>
      </w:r>
      <w:r w:rsidR="00C64081" w:rsidRPr="00237C3B">
        <w:rPr>
          <w:rFonts w:asciiTheme="majorHAnsi" w:hAnsiTheme="majorHAnsi"/>
        </w:rPr>
        <w:t>ting/</w:t>
      </w:r>
      <w:r w:rsidR="00E603D7" w:rsidRPr="00237C3B">
        <w:rPr>
          <w:rFonts w:asciiTheme="majorHAnsi" w:hAnsiTheme="majorHAnsi"/>
        </w:rPr>
        <w:t>Review n</w:t>
      </w:r>
      <w:r w:rsidRPr="00237C3B">
        <w:rPr>
          <w:rFonts w:asciiTheme="majorHAnsi" w:hAnsiTheme="majorHAnsi"/>
        </w:rPr>
        <w:t>ext team function</w:t>
      </w:r>
    </w:p>
    <w:p w14:paraId="4C7E6EE2" w14:textId="77777777" w:rsidR="00693601" w:rsidRPr="00237C3B" w:rsidRDefault="00693601" w:rsidP="007C5D74">
      <w:pPr>
        <w:jc w:val="center"/>
        <w:rPr>
          <w:rFonts w:asciiTheme="majorHAnsi" w:hAnsiTheme="majorHAnsi"/>
          <w:b/>
          <w:sz w:val="36"/>
          <w:szCs w:val="36"/>
        </w:rPr>
      </w:pPr>
    </w:p>
    <w:p w14:paraId="2970A507" w14:textId="77777777" w:rsidR="008D41CA" w:rsidRPr="00237C3B" w:rsidRDefault="008D41CA" w:rsidP="00DA11E0">
      <w:pPr>
        <w:rPr>
          <w:rFonts w:asciiTheme="majorHAnsi" w:hAnsiTheme="majorHAnsi"/>
        </w:rPr>
      </w:pPr>
    </w:p>
    <w:p w14:paraId="1C9A1BD4" w14:textId="77777777" w:rsidR="003C5375" w:rsidRPr="00237C3B" w:rsidRDefault="003C5375" w:rsidP="00DA11E0">
      <w:pPr>
        <w:rPr>
          <w:rFonts w:asciiTheme="majorHAnsi" w:hAnsiTheme="majorHAnsi"/>
        </w:rPr>
      </w:pPr>
    </w:p>
    <w:p w14:paraId="0263F104" w14:textId="77777777" w:rsidR="00615AC8" w:rsidRPr="00237C3B" w:rsidRDefault="00615AC8" w:rsidP="00615AC8">
      <w:pPr>
        <w:rPr>
          <w:rFonts w:asciiTheme="majorHAnsi" w:hAnsiTheme="majorHAnsi"/>
          <w:b/>
          <w:sz w:val="36"/>
          <w:szCs w:val="36"/>
        </w:rPr>
      </w:pPr>
    </w:p>
    <w:p w14:paraId="2F318179" w14:textId="77777777" w:rsidR="00CB1527" w:rsidRPr="00237C3B" w:rsidRDefault="00CB1527" w:rsidP="00615AC8">
      <w:pPr>
        <w:jc w:val="center"/>
        <w:rPr>
          <w:rFonts w:asciiTheme="majorHAnsi" w:hAnsiTheme="majorHAnsi"/>
          <w:b/>
          <w:sz w:val="36"/>
          <w:szCs w:val="36"/>
        </w:rPr>
      </w:pPr>
    </w:p>
    <w:p w14:paraId="1940D56D" w14:textId="77777777" w:rsidR="00CB1527" w:rsidRPr="00237C3B" w:rsidRDefault="00CB1527" w:rsidP="00615AC8">
      <w:pPr>
        <w:jc w:val="center"/>
        <w:rPr>
          <w:rFonts w:asciiTheme="majorHAnsi" w:hAnsiTheme="majorHAnsi"/>
          <w:b/>
          <w:sz w:val="36"/>
          <w:szCs w:val="36"/>
        </w:rPr>
      </w:pPr>
    </w:p>
    <w:p w14:paraId="0ACBA2D3" w14:textId="77777777" w:rsidR="00CB1527" w:rsidRPr="00237C3B" w:rsidRDefault="00CB1527" w:rsidP="00615AC8">
      <w:pPr>
        <w:jc w:val="center"/>
        <w:rPr>
          <w:rFonts w:asciiTheme="majorHAnsi" w:hAnsiTheme="majorHAnsi"/>
          <w:b/>
          <w:sz w:val="36"/>
          <w:szCs w:val="36"/>
        </w:rPr>
      </w:pPr>
    </w:p>
    <w:p w14:paraId="3AE57560" w14:textId="77777777" w:rsidR="009A3317" w:rsidRPr="00237C3B" w:rsidRDefault="009A3317" w:rsidP="00951FEF">
      <w:pPr>
        <w:rPr>
          <w:rFonts w:asciiTheme="majorHAnsi" w:hAnsiTheme="majorHAnsi"/>
          <w:b/>
          <w:sz w:val="36"/>
          <w:szCs w:val="36"/>
        </w:rPr>
      </w:pPr>
    </w:p>
    <w:p w14:paraId="5619C186" w14:textId="77777777" w:rsidR="00951FEF" w:rsidRPr="00237C3B" w:rsidRDefault="00951FEF" w:rsidP="00615AC8">
      <w:pPr>
        <w:jc w:val="center"/>
        <w:rPr>
          <w:rFonts w:asciiTheme="majorHAnsi" w:hAnsiTheme="majorHAnsi"/>
          <w:b/>
          <w:sz w:val="36"/>
          <w:szCs w:val="36"/>
        </w:rPr>
      </w:pPr>
    </w:p>
    <w:p w14:paraId="00F3B275" w14:textId="77777777" w:rsidR="006F1C18" w:rsidRPr="00237C3B" w:rsidRDefault="006F1C18" w:rsidP="00A862F3">
      <w:pPr>
        <w:rPr>
          <w:rFonts w:asciiTheme="majorHAnsi" w:hAnsiTheme="majorHAnsi"/>
          <w:b/>
          <w:sz w:val="36"/>
          <w:szCs w:val="36"/>
        </w:rPr>
      </w:pPr>
    </w:p>
    <w:p w14:paraId="78F6458A" w14:textId="10D6CB25" w:rsidR="003C5375" w:rsidRPr="00237C3B" w:rsidRDefault="00D202DE" w:rsidP="00C52E48">
      <w:pPr>
        <w:pStyle w:val="Heading2"/>
        <w:rPr>
          <w:b w:val="0"/>
        </w:rPr>
      </w:pPr>
      <w:bookmarkStart w:id="18" w:name="_Toc18484464"/>
      <w:r w:rsidRPr="00237C3B">
        <w:t>WARM</w:t>
      </w:r>
      <w:r w:rsidR="003C5375" w:rsidRPr="00237C3B">
        <w:t>-UP</w:t>
      </w:r>
      <w:bookmarkEnd w:id="18"/>
    </w:p>
    <w:p w14:paraId="722B3B88" w14:textId="77777777" w:rsidR="003C5375" w:rsidRPr="00237C3B" w:rsidRDefault="003C5375" w:rsidP="003C5375">
      <w:pPr>
        <w:jc w:val="center"/>
        <w:rPr>
          <w:rFonts w:asciiTheme="majorHAnsi" w:hAnsiTheme="majorHAnsi"/>
          <w:b/>
          <w:sz w:val="36"/>
          <w:szCs w:val="36"/>
        </w:rPr>
      </w:pPr>
    </w:p>
    <w:p w14:paraId="530FDDF6" w14:textId="725F72FD" w:rsidR="00D202DE" w:rsidRPr="00237C3B" w:rsidRDefault="00D202DE" w:rsidP="00D202DE">
      <w:pPr>
        <w:rPr>
          <w:rFonts w:asciiTheme="majorHAnsi" w:hAnsiTheme="majorHAnsi"/>
        </w:rPr>
      </w:pPr>
      <w:r w:rsidRPr="00237C3B">
        <w:rPr>
          <w:rFonts w:asciiTheme="majorHAnsi" w:hAnsiTheme="majorHAnsi"/>
          <w:i/>
        </w:rPr>
        <w:t xml:space="preserve">Notes: </w:t>
      </w:r>
      <w:r w:rsidRPr="00237C3B">
        <w:rPr>
          <w:rFonts w:asciiTheme="majorHAnsi" w:hAnsiTheme="majorHAnsi"/>
        </w:rPr>
        <w:t>Warm up as a team.  There are two kinds of warm-ups, dynamic stretching (in motion), and static stretching (standing still)</w:t>
      </w:r>
      <w:r w:rsidR="003E6EF6" w:rsidRPr="00237C3B">
        <w:rPr>
          <w:rFonts w:asciiTheme="majorHAnsi" w:hAnsiTheme="majorHAnsi"/>
        </w:rPr>
        <w:t>.  Warm-up routine should take between 5 and 10 minutes depending on age group</w:t>
      </w:r>
      <w:r w:rsidRPr="00237C3B">
        <w:rPr>
          <w:rFonts w:asciiTheme="majorHAnsi" w:hAnsiTheme="majorHAnsi"/>
        </w:rPr>
        <w:t>.</w:t>
      </w:r>
    </w:p>
    <w:p w14:paraId="0F6912D2" w14:textId="77777777" w:rsidR="00D202DE" w:rsidRPr="00237C3B" w:rsidRDefault="00D202DE" w:rsidP="00D202DE">
      <w:pPr>
        <w:rPr>
          <w:rFonts w:asciiTheme="majorHAnsi" w:hAnsiTheme="majorHAnsi"/>
        </w:rPr>
      </w:pPr>
    </w:p>
    <w:p w14:paraId="24101E7A" w14:textId="7B0F3C20" w:rsidR="00D202DE" w:rsidRPr="00237C3B" w:rsidRDefault="00F70ACA" w:rsidP="00D202DE">
      <w:pPr>
        <w:rPr>
          <w:rFonts w:asciiTheme="majorHAnsi" w:hAnsiTheme="majorHAnsi"/>
        </w:rPr>
      </w:pPr>
      <w:r w:rsidRPr="00237C3B">
        <w:rPr>
          <w:rFonts w:asciiTheme="majorHAnsi" w:hAnsiTheme="majorHAnsi"/>
        </w:rPr>
        <w:t xml:space="preserve">1) </w:t>
      </w:r>
      <w:r w:rsidR="00D202DE" w:rsidRPr="00237C3B">
        <w:rPr>
          <w:rFonts w:asciiTheme="majorHAnsi" w:hAnsiTheme="majorHAnsi"/>
        </w:rPr>
        <w:t>Run: Have the team run a “pole”, from the left field corner to the right field corner</w:t>
      </w:r>
      <w:r w:rsidR="003E6EF6" w:rsidRPr="00237C3B">
        <w:rPr>
          <w:rFonts w:asciiTheme="majorHAnsi" w:hAnsiTheme="majorHAnsi"/>
        </w:rPr>
        <w:t>, and back</w:t>
      </w:r>
      <w:r w:rsidR="00D202DE" w:rsidRPr="00237C3B">
        <w:rPr>
          <w:rFonts w:asciiTheme="majorHAnsi" w:hAnsiTheme="majorHAnsi"/>
        </w:rPr>
        <w:t>.</w:t>
      </w:r>
    </w:p>
    <w:p w14:paraId="309FA936" w14:textId="77777777" w:rsidR="00D202DE" w:rsidRPr="00237C3B" w:rsidRDefault="00D202DE" w:rsidP="00D202DE">
      <w:pPr>
        <w:rPr>
          <w:rFonts w:asciiTheme="majorHAnsi" w:hAnsiTheme="majorHAnsi"/>
        </w:rPr>
      </w:pPr>
    </w:p>
    <w:p w14:paraId="2DEC02DB" w14:textId="560DBEE7" w:rsidR="00D202DE" w:rsidRPr="00237C3B" w:rsidRDefault="003A3F18" w:rsidP="00D202DE">
      <w:pPr>
        <w:rPr>
          <w:rFonts w:asciiTheme="majorHAnsi" w:hAnsiTheme="majorHAnsi"/>
        </w:rPr>
      </w:pPr>
      <w:r w:rsidRPr="00237C3B">
        <w:rPr>
          <w:rFonts w:asciiTheme="majorHAnsi" w:hAnsiTheme="majorHAnsi"/>
        </w:rPr>
        <w:t>2) Dynamic</w:t>
      </w:r>
      <w:r w:rsidR="00D202DE" w:rsidRPr="00237C3B">
        <w:rPr>
          <w:rFonts w:asciiTheme="majorHAnsi" w:hAnsiTheme="majorHAnsi"/>
        </w:rPr>
        <w:t xml:space="preserve"> (Choose any 5 of the following):</w:t>
      </w:r>
      <w:r w:rsidR="00BC004A">
        <w:rPr>
          <w:rFonts w:asciiTheme="majorHAnsi" w:hAnsiTheme="majorHAnsi"/>
        </w:rPr>
        <w:t xml:space="preserve"> </w:t>
      </w:r>
      <w:bookmarkStart w:id="19" w:name="_Hlk492461304"/>
      <w:r w:rsidR="00775D9B">
        <w:rPr>
          <w:rFonts w:asciiTheme="majorHAnsi" w:hAnsiTheme="majorHAnsi"/>
        </w:rPr>
        <w:t xml:space="preserve">see </w:t>
      </w:r>
      <w:hyperlink r:id="rId15" w:history="1">
        <w:r w:rsidR="00775D9B" w:rsidRPr="0051193D">
          <w:rPr>
            <w:rStyle w:val="Hyperlink"/>
            <w:rFonts w:asciiTheme="majorHAnsi" w:hAnsiTheme="majorHAnsi"/>
          </w:rPr>
          <w:t>video demonstrations</w:t>
        </w:r>
      </w:hyperlink>
      <w:r w:rsidR="00775D9B">
        <w:rPr>
          <w:rFonts w:asciiTheme="majorHAnsi" w:hAnsiTheme="majorHAnsi"/>
        </w:rPr>
        <w:t xml:space="preserve"> of each exercise</w:t>
      </w:r>
      <w:r w:rsidR="0051193D">
        <w:rPr>
          <w:rFonts w:asciiTheme="majorHAnsi" w:hAnsiTheme="majorHAnsi"/>
        </w:rPr>
        <w:t>.</w:t>
      </w:r>
      <w:bookmarkEnd w:id="19"/>
    </w:p>
    <w:p w14:paraId="2BFDBDE2"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High-knees</w:t>
      </w:r>
    </w:p>
    <w:p w14:paraId="406A5208" w14:textId="77777777" w:rsidR="001C61FC" w:rsidRDefault="001C61FC" w:rsidP="001C61FC">
      <w:pPr>
        <w:pStyle w:val="ListParagraph"/>
        <w:numPr>
          <w:ilvl w:val="0"/>
          <w:numId w:val="15"/>
        </w:numPr>
        <w:rPr>
          <w:rFonts w:asciiTheme="majorHAnsi" w:hAnsiTheme="majorHAnsi"/>
        </w:rPr>
      </w:pPr>
      <w:r w:rsidRPr="00914233">
        <w:rPr>
          <w:rFonts w:asciiTheme="majorHAnsi" w:hAnsiTheme="majorHAnsi"/>
        </w:rPr>
        <w:t>Lunges</w:t>
      </w:r>
    </w:p>
    <w:p w14:paraId="49D9C8F5" w14:textId="77777777" w:rsidR="001C61FC" w:rsidRPr="00914233" w:rsidRDefault="001C61FC" w:rsidP="001C61FC">
      <w:pPr>
        <w:pStyle w:val="ListParagraph"/>
        <w:numPr>
          <w:ilvl w:val="0"/>
          <w:numId w:val="15"/>
        </w:numPr>
        <w:rPr>
          <w:rFonts w:asciiTheme="majorHAnsi" w:hAnsiTheme="majorHAnsi"/>
        </w:rPr>
      </w:pPr>
      <w:r>
        <w:rPr>
          <w:rFonts w:asciiTheme="majorHAnsi" w:hAnsiTheme="majorHAnsi"/>
        </w:rPr>
        <w:t>Lunges with a twist</w:t>
      </w:r>
    </w:p>
    <w:p w14:paraId="42FF46DB"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Side lunges</w:t>
      </w:r>
    </w:p>
    <w:p w14:paraId="564E0FF5"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Shuffles</w:t>
      </w:r>
    </w:p>
    <w:p w14:paraId="0BC70006"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Karaoke</w:t>
      </w:r>
    </w:p>
    <w:p w14:paraId="6C58ADBC"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High Kicks</w:t>
      </w:r>
    </w:p>
    <w:p w14:paraId="210DF10C" w14:textId="77777777" w:rsidR="001C61FC" w:rsidRPr="00914233" w:rsidRDefault="001C61FC" w:rsidP="001C61FC">
      <w:pPr>
        <w:pStyle w:val="ListParagraph"/>
        <w:numPr>
          <w:ilvl w:val="0"/>
          <w:numId w:val="15"/>
        </w:numPr>
        <w:rPr>
          <w:rFonts w:asciiTheme="majorHAnsi" w:hAnsiTheme="majorHAnsi"/>
        </w:rPr>
      </w:pPr>
      <w:r w:rsidRPr="00914233">
        <w:rPr>
          <w:rFonts w:asciiTheme="majorHAnsi" w:hAnsiTheme="majorHAnsi"/>
        </w:rPr>
        <w:t>Quad pull-backs</w:t>
      </w:r>
    </w:p>
    <w:p w14:paraId="6A08AE5D" w14:textId="4B769CE9" w:rsidR="00D202DE" w:rsidRPr="001C61FC" w:rsidRDefault="001C61FC" w:rsidP="001C61FC">
      <w:pPr>
        <w:pStyle w:val="ListParagraph"/>
        <w:numPr>
          <w:ilvl w:val="0"/>
          <w:numId w:val="15"/>
        </w:numPr>
        <w:rPr>
          <w:rFonts w:asciiTheme="majorHAnsi" w:hAnsiTheme="majorHAnsi"/>
        </w:rPr>
      </w:pPr>
      <w:r w:rsidRPr="00914233">
        <w:rPr>
          <w:rFonts w:asciiTheme="majorHAnsi" w:hAnsiTheme="majorHAnsi"/>
        </w:rPr>
        <w:t>Tea Kettles</w:t>
      </w:r>
    </w:p>
    <w:p w14:paraId="77062B4F" w14:textId="77777777" w:rsidR="00D202DE" w:rsidRPr="00237C3B" w:rsidRDefault="00D202DE" w:rsidP="00D202DE">
      <w:pPr>
        <w:rPr>
          <w:rFonts w:asciiTheme="majorHAnsi" w:hAnsiTheme="majorHAnsi"/>
        </w:rPr>
      </w:pPr>
    </w:p>
    <w:p w14:paraId="7FB2CCE7" w14:textId="70949F51" w:rsidR="00D202DE" w:rsidRPr="00237C3B" w:rsidRDefault="00D202DE" w:rsidP="00D202DE">
      <w:pPr>
        <w:rPr>
          <w:rFonts w:asciiTheme="majorHAnsi" w:hAnsiTheme="majorHAnsi"/>
        </w:rPr>
      </w:pPr>
      <w:r w:rsidRPr="00237C3B">
        <w:rPr>
          <w:rFonts w:asciiTheme="majorHAnsi" w:hAnsiTheme="majorHAnsi"/>
        </w:rPr>
        <w:t>3) Static (Mostly for stretching arm</w:t>
      </w:r>
      <w:r w:rsidR="00F70ACA" w:rsidRPr="00237C3B">
        <w:rPr>
          <w:rFonts w:asciiTheme="majorHAnsi" w:hAnsiTheme="majorHAnsi"/>
        </w:rPr>
        <w:t>. Choose any 5</w:t>
      </w:r>
      <w:r w:rsidRPr="00237C3B">
        <w:rPr>
          <w:rFonts w:asciiTheme="majorHAnsi" w:hAnsiTheme="majorHAnsi"/>
        </w:rPr>
        <w:t>):</w:t>
      </w:r>
      <w:r w:rsidR="0051193D">
        <w:rPr>
          <w:rFonts w:asciiTheme="majorHAnsi" w:hAnsiTheme="majorHAnsi"/>
        </w:rPr>
        <w:t xml:space="preserve"> </w:t>
      </w:r>
      <w:bookmarkStart w:id="20" w:name="_Hlk492461290"/>
      <w:r w:rsidR="0051193D">
        <w:rPr>
          <w:rFonts w:asciiTheme="majorHAnsi" w:hAnsiTheme="majorHAnsi"/>
        </w:rPr>
        <w:t xml:space="preserve">see </w:t>
      </w:r>
      <w:hyperlink r:id="rId16" w:history="1">
        <w:r w:rsidR="0051193D" w:rsidRPr="0051193D">
          <w:rPr>
            <w:rStyle w:val="Hyperlink"/>
            <w:rFonts w:asciiTheme="majorHAnsi" w:hAnsiTheme="majorHAnsi"/>
          </w:rPr>
          <w:t>video demonstrations</w:t>
        </w:r>
      </w:hyperlink>
      <w:r w:rsidR="0051193D">
        <w:rPr>
          <w:rFonts w:asciiTheme="majorHAnsi" w:hAnsiTheme="majorHAnsi"/>
        </w:rPr>
        <w:t xml:space="preserve"> of each exercise.</w:t>
      </w:r>
      <w:bookmarkEnd w:id="20"/>
    </w:p>
    <w:p w14:paraId="0A1262CF" w14:textId="7E65594D"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Trunk Twists</w:t>
      </w:r>
    </w:p>
    <w:p w14:paraId="3394F964" w14:textId="753049E4" w:rsidR="00F70ACA" w:rsidRPr="00FE0D64" w:rsidRDefault="00F70ACA" w:rsidP="00FE0D64">
      <w:pPr>
        <w:pStyle w:val="ListParagraph"/>
        <w:numPr>
          <w:ilvl w:val="0"/>
          <w:numId w:val="16"/>
        </w:numPr>
        <w:rPr>
          <w:rFonts w:asciiTheme="majorHAnsi" w:hAnsiTheme="majorHAnsi"/>
        </w:rPr>
      </w:pPr>
      <w:r w:rsidRPr="00FE0D64">
        <w:rPr>
          <w:rFonts w:asciiTheme="majorHAnsi" w:hAnsiTheme="majorHAnsi"/>
        </w:rPr>
        <w:t>90s</w:t>
      </w:r>
    </w:p>
    <w:p w14:paraId="36038BAE" w14:textId="52429F04"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Throwing arm across</w:t>
      </w:r>
    </w:p>
    <w:p w14:paraId="79A88D53" w14:textId="53267F48"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Throwing arm back</w:t>
      </w:r>
    </w:p>
    <w:p w14:paraId="06EDD04A" w14:textId="70CF8F81"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Arm Circles forward</w:t>
      </w:r>
    </w:p>
    <w:p w14:paraId="4D6D2FCC" w14:textId="428F0A94"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Arm circles back</w:t>
      </w:r>
    </w:p>
    <w:p w14:paraId="2705977B" w14:textId="2622016C"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Back Slaps</w:t>
      </w:r>
    </w:p>
    <w:p w14:paraId="72223A43" w14:textId="08D5B877" w:rsidR="00D202DE" w:rsidRPr="00FE0D64" w:rsidRDefault="00D202DE" w:rsidP="00FE0D64">
      <w:pPr>
        <w:pStyle w:val="ListParagraph"/>
        <w:numPr>
          <w:ilvl w:val="0"/>
          <w:numId w:val="16"/>
        </w:numPr>
        <w:rPr>
          <w:rFonts w:asciiTheme="majorHAnsi" w:hAnsiTheme="majorHAnsi"/>
        </w:rPr>
      </w:pPr>
      <w:r w:rsidRPr="00FE0D64">
        <w:rPr>
          <w:rFonts w:asciiTheme="majorHAnsi" w:hAnsiTheme="majorHAnsi"/>
        </w:rPr>
        <w:t>Up and Down</w:t>
      </w:r>
    </w:p>
    <w:p w14:paraId="019D4110" w14:textId="19A64892" w:rsidR="00D202DE" w:rsidRPr="00FE0D64" w:rsidRDefault="00F70ACA" w:rsidP="00FE0D64">
      <w:pPr>
        <w:pStyle w:val="ListParagraph"/>
        <w:numPr>
          <w:ilvl w:val="0"/>
          <w:numId w:val="16"/>
        </w:numPr>
        <w:rPr>
          <w:rFonts w:asciiTheme="majorHAnsi" w:hAnsiTheme="majorHAnsi"/>
        </w:rPr>
      </w:pPr>
      <w:r w:rsidRPr="00FE0D64">
        <w:rPr>
          <w:rFonts w:asciiTheme="majorHAnsi" w:hAnsiTheme="majorHAnsi"/>
        </w:rPr>
        <w:t>Light Blubs</w:t>
      </w:r>
    </w:p>
    <w:p w14:paraId="588FA47E" w14:textId="22F46426" w:rsidR="00F70ACA" w:rsidRPr="00FE0D64" w:rsidRDefault="00F70ACA" w:rsidP="00FE0D64">
      <w:pPr>
        <w:pStyle w:val="ListParagraph"/>
        <w:numPr>
          <w:ilvl w:val="0"/>
          <w:numId w:val="16"/>
        </w:numPr>
        <w:rPr>
          <w:rFonts w:asciiTheme="majorHAnsi" w:hAnsiTheme="majorHAnsi"/>
        </w:rPr>
      </w:pPr>
      <w:r w:rsidRPr="00FE0D64">
        <w:rPr>
          <w:rFonts w:asciiTheme="majorHAnsi" w:hAnsiTheme="majorHAnsi"/>
        </w:rPr>
        <w:t>Forearms</w:t>
      </w:r>
    </w:p>
    <w:p w14:paraId="14B2D010" w14:textId="77777777" w:rsidR="00F70ACA" w:rsidRPr="00237C3B" w:rsidRDefault="00F70ACA" w:rsidP="00D202DE">
      <w:pPr>
        <w:rPr>
          <w:rFonts w:asciiTheme="majorHAnsi" w:hAnsiTheme="majorHAnsi"/>
        </w:rPr>
      </w:pPr>
    </w:p>
    <w:p w14:paraId="1B3AD7DE" w14:textId="77777777" w:rsidR="00F70ACA" w:rsidRPr="00237C3B" w:rsidRDefault="00F70ACA" w:rsidP="00D202DE">
      <w:pPr>
        <w:rPr>
          <w:rFonts w:asciiTheme="majorHAnsi" w:hAnsiTheme="majorHAnsi"/>
        </w:rPr>
      </w:pPr>
    </w:p>
    <w:p w14:paraId="2F671C57" w14:textId="77777777" w:rsidR="00D66ABA" w:rsidRPr="00237C3B" w:rsidRDefault="00D66ABA" w:rsidP="00D202DE">
      <w:pPr>
        <w:rPr>
          <w:rFonts w:asciiTheme="majorHAnsi" w:hAnsiTheme="majorHAnsi"/>
        </w:rPr>
      </w:pPr>
    </w:p>
    <w:p w14:paraId="21B6FB97" w14:textId="77777777" w:rsidR="00D66ABA" w:rsidRPr="00237C3B" w:rsidRDefault="00D66ABA" w:rsidP="00D202DE">
      <w:pPr>
        <w:rPr>
          <w:rFonts w:asciiTheme="majorHAnsi" w:hAnsiTheme="majorHAnsi"/>
        </w:rPr>
      </w:pPr>
    </w:p>
    <w:p w14:paraId="03DE9C5C" w14:textId="77777777" w:rsidR="00D66ABA" w:rsidRPr="00237C3B" w:rsidRDefault="00D66ABA" w:rsidP="00D202DE">
      <w:pPr>
        <w:rPr>
          <w:rFonts w:asciiTheme="majorHAnsi" w:hAnsiTheme="majorHAnsi"/>
        </w:rPr>
      </w:pPr>
    </w:p>
    <w:p w14:paraId="0E213A5C" w14:textId="77777777" w:rsidR="00D66ABA" w:rsidRPr="00237C3B" w:rsidRDefault="00D66ABA" w:rsidP="00D202DE">
      <w:pPr>
        <w:rPr>
          <w:rFonts w:asciiTheme="majorHAnsi" w:hAnsiTheme="majorHAnsi"/>
        </w:rPr>
      </w:pPr>
    </w:p>
    <w:p w14:paraId="2BC89318" w14:textId="77777777" w:rsidR="00D66ABA" w:rsidRPr="00237C3B" w:rsidRDefault="00D66ABA" w:rsidP="00D202DE">
      <w:pPr>
        <w:rPr>
          <w:rFonts w:asciiTheme="majorHAnsi" w:hAnsiTheme="majorHAnsi"/>
        </w:rPr>
      </w:pPr>
    </w:p>
    <w:p w14:paraId="48BFD7FC" w14:textId="77777777" w:rsidR="00D66ABA" w:rsidRPr="00237C3B" w:rsidRDefault="00D66ABA" w:rsidP="00D202DE">
      <w:pPr>
        <w:rPr>
          <w:rFonts w:asciiTheme="majorHAnsi" w:hAnsiTheme="majorHAnsi"/>
        </w:rPr>
      </w:pPr>
    </w:p>
    <w:p w14:paraId="02CDB757" w14:textId="77777777" w:rsidR="00D66ABA" w:rsidRPr="00237C3B" w:rsidRDefault="00D66ABA" w:rsidP="00D202DE">
      <w:pPr>
        <w:rPr>
          <w:rFonts w:asciiTheme="majorHAnsi" w:hAnsiTheme="majorHAnsi"/>
        </w:rPr>
      </w:pPr>
    </w:p>
    <w:p w14:paraId="28FF4173" w14:textId="77777777" w:rsidR="00D66ABA" w:rsidRPr="00237C3B" w:rsidRDefault="00D66ABA" w:rsidP="00D202DE">
      <w:pPr>
        <w:rPr>
          <w:rFonts w:asciiTheme="majorHAnsi" w:hAnsiTheme="majorHAnsi"/>
        </w:rPr>
      </w:pPr>
    </w:p>
    <w:p w14:paraId="485BB066" w14:textId="753DABE2" w:rsidR="00D66ABA" w:rsidRPr="00237C3B" w:rsidRDefault="00D66ABA" w:rsidP="00C52E48">
      <w:pPr>
        <w:pStyle w:val="Heading2"/>
      </w:pPr>
      <w:bookmarkStart w:id="21" w:name="_Toc18484465"/>
      <w:r w:rsidRPr="00237C3B">
        <w:lastRenderedPageBreak/>
        <w:t>THROWING PROGRAM</w:t>
      </w:r>
      <w:bookmarkEnd w:id="21"/>
    </w:p>
    <w:p w14:paraId="05BC1533" w14:textId="77777777" w:rsidR="00D66ABA" w:rsidRPr="00237C3B" w:rsidRDefault="00D66ABA" w:rsidP="00D66ABA">
      <w:pPr>
        <w:rPr>
          <w:rFonts w:asciiTheme="majorHAnsi" w:hAnsiTheme="majorHAnsi"/>
          <w:i/>
        </w:rPr>
      </w:pPr>
    </w:p>
    <w:p w14:paraId="7E8AB403" w14:textId="7E535CB6" w:rsidR="00D66ABA" w:rsidRPr="00237C3B" w:rsidRDefault="00D66ABA" w:rsidP="00D66ABA">
      <w:pPr>
        <w:rPr>
          <w:rFonts w:asciiTheme="majorHAnsi" w:hAnsiTheme="majorHAnsi"/>
        </w:rPr>
      </w:pPr>
      <w:r w:rsidRPr="00237C3B">
        <w:rPr>
          <w:rFonts w:asciiTheme="majorHAnsi" w:hAnsiTheme="majorHAnsi"/>
          <w:i/>
        </w:rPr>
        <w:t>Note</w:t>
      </w:r>
      <w:r w:rsidR="003A3F18" w:rsidRPr="00237C3B">
        <w:rPr>
          <w:rFonts w:asciiTheme="majorHAnsi" w:hAnsiTheme="majorHAnsi"/>
          <w:i/>
        </w:rPr>
        <w:t>s</w:t>
      </w:r>
      <w:r w:rsidRPr="00237C3B">
        <w:rPr>
          <w:rFonts w:asciiTheme="majorHAnsi" w:hAnsiTheme="majorHAnsi"/>
          <w:i/>
        </w:rPr>
        <w:t xml:space="preserve">: </w:t>
      </w:r>
      <w:r w:rsidRPr="00237C3B">
        <w:rPr>
          <w:rFonts w:asciiTheme="majorHAnsi" w:hAnsiTheme="majorHAnsi"/>
        </w:rPr>
        <w:t>This is the most important thing you will do with the team each practice.  “If you can’t play catch, you can’t play baseball!”  Throwing program should take between 5 and 10 minutes depending of age group.  THROW BY POSITION, meaning have catcher</w:t>
      </w:r>
      <w:r w:rsidR="00540AD7" w:rsidRPr="00237C3B">
        <w:rPr>
          <w:rFonts w:asciiTheme="majorHAnsi" w:hAnsiTheme="majorHAnsi"/>
        </w:rPr>
        <w:t>s throw with catchers, pitchers</w:t>
      </w:r>
      <w:r w:rsidRPr="00237C3B">
        <w:rPr>
          <w:rFonts w:asciiTheme="majorHAnsi" w:hAnsiTheme="majorHAnsi"/>
        </w:rPr>
        <w:t xml:space="preserve"> with pitchers, infielders with infielders, and so on.</w:t>
      </w:r>
      <w:r w:rsidR="00D6144D" w:rsidRPr="00237C3B">
        <w:rPr>
          <w:rFonts w:asciiTheme="majorHAnsi" w:hAnsiTheme="majorHAnsi"/>
        </w:rPr>
        <w:t xml:space="preserve">  If you do not have time for all 5 steps, choose 3.</w:t>
      </w:r>
    </w:p>
    <w:p w14:paraId="63BA00B4" w14:textId="77777777" w:rsidR="00D66ABA" w:rsidRPr="00237C3B" w:rsidRDefault="00D66ABA" w:rsidP="00D66ABA">
      <w:pPr>
        <w:rPr>
          <w:rFonts w:asciiTheme="majorHAnsi" w:hAnsiTheme="majorHAnsi"/>
        </w:rPr>
      </w:pPr>
    </w:p>
    <w:p w14:paraId="0330D5DB" w14:textId="3E44EC9A" w:rsidR="00D66ABA" w:rsidRPr="00237C3B" w:rsidRDefault="00D66ABA" w:rsidP="00D66ABA">
      <w:pPr>
        <w:pStyle w:val="ListParagraph"/>
        <w:numPr>
          <w:ilvl w:val="0"/>
          <w:numId w:val="1"/>
        </w:numPr>
        <w:rPr>
          <w:rFonts w:asciiTheme="majorHAnsi" w:hAnsiTheme="majorHAnsi"/>
        </w:rPr>
      </w:pPr>
      <w:r w:rsidRPr="00237C3B">
        <w:rPr>
          <w:rFonts w:asciiTheme="majorHAnsi" w:hAnsiTheme="majorHAnsi"/>
        </w:rPr>
        <w:t>Grip, Release, Rotation</w:t>
      </w:r>
      <w:r w:rsidR="00347BE6" w:rsidRPr="00237C3B">
        <w:rPr>
          <w:rFonts w:asciiTheme="majorHAnsi" w:hAnsiTheme="majorHAnsi"/>
        </w:rPr>
        <w:t>.</w:t>
      </w:r>
    </w:p>
    <w:p w14:paraId="79B7C7A7" w14:textId="19F7E15E" w:rsidR="00D66ABA" w:rsidRPr="00237C3B" w:rsidRDefault="00D66ABA" w:rsidP="00D66ABA">
      <w:pPr>
        <w:pStyle w:val="ListParagraph"/>
        <w:rPr>
          <w:rFonts w:asciiTheme="majorHAnsi" w:hAnsiTheme="majorHAnsi"/>
        </w:rPr>
      </w:pPr>
      <w:r w:rsidRPr="00237C3B">
        <w:rPr>
          <w:rFonts w:asciiTheme="majorHAnsi" w:hAnsiTheme="majorHAnsi"/>
        </w:rPr>
        <w:t xml:space="preserve">Have players partner up and stand just 5 feet apart, no gloves.  Teach them 4-seem grip. </w:t>
      </w:r>
      <w:r w:rsidR="00D6144D" w:rsidRPr="00237C3B">
        <w:rPr>
          <w:rFonts w:asciiTheme="majorHAnsi" w:hAnsiTheme="majorHAnsi"/>
        </w:rPr>
        <w:t xml:space="preserve"> Have them work on grip,</w:t>
      </w:r>
      <w:r w:rsidRPr="00237C3B">
        <w:rPr>
          <w:rFonts w:asciiTheme="majorHAnsi" w:hAnsiTheme="majorHAnsi"/>
        </w:rPr>
        <w:t xml:space="preserve"> their “release point”, </w:t>
      </w:r>
      <w:r w:rsidR="00D6144D" w:rsidRPr="00237C3B">
        <w:rPr>
          <w:rFonts w:asciiTheme="majorHAnsi" w:hAnsiTheme="majorHAnsi"/>
        </w:rPr>
        <w:t>and getting proper rotation on the ball.</w:t>
      </w:r>
    </w:p>
    <w:p w14:paraId="4AEAF6B1" w14:textId="77777777" w:rsidR="00D6144D" w:rsidRPr="00237C3B" w:rsidRDefault="00D6144D" w:rsidP="00D66ABA">
      <w:pPr>
        <w:pStyle w:val="ListParagraph"/>
        <w:rPr>
          <w:rFonts w:asciiTheme="majorHAnsi" w:hAnsiTheme="majorHAnsi"/>
        </w:rPr>
      </w:pPr>
    </w:p>
    <w:p w14:paraId="23EA4610" w14:textId="2593869A" w:rsidR="00D6144D" w:rsidRPr="00237C3B" w:rsidRDefault="00BC004A" w:rsidP="00D6144D">
      <w:pPr>
        <w:pStyle w:val="ListParagraph"/>
        <w:numPr>
          <w:ilvl w:val="0"/>
          <w:numId w:val="1"/>
        </w:numPr>
        <w:rPr>
          <w:rFonts w:asciiTheme="majorHAnsi" w:hAnsiTheme="majorHAnsi"/>
        </w:rPr>
      </w:pPr>
      <w:r>
        <w:rPr>
          <w:rFonts w:asciiTheme="majorHAnsi" w:hAnsiTheme="majorHAnsi"/>
        </w:rPr>
        <w:t xml:space="preserve">Chest to Chest </w:t>
      </w:r>
      <w:bookmarkStart w:id="22" w:name="_Hlk492461254"/>
      <w:r>
        <w:rPr>
          <w:rFonts w:asciiTheme="majorHAnsi" w:hAnsiTheme="majorHAnsi"/>
        </w:rPr>
        <w:t xml:space="preserve">– </w:t>
      </w:r>
      <w:hyperlink r:id="rId17" w:history="1">
        <w:r w:rsidRPr="00BC004A">
          <w:rPr>
            <w:rStyle w:val="Hyperlink"/>
            <w:rFonts w:asciiTheme="majorHAnsi" w:hAnsiTheme="majorHAnsi"/>
          </w:rPr>
          <w:t>video demonstration</w:t>
        </w:r>
        <w:r w:rsidR="00D6144D" w:rsidRPr="00BC004A">
          <w:rPr>
            <w:rStyle w:val="Hyperlink"/>
            <w:rFonts w:asciiTheme="majorHAnsi" w:hAnsiTheme="majorHAnsi"/>
          </w:rPr>
          <w:t xml:space="preserve"> </w:t>
        </w:r>
      </w:hyperlink>
      <w:bookmarkEnd w:id="22"/>
      <w:r w:rsidR="00D6144D" w:rsidRPr="00237C3B">
        <w:rPr>
          <w:rFonts w:asciiTheme="majorHAnsi" w:hAnsiTheme="majorHAnsi"/>
        </w:rPr>
        <w:t xml:space="preserve"> </w:t>
      </w:r>
    </w:p>
    <w:p w14:paraId="6D8EA302" w14:textId="6D330DB5" w:rsidR="00D6144D" w:rsidRPr="00237C3B" w:rsidRDefault="00D6144D" w:rsidP="00D6144D">
      <w:pPr>
        <w:pStyle w:val="ListParagraph"/>
        <w:rPr>
          <w:rFonts w:asciiTheme="majorHAnsi" w:hAnsiTheme="majorHAnsi"/>
        </w:rPr>
      </w:pPr>
      <w:r w:rsidRPr="00237C3B">
        <w:rPr>
          <w:rFonts w:asciiTheme="majorHAnsi" w:hAnsiTheme="majorHAnsi"/>
        </w:rPr>
        <w:t xml:space="preserve">Have </w:t>
      </w:r>
      <w:r w:rsidR="00D16265" w:rsidRPr="00237C3B">
        <w:rPr>
          <w:rFonts w:asciiTheme="majorHAnsi" w:hAnsiTheme="majorHAnsi"/>
        </w:rPr>
        <w:t>players stand 10 feet apart, chest to chest</w:t>
      </w:r>
      <w:r w:rsidR="00540AD7" w:rsidRPr="00237C3B">
        <w:rPr>
          <w:rFonts w:asciiTheme="majorHAnsi" w:hAnsiTheme="majorHAnsi"/>
        </w:rPr>
        <w:t>, feet spread out, knees bent</w:t>
      </w:r>
      <w:r w:rsidR="00D16265" w:rsidRPr="00237C3B">
        <w:rPr>
          <w:rFonts w:asciiTheme="majorHAnsi" w:hAnsiTheme="majorHAnsi"/>
        </w:rPr>
        <w:t xml:space="preserve">.  Without having them move their lower half, have them </w:t>
      </w:r>
      <w:r w:rsidR="00540AD7" w:rsidRPr="00237C3B">
        <w:rPr>
          <w:rFonts w:asciiTheme="majorHAnsi" w:hAnsiTheme="majorHAnsi"/>
        </w:rPr>
        <w:t>turn, or coil, their shoulder, then throw.  Teaches players to have good “hip to shoulder” separation and torque.</w:t>
      </w:r>
    </w:p>
    <w:p w14:paraId="3050658C" w14:textId="47C22C0D" w:rsidR="00540AD7" w:rsidRPr="00237C3B" w:rsidRDefault="00540AD7" w:rsidP="00540AD7">
      <w:pPr>
        <w:pStyle w:val="ListParagraph"/>
        <w:rPr>
          <w:rFonts w:asciiTheme="majorHAnsi" w:hAnsiTheme="majorHAnsi"/>
        </w:rPr>
      </w:pPr>
    </w:p>
    <w:p w14:paraId="26C6B8FB" w14:textId="3DCB7C17" w:rsidR="00540AD7" w:rsidRPr="00237C3B" w:rsidRDefault="00B506B8" w:rsidP="00540AD7">
      <w:pPr>
        <w:pStyle w:val="ListParagraph"/>
        <w:numPr>
          <w:ilvl w:val="0"/>
          <w:numId w:val="1"/>
        </w:numPr>
        <w:rPr>
          <w:rFonts w:asciiTheme="majorHAnsi" w:hAnsiTheme="majorHAnsi"/>
        </w:rPr>
      </w:pPr>
      <w:r>
        <w:rPr>
          <w:rFonts w:asciiTheme="majorHAnsi" w:hAnsiTheme="majorHAnsi"/>
        </w:rPr>
        <w:t xml:space="preserve">Power position </w:t>
      </w:r>
      <w:bookmarkStart w:id="23" w:name="_Hlk492461273"/>
      <w:r>
        <w:rPr>
          <w:rFonts w:asciiTheme="majorHAnsi" w:hAnsiTheme="majorHAnsi"/>
        </w:rPr>
        <w:t xml:space="preserve">– </w:t>
      </w:r>
      <w:hyperlink r:id="rId18" w:history="1">
        <w:r w:rsidRPr="00B506B8">
          <w:rPr>
            <w:rStyle w:val="Hyperlink"/>
            <w:rFonts w:asciiTheme="majorHAnsi" w:hAnsiTheme="majorHAnsi"/>
          </w:rPr>
          <w:t>video demonstration</w:t>
        </w:r>
      </w:hyperlink>
      <w:bookmarkEnd w:id="23"/>
    </w:p>
    <w:p w14:paraId="3C92E661" w14:textId="1E574424" w:rsidR="00540AD7" w:rsidRPr="00237C3B" w:rsidRDefault="00540AD7" w:rsidP="00540AD7">
      <w:pPr>
        <w:pStyle w:val="ListParagraph"/>
        <w:rPr>
          <w:rFonts w:asciiTheme="majorHAnsi" w:hAnsiTheme="majorHAnsi"/>
        </w:rPr>
      </w:pPr>
      <w:r w:rsidRPr="00237C3B">
        <w:rPr>
          <w:rFonts w:asciiTheme="majorHAnsi" w:hAnsiTheme="majorHAnsi"/>
        </w:rPr>
        <w:t xml:space="preserve">Have players stand 20 feet apart, turned sideways, feet spread out, knees bent.  Have them check their “line” making sure their feet and shoulders are on line with their target, and throw.  </w:t>
      </w:r>
      <w:r w:rsidR="003A3F18" w:rsidRPr="00237C3B">
        <w:rPr>
          <w:rFonts w:asciiTheme="majorHAnsi" w:hAnsiTheme="majorHAnsi"/>
        </w:rPr>
        <w:t xml:space="preserve">There are variations of this drill.  </w:t>
      </w:r>
      <w:r w:rsidRPr="00237C3B">
        <w:rPr>
          <w:rFonts w:asciiTheme="majorHAnsi" w:hAnsiTheme="majorHAnsi"/>
        </w:rPr>
        <w:t>Teaches players good direction, separation, and arm slot.</w:t>
      </w:r>
    </w:p>
    <w:p w14:paraId="3360E231" w14:textId="77777777" w:rsidR="00540AD7" w:rsidRPr="00237C3B" w:rsidRDefault="00540AD7" w:rsidP="00540AD7">
      <w:pPr>
        <w:pStyle w:val="ListParagraph"/>
        <w:rPr>
          <w:rFonts w:asciiTheme="majorHAnsi" w:hAnsiTheme="majorHAnsi"/>
        </w:rPr>
      </w:pPr>
    </w:p>
    <w:p w14:paraId="6C2B4A11" w14:textId="77E69C0D" w:rsidR="00540AD7" w:rsidRPr="00237C3B" w:rsidRDefault="00BC004A" w:rsidP="00540AD7">
      <w:pPr>
        <w:pStyle w:val="ListParagraph"/>
        <w:numPr>
          <w:ilvl w:val="0"/>
          <w:numId w:val="1"/>
        </w:numPr>
        <w:rPr>
          <w:rFonts w:asciiTheme="majorHAnsi" w:hAnsiTheme="majorHAnsi"/>
        </w:rPr>
      </w:pPr>
      <w:r>
        <w:rPr>
          <w:rFonts w:asciiTheme="majorHAnsi" w:hAnsiTheme="majorHAnsi"/>
        </w:rPr>
        <w:t xml:space="preserve">Quick catch – </w:t>
      </w:r>
      <w:hyperlink r:id="rId19" w:history="1">
        <w:r w:rsidRPr="00BC004A">
          <w:rPr>
            <w:rStyle w:val="Hyperlink"/>
            <w:rFonts w:asciiTheme="majorHAnsi" w:hAnsiTheme="majorHAnsi"/>
          </w:rPr>
          <w:t>video demonstration</w:t>
        </w:r>
      </w:hyperlink>
    </w:p>
    <w:p w14:paraId="53C5678F" w14:textId="2D0CCE46" w:rsidR="00540AD7" w:rsidRPr="00237C3B" w:rsidRDefault="00540AD7" w:rsidP="00540AD7">
      <w:pPr>
        <w:pStyle w:val="ListParagraph"/>
        <w:rPr>
          <w:rFonts w:asciiTheme="majorHAnsi" w:hAnsiTheme="majorHAnsi"/>
        </w:rPr>
      </w:pPr>
      <w:r w:rsidRPr="00237C3B">
        <w:rPr>
          <w:rFonts w:asciiTheme="majorHAnsi" w:hAnsiTheme="majorHAnsi"/>
        </w:rPr>
        <w:t>Have players stay 20 feet apart and play catch getting rid of the ball as quickly as they can.  Teaches players footwork, rhythm</w:t>
      </w:r>
      <w:r w:rsidR="00640709" w:rsidRPr="00237C3B">
        <w:rPr>
          <w:rFonts w:asciiTheme="majorHAnsi" w:hAnsiTheme="majorHAnsi"/>
        </w:rPr>
        <w:t xml:space="preserve">, </w:t>
      </w:r>
      <w:r w:rsidRPr="00237C3B">
        <w:rPr>
          <w:rFonts w:asciiTheme="majorHAnsi" w:hAnsiTheme="majorHAnsi"/>
        </w:rPr>
        <w:t xml:space="preserve">how to use two hands, transfer from glove to throwing hand, and to be </w:t>
      </w:r>
      <w:r w:rsidR="00BC004A">
        <w:rPr>
          <w:rFonts w:asciiTheme="majorHAnsi" w:hAnsiTheme="majorHAnsi"/>
        </w:rPr>
        <w:t>in</w:t>
      </w:r>
      <w:r w:rsidRPr="00237C3B">
        <w:rPr>
          <w:rFonts w:asciiTheme="majorHAnsi" w:hAnsiTheme="majorHAnsi"/>
        </w:rPr>
        <w:t xml:space="preserve"> control.</w:t>
      </w:r>
    </w:p>
    <w:p w14:paraId="11BB0011" w14:textId="77777777" w:rsidR="00540AD7" w:rsidRPr="00237C3B" w:rsidRDefault="00540AD7" w:rsidP="00540AD7">
      <w:pPr>
        <w:pStyle w:val="ListParagraph"/>
        <w:rPr>
          <w:rFonts w:asciiTheme="majorHAnsi" w:hAnsiTheme="majorHAnsi"/>
        </w:rPr>
      </w:pPr>
    </w:p>
    <w:p w14:paraId="4DFE4280" w14:textId="45D7D991" w:rsidR="00540AD7" w:rsidRPr="00237C3B" w:rsidRDefault="00540AD7" w:rsidP="00540AD7">
      <w:pPr>
        <w:pStyle w:val="ListParagraph"/>
        <w:numPr>
          <w:ilvl w:val="0"/>
          <w:numId w:val="1"/>
        </w:numPr>
        <w:rPr>
          <w:rFonts w:asciiTheme="majorHAnsi" w:hAnsiTheme="majorHAnsi"/>
        </w:rPr>
      </w:pPr>
      <w:r w:rsidRPr="00237C3B">
        <w:rPr>
          <w:rFonts w:asciiTheme="majorHAnsi" w:hAnsiTheme="majorHAnsi"/>
        </w:rPr>
        <w:t>Long toss.</w:t>
      </w:r>
    </w:p>
    <w:p w14:paraId="2E49F66D" w14:textId="00C7B2B6" w:rsidR="00540AD7" w:rsidRPr="00237C3B" w:rsidRDefault="00540AD7" w:rsidP="00540AD7">
      <w:pPr>
        <w:pStyle w:val="ListParagraph"/>
        <w:rPr>
          <w:rFonts w:asciiTheme="majorHAnsi" w:hAnsiTheme="majorHAnsi"/>
        </w:rPr>
      </w:pPr>
      <w:r w:rsidRPr="00237C3B">
        <w:rPr>
          <w:rFonts w:asciiTheme="majorHAnsi" w:hAnsiTheme="majorHAnsi"/>
        </w:rPr>
        <w:t>Have players spread out and throw the ball as far as they can.   Teach players tempo and arm strength.</w:t>
      </w:r>
    </w:p>
    <w:p w14:paraId="66D47CE1" w14:textId="77777777" w:rsidR="00540AD7" w:rsidRPr="00237C3B" w:rsidRDefault="00540AD7" w:rsidP="00540AD7">
      <w:pPr>
        <w:pStyle w:val="ListParagraph"/>
        <w:rPr>
          <w:rFonts w:asciiTheme="majorHAnsi" w:hAnsiTheme="majorHAnsi"/>
        </w:rPr>
      </w:pPr>
    </w:p>
    <w:p w14:paraId="1B860332" w14:textId="77777777" w:rsidR="00D66ABA" w:rsidRPr="00237C3B" w:rsidRDefault="00D66ABA" w:rsidP="00D66ABA">
      <w:pPr>
        <w:rPr>
          <w:rFonts w:asciiTheme="majorHAnsi" w:hAnsiTheme="majorHAnsi"/>
        </w:rPr>
      </w:pPr>
    </w:p>
    <w:p w14:paraId="2D99C0EB" w14:textId="77777777" w:rsidR="00D66ABA" w:rsidRPr="00237C3B" w:rsidRDefault="00D66ABA" w:rsidP="00D66ABA">
      <w:pPr>
        <w:rPr>
          <w:rFonts w:asciiTheme="majorHAnsi" w:hAnsiTheme="majorHAnsi"/>
        </w:rPr>
      </w:pPr>
    </w:p>
    <w:p w14:paraId="14DDCDD5" w14:textId="77777777" w:rsidR="003A3F18" w:rsidRPr="00237C3B" w:rsidRDefault="003A3F18" w:rsidP="00D66ABA">
      <w:pPr>
        <w:rPr>
          <w:rFonts w:asciiTheme="majorHAnsi" w:hAnsiTheme="majorHAnsi"/>
        </w:rPr>
      </w:pPr>
    </w:p>
    <w:p w14:paraId="1C2E1310" w14:textId="77777777" w:rsidR="003A3F18" w:rsidRPr="00237C3B" w:rsidRDefault="003A3F18" w:rsidP="00D66ABA">
      <w:pPr>
        <w:rPr>
          <w:rFonts w:asciiTheme="majorHAnsi" w:hAnsiTheme="majorHAnsi"/>
        </w:rPr>
      </w:pPr>
    </w:p>
    <w:p w14:paraId="2E9E0682" w14:textId="77777777" w:rsidR="003A3F18" w:rsidRPr="00237C3B" w:rsidRDefault="003A3F18" w:rsidP="00D66ABA">
      <w:pPr>
        <w:rPr>
          <w:rFonts w:asciiTheme="majorHAnsi" w:hAnsiTheme="majorHAnsi"/>
        </w:rPr>
      </w:pPr>
    </w:p>
    <w:p w14:paraId="7F6C7DD1" w14:textId="77777777" w:rsidR="003A3F18" w:rsidRPr="00237C3B" w:rsidRDefault="003A3F18" w:rsidP="00D66ABA">
      <w:pPr>
        <w:rPr>
          <w:rFonts w:asciiTheme="majorHAnsi" w:hAnsiTheme="majorHAnsi"/>
        </w:rPr>
      </w:pPr>
    </w:p>
    <w:p w14:paraId="0023BDE8" w14:textId="77777777" w:rsidR="003A3F18" w:rsidRPr="00237C3B" w:rsidRDefault="003A3F18" w:rsidP="00D66ABA">
      <w:pPr>
        <w:rPr>
          <w:rFonts w:asciiTheme="majorHAnsi" w:hAnsiTheme="majorHAnsi"/>
        </w:rPr>
      </w:pPr>
    </w:p>
    <w:p w14:paraId="76390DDF" w14:textId="77777777" w:rsidR="003A3F18" w:rsidRPr="00237C3B" w:rsidRDefault="003A3F18" w:rsidP="00D66ABA">
      <w:pPr>
        <w:rPr>
          <w:rFonts w:asciiTheme="majorHAnsi" w:hAnsiTheme="majorHAnsi"/>
        </w:rPr>
      </w:pPr>
    </w:p>
    <w:p w14:paraId="7B6BABAA" w14:textId="77777777" w:rsidR="00650A8D" w:rsidRDefault="00650A8D">
      <w:pPr>
        <w:rPr>
          <w:rFonts w:asciiTheme="majorHAnsi" w:hAnsiTheme="majorHAnsi"/>
          <w:b/>
          <w:sz w:val="36"/>
          <w:szCs w:val="36"/>
        </w:rPr>
      </w:pPr>
      <w:r>
        <w:rPr>
          <w:rFonts w:asciiTheme="majorHAnsi" w:hAnsiTheme="majorHAnsi"/>
          <w:b/>
          <w:sz w:val="36"/>
          <w:szCs w:val="36"/>
        </w:rPr>
        <w:br w:type="page"/>
      </w:r>
    </w:p>
    <w:p w14:paraId="78E1851A" w14:textId="3B4CE558" w:rsidR="003A3F18" w:rsidRPr="00237C3B" w:rsidRDefault="00BB1275" w:rsidP="00C52E48">
      <w:pPr>
        <w:pStyle w:val="Heading2"/>
      </w:pPr>
      <w:bookmarkStart w:id="24" w:name="_Toc18484466"/>
      <w:r w:rsidRPr="00237C3B">
        <w:lastRenderedPageBreak/>
        <w:t>INDIVIDUAL DEFENSE</w:t>
      </w:r>
      <w:r w:rsidR="00512763" w:rsidRPr="00512763">
        <w:t xml:space="preserve"> </w:t>
      </w:r>
      <w:r w:rsidR="00512763" w:rsidRPr="00237C3B">
        <w:t>DRILLS</w:t>
      </w:r>
      <w:bookmarkEnd w:id="24"/>
    </w:p>
    <w:p w14:paraId="7C2584DC" w14:textId="77777777" w:rsidR="00C41C60" w:rsidRDefault="00C41C60" w:rsidP="001A6F75">
      <w:pPr>
        <w:rPr>
          <w:rFonts w:asciiTheme="majorHAnsi" w:hAnsiTheme="majorHAnsi"/>
        </w:rPr>
      </w:pPr>
    </w:p>
    <w:p w14:paraId="145D5F0D" w14:textId="7AF520D6" w:rsidR="00BB1275" w:rsidRPr="00237C3B" w:rsidRDefault="001A6F75" w:rsidP="001A6F75">
      <w:pPr>
        <w:rPr>
          <w:rFonts w:asciiTheme="majorHAnsi" w:hAnsiTheme="majorHAnsi"/>
        </w:rPr>
      </w:pPr>
      <w:r w:rsidRPr="00C41C60">
        <w:rPr>
          <w:rFonts w:asciiTheme="majorHAnsi" w:hAnsiTheme="majorHAnsi"/>
          <w:b/>
          <w:bCs/>
        </w:rPr>
        <w:t>Infield</w:t>
      </w:r>
    </w:p>
    <w:p w14:paraId="60598B98" w14:textId="7543D00D" w:rsidR="00BB1275" w:rsidRPr="00FE0D64" w:rsidRDefault="00BB1275" w:rsidP="00512763">
      <w:pPr>
        <w:pStyle w:val="ListParagraph"/>
        <w:numPr>
          <w:ilvl w:val="0"/>
          <w:numId w:val="2"/>
        </w:numPr>
        <w:ind w:left="360"/>
        <w:jc w:val="both"/>
        <w:rPr>
          <w:rFonts w:asciiTheme="majorHAnsi" w:hAnsiTheme="majorHAnsi"/>
        </w:rPr>
      </w:pPr>
      <w:r w:rsidRPr="00FE0D64">
        <w:rPr>
          <w:rFonts w:asciiTheme="majorHAnsi" w:hAnsiTheme="majorHAnsi"/>
        </w:rPr>
        <w:t>Short hops</w:t>
      </w:r>
      <w:r w:rsidR="00FE0D64" w:rsidRPr="00FE0D64">
        <w:rPr>
          <w:rFonts w:asciiTheme="majorHAnsi" w:hAnsiTheme="majorHAnsi"/>
        </w:rPr>
        <w:t xml:space="preserve">: </w:t>
      </w:r>
      <w:r w:rsidRPr="00FE0D64">
        <w:rPr>
          <w:rFonts w:asciiTheme="majorHAnsi" w:hAnsiTheme="majorHAnsi"/>
        </w:rPr>
        <w:t>Have players get in proper ground ball position, and throw “short hops” to them.  Start with short hops right at them, then forehands, and backhands. Teaches</w:t>
      </w:r>
      <w:r w:rsidR="00640709" w:rsidRPr="00FE0D64">
        <w:rPr>
          <w:rFonts w:asciiTheme="majorHAnsi" w:hAnsiTheme="majorHAnsi"/>
        </w:rPr>
        <w:t xml:space="preserve"> players to have soft hands,</w:t>
      </w:r>
      <w:r w:rsidRPr="00FE0D64">
        <w:rPr>
          <w:rFonts w:asciiTheme="majorHAnsi" w:hAnsiTheme="majorHAnsi"/>
        </w:rPr>
        <w:t xml:space="preserve"> focus, and to go from “down to up” when fielding ground balls.  Players can throw each other short hops in pairs.</w:t>
      </w:r>
    </w:p>
    <w:p w14:paraId="34BB3344" w14:textId="77777777" w:rsidR="00FE0D64" w:rsidRPr="00C41C60" w:rsidRDefault="00FE0D64" w:rsidP="00512763">
      <w:pPr>
        <w:pStyle w:val="ListParagraph"/>
        <w:ind w:left="360"/>
        <w:jc w:val="both"/>
        <w:rPr>
          <w:rFonts w:asciiTheme="majorHAnsi" w:hAnsiTheme="majorHAnsi"/>
        </w:rPr>
      </w:pPr>
    </w:p>
    <w:p w14:paraId="1AEFCCA5" w14:textId="6320C0B6" w:rsidR="00BB1275" w:rsidRPr="00FE0D64" w:rsidRDefault="00FE0D64" w:rsidP="00512763">
      <w:pPr>
        <w:pStyle w:val="ListParagraph"/>
        <w:numPr>
          <w:ilvl w:val="0"/>
          <w:numId w:val="2"/>
        </w:numPr>
        <w:ind w:left="360"/>
        <w:jc w:val="both"/>
        <w:rPr>
          <w:rFonts w:asciiTheme="majorHAnsi" w:hAnsiTheme="majorHAnsi"/>
        </w:rPr>
      </w:pPr>
      <w:r w:rsidRPr="00FE0D64">
        <w:rPr>
          <w:rFonts w:asciiTheme="majorHAnsi" w:hAnsiTheme="majorHAnsi"/>
        </w:rPr>
        <w:t>2</w:t>
      </w:r>
      <w:r>
        <w:rPr>
          <w:rFonts w:asciiTheme="majorHAnsi" w:hAnsiTheme="majorHAnsi"/>
        </w:rPr>
        <w:t>-</w:t>
      </w:r>
      <w:r w:rsidRPr="00FE0D64">
        <w:rPr>
          <w:rFonts w:asciiTheme="majorHAnsi" w:hAnsiTheme="majorHAnsi"/>
        </w:rPr>
        <w:t>Ball drill:</w:t>
      </w:r>
      <w:r>
        <w:rPr>
          <w:rFonts w:asciiTheme="majorHAnsi" w:hAnsiTheme="majorHAnsi"/>
        </w:rPr>
        <w:t xml:space="preserve"> </w:t>
      </w:r>
      <w:r w:rsidR="00BB1275" w:rsidRPr="00FE0D64">
        <w:rPr>
          <w:rFonts w:asciiTheme="majorHAnsi" w:hAnsiTheme="majorHAnsi"/>
        </w:rPr>
        <w:t>Have 2 baseball</w:t>
      </w:r>
      <w:r>
        <w:rPr>
          <w:rFonts w:asciiTheme="majorHAnsi" w:hAnsiTheme="majorHAnsi"/>
        </w:rPr>
        <w:t>s</w:t>
      </w:r>
      <w:r w:rsidR="00BB1275" w:rsidRPr="00FE0D64">
        <w:rPr>
          <w:rFonts w:asciiTheme="majorHAnsi" w:hAnsiTheme="majorHAnsi"/>
        </w:rPr>
        <w:t>.  Roll the balls from one side to the other having players use only their glove han</w:t>
      </w:r>
      <w:r w:rsidR="00640709" w:rsidRPr="00FE0D64">
        <w:rPr>
          <w:rFonts w:asciiTheme="majorHAnsi" w:hAnsiTheme="majorHAnsi"/>
        </w:rPr>
        <w:t xml:space="preserve">d (no glove) to field the ball </w:t>
      </w:r>
      <w:r w:rsidR="00BB1275" w:rsidRPr="00FE0D64">
        <w:rPr>
          <w:rFonts w:asciiTheme="majorHAnsi" w:hAnsiTheme="majorHAnsi"/>
        </w:rPr>
        <w:t>and shov</w:t>
      </w:r>
      <w:r w:rsidR="00C41C60" w:rsidRPr="00FE0D64">
        <w:rPr>
          <w:rFonts w:asciiTheme="majorHAnsi" w:hAnsiTheme="majorHAnsi"/>
        </w:rPr>
        <w:t xml:space="preserve">el it back to you. Sets of 10. </w:t>
      </w:r>
      <w:r w:rsidR="00BB1275" w:rsidRPr="00FE0D64">
        <w:rPr>
          <w:rFonts w:asciiTheme="majorHAnsi" w:hAnsiTheme="majorHAnsi"/>
        </w:rPr>
        <w:t>Play</w:t>
      </w:r>
      <w:r w:rsidR="00C41C60" w:rsidRPr="00FE0D64">
        <w:rPr>
          <w:rFonts w:asciiTheme="majorHAnsi" w:hAnsiTheme="majorHAnsi"/>
        </w:rPr>
        <w:t xml:space="preserve">ers can work in pairs as well. </w:t>
      </w:r>
      <w:r w:rsidR="00BB1275" w:rsidRPr="00FE0D64">
        <w:rPr>
          <w:rFonts w:asciiTheme="majorHAnsi" w:hAnsiTheme="majorHAnsi"/>
        </w:rPr>
        <w:t xml:space="preserve">Teaches players footwork and hand positioning.  </w:t>
      </w:r>
    </w:p>
    <w:p w14:paraId="58528CFE" w14:textId="77777777" w:rsidR="00FE0D64" w:rsidRPr="00C41C60" w:rsidRDefault="00FE0D64" w:rsidP="00512763">
      <w:pPr>
        <w:pStyle w:val="ListParagraph"/>
        <w:ind w:left="360"/>
        <w:jc w:val="both"/>
        <w:rPr>
          <w:rFonts w:asciiTheme="majorHAnsi" w:hAnsiTheme="majorHAnsi"/>
        </w:rPr>
      </w:pPr>
    </w:p>
    <w:p w14:paraId="16E859AD" w14:textId="7398ADD4" w:rsidR="00BB1275" w:rsidRPr="00FE0D64" w:rsidRDefault="00FE0D64" w:rsidP="00512763">
      <w:pPr>
        <w:pStyle w:val="ListParagraph"/>
        <w:numPr>
          <w:ilvl w:val="0"/>
          <w:numId w:val="2"/>
        </w:numPr>
        <w:ind w:left="360"/>
        <w:jc w:val="both"/>
        <w:rPr>
          <w:rFonts w:asciiTheme="majorHAnsi" w:hAnsiTheme="majorHAnsi"/>
        </w:rPr>
      </w:pPr>
      <w:r w:rsidRPr="00FE0D64">
        <w:rPr>
          <w:rFonts w:asciiTheme="majorHAnsi" w:hAnsiTheme="majorHAnsi"/>
        </w:rPr>
        <w:t xml:space="preserve">Knees: </w:t>
      </w:r>
      <w:r w:rsidR="00BB1275" w:rsidRPr="00FE0D64">
        <w:rPr>
          <w:rFonts w:asciiTheme="majorHAnsi" w:hAnsiTheme="majorHAnsi"/>
        </w:rPr>
        <w:t xml:space="preserve">Have players take ground balls on their knees. </w:t>
      </w:r>
      <w:r w:rsidR="00C41C60" w:rsidRPr="00FE0D64">
        <w:rPr>
          <w:rFonts w:asciiTheme="majorHAnsi" w:hAnsiTheme="majorHAnsi"/>
        </w:rPr>
        <w:t xml:space="preserve">Either hit or roll the ball. </w:t>
      </w:r>
      <w:r w:rsidR="00BB1275" w:rsidRPr="00FE0D64">
        <w:rPr>
          <w:rFonts w:asciiTheme="majorHAnsi" w:hAnsiTheme="majorHAnsi"/>
        </w:rPr>
        <w:t>Teaches players to stay low, and how to use hands properly.</w:t>
      </w:r>
    </w:p>
    <w:p w14:paraId="00F93EBA" w14:textId="77777777" w:rsidR="00BB1275" w:rsidRPr="00237C3B" w:rsidRDefault="00BB1275" w:rsidP="00512763">
      <w:pPr>
        <w:pStyle w:val="ListParagraph"/>
        <w:ind w:left="360"/>
        <w:jc w:val="both"/>
        <w:rPr>
          <w:rFonts w:asciiTheme="majorHAnsi" w:hAnsiTheme="majorHAnsi"/>
        </w:rPr>
      </w:pPr>
    </w:p>
    <w:p w14:paraId="54A3C507" w14:textId="77777777" w:rsidR="00512763" w:rsidRDefault="00FE0D64" w:rsidP="00512763">
      <w:pPr>
        <w:pStyle w:val="ListParagraph"/>
        <w:numPr>
          <w:ilvl w:val="0"/>
          <w:numId w:val="2"/>
        </w:numPr>
        <w:ind w:left="360"/>
        <w:jc w:val="both"/>
        <w:rPr>
          <w:rFonts w:asciiTheme="majorHAnsi" w:hAnsiTheme="majorHAnsi"/>
        </w:rPr>
      </w:pPr>
      <w:r w:rsidRPr="00FE0D64">
        <w:rPr>
          <w:rFonts w:asciiTheme="majorHAnsi" w:hAnsiTheme="majorHAnsi"/>
        </w:rPr>
        <w:t xml:space="preserve">4-ball drill: </w:t>
      </w:r>
      <w:r w:rsidR="002E630C" w:rsidRPr="00FE0D64">
        <w:rPr>
          <w:rFonts w:asciiTheme="majorHAnsi" w:hAnsiTheme="majorHAnsi"/>
        </w:rPr>
        <w:t xml:space="preserve">Put 4 baseballs in a crooked row.  Have players approach </w:t>
      </w:r>
      <w:r w:rsidR="001A6F75" w:rsidRPr="00FE0D64">
        <w:rPr>
          <w:rFonts w:asciiTheme="majorHAnsi" w:hAnsiTheme="majorHAnsi"/>
        </w:rPr>
        <w:t>all 4 balls</w:t>
      </w:r>
      <w:r w:rsidR="002E630C" w:rsidRPr="00FE0D64">
        <w:rPr>
          <w:rFonts w:asciiTheme="majorHAnsi" w:hAnsiTheme="majorHAnsi"/>
        </w:rPr>
        <w:t xml:space="preserve"> as if they were going to field them</w:t>
      </w:r>
      <w:r w:rsidR="00C41C60" w:rsidRPr="00FE0D64">
        <w:rPr>
          <w:rFonts w:asciiTheme="majorHAnsi" w:hAnsiTheme="majorHAnsi"/>
        </w:rPr>
        <w:t xml:space="preserve">. </w:t>
      </w:r>
      <w:r w:rsidR="001A6F75" w:rsidRPr="00FE0D64">
        <w:rPr>
          <w:rFonts w:asciiTheme="majorHAnsi" w:hAnsiTheme="majorHAnsi"/>
        </w:rPr>
        <w:t xml:space="preserve">Teaches players footwork </w:t>
      </w:r>
      <w:r w:rsidR="002E630C" w:rsidRPr="00FE0D64">
        <w:rPr>
          <w:rFonts w:asciiTheme="majorHAnsi" w:hAnsiTheme="majorHAnsi"/>
        </w:rPr>
        <w:t>and angles</w:t>
      </w:r>
      <w:r w:rsidR="001A6F75" w:rsidRPr="00FE0D64">
        <w:rPr>
          <w:rFonts w:asciiTheme="majorHAnsi" w:hAnsiTheme="majorHAnsi"/>
        </w:rPr>
        <w:t xml:space="preserve">. </w:t>
      </w:r>
    </w:p>
    <w:p w14:paraId="4D2FF926" w14:textId="77777777" w:rsidR="00512763" w:rsidRPr="00512763" w:rsidRDefault="00512763" w:rsidP="00512763">
      <w:pPr>
        <w:pStyle w:val="ListParagraph"/>
        <w:rPr>
          <w:rFonts w:asciiTheme="majorHAnsi" w:hAnsiTheme="majorHAnsi"/>
        </w:rPr>
      </w:pPr>
    </w:p>
    <w:p w14:paraId="0888982A" w14:textId="71A36D2D" w:rsidR="002E630C" w:rsidRPr="00512763" w:rsidRDefault="002E630C" w:rsidP="00512763">
      <w:pPr>
        <w:pStyle w:val="ListParagraph"/>
        <w:numPr>
          <w:ilvl w:val="0"/>
          <w:numId w:val="2"/>
        </w:numPr>
        <w:ind w:left="360"/>
        <w:jc w:val="both"/>
        <w:rPr>
          <w:rFonts w:asciiTheme="majorHAnsi" w:hAnsiTheme="majorHAnsi"/>
        </w:rPr>
      </w:pPr>
      <w:r w:rsidRPr="00512763">
        <w:rPr>
          <w:rFonts w:asciiTheme="majorHAnsi" w:hAnsiTheme="majorHAnsi"/>
        </w:rPr>
        <w:t>Multiples</w:t>
      </w:r>
      <w:r w:rsidR="00FE0D64" w:rsidRPr="00512763">
        <w:rPr>
          <w:rFonts w:asciiTheme="majorHAnsi" w:hAnsiTheme="majorHAnsi"/>
        </w:rPr>
        <w:t>:</w:t>
      </w:r>
      <w:r w:rsidRPr="00512763">
        <w:rPr>
          <w:rFonts w:asciiTheme="majorHAnsi" w:hAnsiTheme="majorHAnsi"/>
        </w:rPr>
        <w:t xml:space="preserve"> Hit players 5 ground balls in a row rapidly. </w:t>
      </w:r>
    </w:p>
    <w:p w14:paraId="10BCA807" w14:textId="77777777" w:rsidR="001A6F75" w:rsidRPr="00237C3B" w:rsidRDefault="001A6F75" w:rsidP="001A6F75">
      <w:pPr>
        <w:pStyle w:val="ListParagraph"/>
        <w:jc w:val="both"/>
        <w:rPr>
          <w:rFonts w:asciiTheme="majorHAnsi" w:hAnsiTheme="majorHAnsi"/>
        </w:rPr>
      </w:pPr>
    </w:p>
    <w:p w14:paraId="28F9AC67" w14:textId="5E6FBE21" w:rsidR="001A6F75" w:rsidRPr="00237C3B" w:rsidRDefault="001A6F75" w:rsidP="001A6F75">
      <w:pPr>
        <w:jc w:val="both"/>
        <w:rPr>
          <w:rFonts w:asciiTheme="majorHAnsi" w:hAnsiTheme="majorHAnsi"/>
        </w:rPr>
      </w:pPr>
      <w:r w:rsidRPr="00C41C60">
        <w:rPr>
          <w:rFonts w:asciiTheme="majorHAnsi" w:hAnsiTheme="majorHAnsi"/>
          <w:b/>
          <w:bCs/>
        </w:rPr>
        <w:t>Outfield</w:t>
      </w:r>
    </w:p>
    <w:p w14:paraId="3B08F780" w14:textId="0237D96A" w:rsidR="001A6F75" w:rsidRPr="00FE0D64" w:rsidRDefault="00FE0D64" w:rsidP="00512763">
      <w:pPr>
        <w:pStyle w:val="ListParagraph"/>
        <w:numPr>
          <w:ilvl w:val="0"/>
          <w:numId w:val="3"/>
        </w:numPr>
        <w:ind w:left="360"/>
        <w:jc w:val="both"/>
        <w:rPr>
          <w:rFonts w:asciiTheme="majorHAnsi" w:hAnsiTheme="majorHAnsi"/>
        </w:rPr>
      </w:pPr>
      <w:r w:rsidRPr="00FE0D64">
        <w:rPr>
          <w:rFonts w:asciiTheme="majorHAnsi" w:hAnsiTheme="majorHAnsi"/>
        </w:rPr>
        <w:t xml:space="preserve">L patterns: </w:t>
      </w:r>
      <w:r w:rsidR="001A6F75" w:rsidRPr="00FE0D64">
        <w:rPr>
          <w:rFonts w:asciiTheme="majorHAnsi" w:hAnsiTheme="majorHAnsi"/>
        </w:rPr>
        <w:t xml:space="preserve">Have players stand next to you and run “L patterns” like a wide receiver.  Teaches players good </w:t>
      </w:r>
      <w:r w:rsidR="00C41C60" w:rsidRPr="00FE0D64">
        <w:rPr>
          <w:rFonts w:asciiTheme="majorHAnsi" w:hAnsiTheme="majorHAnsi"/>
        </w:rPr>
        <w:t>angles and to pursue the ball.</w:t>
      </w:r>
    </w:p>
    <w:p w14:paraId="12799AAF" w14:textId="77777777" w:rsidR="00FE0D64" w:rsidRPr="00C41C60" w:rsidRDefault="00FE0D64" w:rsidP="00512763">
      <w:pPr>
        <w:pStyle w:val="ListParagraph"/>
        <w:ind w:left="360"/>
        <w:jc w:val="both"/>
        <w:rPr>
          <w:rFonts w:asciiTheme="majorHAnsi" w:hAnsiTheme="majorHAnsi"/>
        </w:rPr>
      </w:pPr>
    </w:p>
    <w:p w14:paraId="3D788C69" w14:textId="00FEA4E4" w:rsidR="001A6F75" w:rsidRPr="00FE0D64" w:rsidRDefault="00FE0D64" w:rsidP="00512763">
      <w:pPr>
        <w:pStyle w:val="ListParagraph"/>
        <w:numPr>
          <w:ilvl w:val="0"/>
          <w:numId w:val="3"/>
        </w:numPr>
        <w:ind w:left="360"/>
        <w:jc w:val="both"/>
        <w:rPr>
          <w:rFonts w:asciiTheme="majorHAnsi" w:hAnsiTheme="majorHAnsi"/>
        </w:rPr>
      </w:pPr>
      <w:r w:rsidRPr="00FE0D64">
        <w:rPr>
          <w:rFonts w:asciiTheme="majorHAnsi" w:hAnsiTheme="majorHAnsi"/>
        </w:rPr>
        <w:t xml:space="preserve">Crow hop: </w:t>
      </w:r>
      <w:r w:rsidR="00C41C60" w:rsidRPr="00FE0D64">
        <w:rPr>
          <w:rFonts w:asciiTheme="majorHAnsi" w:hAnsiTheme="majorHAnsi"/>
        </w:rPr>
        <w:t xml:space="preserve">Roll outfielders ground balls. </w:t>
      </w:r>
      <w:r w:rsidR="001A6F75" w:rsidRPr="00FE0D64">
        <w:rPr>
          <w:rFonts w:asciiTheme="majorHAnsi" w:hAnsiTheme="majorHAnsi"/>
        </w:rPr>
        <w:t xml:space="preserve">Have them close ground on the ball, field it on the run, crow hop, and make a good throw.  </w:t>
      </w:r>
    </w:p>
    <w:p w14:paraId="47FCE0E3" w14:textId="77777777" w:rsidR="001A6F75" w:rsidRPr="00237C3B" w:rsidRDefault="001A6F75" w:rsidP="001A6F75">
      <w:pPr>
        <w:jc w:val="both"/>
        <w:rPr>
          <w:rFonts w:asciiTheme="majorHAnsi" w:hAnsiTheme="majorHAnsi"/>
        </w:rPr>
      </w:pPr>
    </w:p>
    <w:p w14:paraId="5CFE3FB8" w14:textId="387C4BE1" w:rsidR="001A6F75" w:rsidRPr="00237C3B" w:rsidRDefault="001A6F75" w:rsidP="001A6F75">
      <w:pPr>
        <w:jc w:val="both"/>
        <w:rPr>
          <w:rFonts w:asciiTheme="majorHAnsi" w:hAnsiTheme="majorHAnsi"/>
        </w:rPr>
      </w:pPr>
      <w:r w:rsidRPr="00C41C60">
        <w:rPr>
          <w:rFonts w:asciiTheme="majorHAnsi" w:hAnsiTheme="majorHAnsi"/>
          <w:b/>
          <w:bCs/>
        </w:rPr>
        <w:t>Catchers</w:t>
      </w:r>
    </w:p>
    <w:p w14:paraId="73DBA5C6" w14:textId="5E0AC0B1" w:rsidR="001A6F75" w:rsidRDefault="001A6F75" w:rsidP="00512763">
      <w:pPr>
        <w:pStyle w:val="ListParagraph"/>
        <w:numPr>
          <w:ilvl w:val="0"/>
          <w:numId w:val="4"/>
        </w:numPr>
        <w:ind w:left="360"/>
        <w:jc w:val="both"/>
        <w:rPr>
          <w:rFonts w:asciiTheme="majorHAnsi" w:hAnsiTheme="majorHAnsi"/>
        </w:rPr>
      </w:pPr>
      <w:r w:rsidRPr="00FE0D64">
        <w:rPr>
          <w:rFonts w:asciiTheme="majorHAnsi" w:hAnsiTheme="majorHAnsi"/>
        </w:rPr>
        <w:t>Bare hand receiving</w:t>
      </w:r>
      <w:r w:rsidR="00FE0D64" w:rsidRPr="00FE0D64">
        <w:rPr>
          <w:rFonts w:asciiTheme="majorHAnsi" w:hAnsiTheme="majorHAnsi"/>
        </w:rPr>
        <w:t xml:space="preserve">: </w:t>
      </w:r>
      <w:r w:rsidRPr="00FE0D64">
        <w:rPr>
          <w:rFonts w:asciiTheme="majorHAnsi" w:hAnsiTheme="majorHAnsi"/>
        </w:rPr>
        <w:t>Underhand the ball to catchers and have them work on receiving t</w:t>
      </w:r>
      <w:r w:rsidR="00C41C60" w:rsidRPr="00FE0D64">
        <w:rPr>
          <w:rFonts w:asciiTheme="majorHAnsi" w:hAnsiTheme="majorHAnsi"/>
        </w:rPr>
        <w:t xml:space="preserve">he ball with their bare hands. </w:t>
      </w:r>
      <w:r w:rsidRPr="00FE0D64">
        <w:rPr>
          <w:rFonts w:asciiTheme="majorHAnsi" w:hAnsiTheme="majorHAnsi"/>
        </w:rPr>
        <w:t>Teaches soft hands, focus, and hand positioning.</w:t>
      </w:r>
    </w:p>
    <w:p w14:paraId="5D8F1C8B" w14:textId="77777777" w:rsidR="00FE0D64" w:rsidRPr="00FE0D64" w:rsidRDefault="00FE0D64" w:rsidP="00512763">
      <w:pPr>
        <w:pStyle w:val="ListParagraph"/>
        <w:ind w:left="360"/>
        <w:jc w:val="both"/>
        <w:rPr>
          <w:rFonts w:asciiTheme="majorHAnsi" w:hAnsiTheme="majorHAnsi"/>
        </w:rPr>
      </w:pPr>
    </w:p>
    <w:p w14:paraId="540D14BE" w14:textId="25F202E2" w:rsidR="001A6F75" w:rsidRDefault="001A6F75" w:rsidP="00512763">
      <w:pPr>
        <w:pStyle w:val="ListParagraph"/>
        <w:numPr>
          <w:ilvl w:val="0"/>
          <w:numId w:val="4"/>
        </w:numPr>
        <w:ind w:left="360"/>
        <w:jc w:val="both"/>
        <w:rPr>
          <w:rFonts w:asciiTheme="majorHAnsi" w:hAnsiTheme="majorHAnsi"/>
        </w:rPr>
      </w:pPr>
      <w:r w:rsidRPr="00FE0D64">
        <w:rPr>
          <w:rFonts w:asciiTheme="majorHAnsi" w:hAnsiTheme="majorHAnsi"/>
        </w:rPr>
        <w:t>Blocking</w:t>
      </w:r>
      <w:r w:rsidR="00FE0D64" w:rsidRPr="00FE0D64">
        <w:rPr>
          <w:rFonts w:asciiTheme="majorHAnsi" w:hAnsiTheme="majorHAnsi"/>
        </w:rPr>
        <w:t xml:space="preserve">: </w:t>
      </w:r>
      <w:r w:rsidRPr="00FE0D64">
        <w:rPr>
          <w:rFonts w:asciiTheme="majorHAnsi" w:hAnsiTheme="majorHAnsi"/>
        </w:rPr>
        <w:t>Throw short hops to catchers and have them work on blocking the ball.</w:t>
      </w:r>
    </w:p>
    <w:p w14:paraId="210F3F15" w14:textId="77777777" w:rsidR="00FE0D64" w:rsidRPr="00FE0D64" w:rsidRDefault="00FE0D64" w:rsidP="00512763">
      <w:pPr>
        <w:pStyle w:val="ListParagraph"/>
        <w:ind w:left="360"/>
        <w:rPr>
          <w:rFonts w:asciiTheme="majorHAnsi" w:hAnsiTheme="majorHAnsi"/>
        </w:rPr>
      </w:pPr>
    </w:p>
    <w:p w14:paraId="5E97636A" w14:textId="5D672442" w:rsidR="002E630C" w:rsidRDefault="00475F51" w:rsidP="00512763">
      <w:pPr>
        <w:pStyle w:val="ListParagraph"/>
        <w:numPr>
          <w:ilvl w:val="0"/>
          <w:numId w:val="4"/>
        </w:numPr>
        <w:ind w:left="360"/>
        <w:jc w:val="both"/>
        <w:rPr>
          <w:rFonts w:asciiTheme="majorHAnsi" w:hAnsiTheme="majorHAnsi"/>
        </w:rPr>
      </w:pPr>
      <w:r w:rsidRPr="00FE0D64">
        <w:rPr>
          <w:rFonts w:asciiTheme="majorHAnsi" w:hAnsiTheme="majorHAnsi"/>
        </w:rPr>
        <w:t>Receiv</w:t>
      </w:r>
      <w:r w:rsidR="00FE0D64" w:rsidRPr="00FE0D64">
        <w:rPr>
          <w:rFonts w:asciiTheme="majorHAnsi" w:hAnsiTheme="majorHAnsi"/>
        </w:rPr>
        <w:t xml:space="preserve">e, transfer and footwork, throw: </w:t>
      </w:r>
      <w:r w:rsidRPr="00FE0D64">
        <w:rPr>
          <w:rFonts w:asciiTheme="majorHAnsi" w:hAnsiTheme="majorHAnsi"/>
        </w:rPr>
        <w:t>Break throwing into 3 stages so catchers can make sure they’re doing the right thing at each stage.</w:t>
      </w:r>
    </w:p>
    <w:p w14:paraId="58E6EAEA" w14:textId="48D4A20B" w:rsidR="00FE0D64" w:rsidRPr="00FE0D64" w:rsidRDefault="00FE0D64" w:rsidP="00512763">
      <w:pPr>
        <w:ind w:left="-360"/>
        <w:jc w:val="both"/>
        <w:rPr>
          <w:rFonts w:asciiTheme="majorHAnsi" w:hAnsiTheme="majorHAnsi"/>
        </w:rPr>
      </w:pPr>
    </w:p>
    <w:p w14:paraId="70CDB631" w14:textId="22165530" w:rsidR="002E630C" w:rsidRPr="00237C3B" w:rsidRDefault="002E630C" w:rsidP="00512763">
      <w:pPr>
        <w:pStyle w:val="ListParagraph"/>
        <w:numPr>
          <w:ilvl w:val="0"/>
          <w:numId w:val="4"/>
        </w:numPr>
        <w:ind w:left="360"/>
        <w:jc w:val="both"/>
        <w:rPr>
          <w:rFonts w:asciiTheme="majorHAnsi" w:hAnsiTheme="majorHAnsi"/>
        </w:rPr>
      </w:pPr>
      <w:r w:rsidRPr="00237C3B">
        <w:rPr>
          <w:rFonts w:asciiTheme="majorHAnsi" w:hAnsiTheme="majorHAnsi"/>
        </w:rPr>
        <w:t>Fielding bunts and pop-ups.</w:t>
      </w:r>
    </w:p>
    <w:p w14:paraId="1ED3758E" w14:textId="77777777" w:rsidR="002E630C" w:rsidRPr="00237C3B" w:rsidRDefault="002E630C" w:rsidP="002E630C">
      <w:pPr>
        <w:jc w:val="both"/>
        <w:rPr>
          <w:rFonts w:asciiTheme="majorHAnsi" w:hAnsiTheme="majorHAnsi"/>
        </w:rPr>
      </w:pPr>
    </w:p>
    <w:p w14:paraId="23ACF6FF" w14:textId="77777777" w:rsidR="00433936" w:rsidRDefault="00433936">
      <w:pPr>
        <w:rPr>
          <w:rFonts w:asciiTheme="majorHAnsi" w:eastAsiaTheme="majorEastAsia" w:hAnsiTheme="majorHAnsi" w:cstheme="majorBidi"/>
          <w:b/>
          <w:color w:val="365F91" w:themeColor="accent1" w:themeShade="BF"/>
          <w:sz w:val="28"/>
          <w:szCs w:val="26"/>
        </w:rPr>
      </w:pPr>
      <w:r>
        <w:br w:type="page"/>
      </w:r>
    </w:p>
    <w:p w14:paraId="5E114C4F" w14:textId="7EF1F766" w:rsidR="00475F51" w:rsidRPr="00237C3B" w:rsidRDefault="00775FA3" w:rsidP="00C52E48">
      <w:pPr>
        <w:pStyle w:val="Heading2"/>
      </w:pPr>
      <w:bookmarkStart w:id="25" w:name="_Toc18484467"/>
      <w:r w:rsidRPr="00237C3B">
        <w:lastRenderedPageBreak/>
        <w:t>TEAM DEFENSE</w:t>
      </w:r>
      <w:bookmarkEnd w:id="25"/>
    </w:p>
    <w:p w14:paraId="216B047B" w14:textId="77777777" w:rsidR="00775FA3" w:rsidRPr="00237C3B" w:rsidRDefault="00775FA3" w:rsidP="00775FA3">
      <w:pPr>
        <w:pStyle w:val="ListParagraph"/>
        <w:jc w:val="center"/>
        <w:rPr>
          <w:rFonts w:asciiTheme="majorHAnsi" w:hAnsiTheme="majorHAnsi"/>
          <w:b/>
          <w:sz w:val="36"/>
          <w:szCs w:val="36"/>
        </w:rPr>
      </w:pPr>
    </w:p>
    <w:p w14:paraId="74409B3E" w14:textId="092BFFD1" w:rsidR="00635868" w:rsidRPr="00237C3B" w:rsidRDefault="00775FA3" w:rsidP="00C52E48">
      <w:r w:rsidRPr="00237C3B">
        <w:rPr>
          <w:i/>
        </w:rPr>
        <w:t xml:space="preserve">Notes: </w:t>
      </w:r>
      <w:r w:rsidRPr="00237C3B">
        <w:t xml:space="preserve">Team defense includes the following; cuts and relays, bunt defenses, </w:t>
      </w:r>
      <w:r w:rsidR="00635868" w:rsidRPr="00237C3B">
        <w:t xml:space="preserve">PFPs, </w:t>
      </w:r>
      <w:r w:rsidR="002E630C" w:rsidRPr="00237C3B">
        <w:t>1</w:t>
      </w:r>
      <w:r w:rsidR="002E630C" w:rsidRPr="00237C3B">
        <w:rPr>
          <w:vertAlign w:val="superscript"/>
        </w:rPr>
        <w:t>st</w:t>
      </w:r>
      <w:r w:rsidR="002E630C" w:rsidRPr="00237C3B">
        <w:t xml:space="preserve"> and 3</w:t>
      </w:r>
      <w:r w:rsidR="002E630C" w:rsidRPr="00237C3B">
        <w:rPr>
          <w:vertAlign w:val="superscript"/>
        </w:rPr>
        <w:t>rd</w:t>
      </w:r>
      <w:r w:rsidR="002E630C" w:rsidRPr="00237C3B">
        <w:t xml:space="preserve"> defenses, steal covers</w:t>
      </w:r>
      <w:r w:rsidRPr="00237C3B">
        <w:t xml:space="preserve">, pop-up communication, run downs, </w:t>
      </w:r>
      <w:r w:rsidR="00635868" w:rsidRPr="00237C3B">
        <w:t>positioning, and situational play.  Here are some recommendations for each.</w:t>
      </w:r>
    </w:p>
    <w:p w14:paraId="0B3F42FD" w14:textId="77777777" w:rsidR="00635868" w:rsidRPr="00237C3B" w:rsidRDefault="00635868" w:rsidP="00635868">
      <w:pPr>
        <w:pStyle w:val="ListParagraph"/>
        <w:rPr>
          <w:rFonts w:asciiTheme="majorHAnsi" w:hAnsiTheme="majorHAnsi"/>
        </w:rPr>
      </w:pPr>
    </w:p>
    <w:p w14:paraId="14F99EA8" w14:textId="305355E8" w:rsidR="00635868" w:rsidRPr="00237C3B" w:rsidRDefault="00635868" w:rsidP="00C52E48">
      <w:r w:rsidRPr="00237C3B">
        <w:t>Cuts and Relays:  Work out a system for cuts and relays with your team.  We will review specifics in person.  Regarding language, there are only 3 verbal signals to use.  If the cut-off man hears nothing, he lets the ball go.  If he hears a base number, he cuts the ball off and relays it to that base, if he hears “cut”, he cuts the ball off and holds it.</w:t>
      </w:r>
    </w:p>
    <w:p w14:paraId="23518364" w14:textId="77777777" w:rsidR="00635868" w:rsidRPr="00237C3B" w:rsidRDefault="00635868" w:rsidP="00C52E48"/>
    <w:p w14:paraId="51441266" w14:textId="2FCD7286" w:rsidR="00635868" w:rsidRPr="00237C3B" w:rsidRDefault="00635868" w:rsidP="00C52E48">
      <w:r w:rsidRPr="00237C3B">
        <w:t>PFPs: Pitchers, 1</w:t>
      </w:r>
      <w:r w:rsidRPr="00237C3B">
        <w:rPr>
          <w:vertAlign w:val="superscript"/>
        </w:rPr>
        <w:t>st</w:t>
      </w:r>
      <w:r w:rsidRPr="00237C3B">
        <w:t xml:space="preserve"> baseman, and 2</w:t>
      </w:r>
      <w:r w:rsidRPr="00237C3B">
        <w:rPr>
          <w:vertAlign w:val="superscript"/>
        </w:rPr>
        <w:t>nd</w:t>
      </w:r>
      <w:r w:rsidRPr="00237C3B">
        <w:t xml:space="preserve"> baseman need to work together on ground balls to the right side a</w:t>
      </w:r>
      <w:r w:rsidR="00BC7ED2" w:rsidRPr="00237C3B">
        <w:t>nd need regular reps at practice</w:t>
      </w:r>
      <w:r w:rsidRPr="00237C3B">
        <w:t>.</w:t>
      </w:r>
    </w:p>
    <w:p w14:paraId="68A64FA0" w14:textId="77777777" w:rsidR="00635868" w:rsidRPr="00237C3B" w:rsidRDefault="00635868" w:rsidP="00C52E48"/>
    <w:p w14:paraId="53585D11" w14:textId="7801B656" w:rsidR="00635868" w:rsidRPr="00237C3B" w:rsidRDefault="00635868" w:rsidP="00C52E48">
      <w:r w:rsidRPr="00237C3B">
        <w:t>Steal co</w:t>
      </w:r>
      <w:r w:rsidR="00DF6F38" w:rsidRPr="00237C3B">
        <w:t>ve</w:t>
      </w:r>
      <w:r w:rsidR="00BC7ED2" w:rsidRPr="00237C3B">
        <w:t>rages: Typically, for a right-</w:t>
      </w:r>
      <w:r w:rsidRPr="00237C3B">
        <w:t>handed hitter is up, the 2</w:t>
      </w:r>
      <w:r w:rsidRPr="00237C3B">
        <w:rPr>
          <w:vertAlign w:val="superscript"/>
        </w:rPr>
        <w:t>nd</w:t>
      </w:r>
      <w:r w:rsidRPr="00237C3B">
        <w:t xml:space="preserve"> baseman covers 2</w:t>
      </w:r>
      <w:r w:rsidRPr="00237C3B">
        <w:rPr>
          <w:vertAlign w:val="superscript"/>
        </w:rPr>
        <w:t>nd</w:t>
      </w:r>
      <w:r w:rsidRPr="00237C3B">
        <w:t xml:space="preserve"> base on a s</w:t>
      </w:r>
      <w:r w:rsidR="00BC7ED2" w:rsidRPr="00237C3B">
        <w:t>teal.  If a left-</w:t>
      </w:r>
      <w:r w:rsidRPr="00237C3B">
        <w:t>handed hitter is up, the short stop covers.  Middle infielders need to work this out between themselves between hitters using the “open mouth” “closed mouth” system.</w:t>
      </w:r>
      <w:r w:rsidR="002E630C" w:rsidRPr="00237C3B">
        <w:t xml:space="preserve">  Practice catch and tags at practice.</w:t>
      </w:r>
    </w:p>
    <w:p w14:paraId="4940D6E7" w14:textId="77777777" w:rsidR="00635868" w:rsidRPr="00237C3B" w:rsidRDefault="00635868" w:rsidP="00C52E48"/>
    <w:p w14:paraId="12ECA5AB" w14:textId="2F24EC0B" w:rsidR="00635868" w:rsidRPr="00237C3B" w:rsidRDefault="00635868" w:rsidP="00C52E48">
      <w:r w:rsidRPr="00237C3B">
        <w:t>Pop-ups:  You need</w:t>
      </w:r>
      <w:r w:rsidR="006707ED" w:rsidRPr="00237C3B">
        <w:t xml:space="preserve"> to work out a priority-</w:t>
      </w:r>
      <w:r w:rsidRPr="00237C3B">
        <w:t>based system with your team for pop-ups.  Typica</w:t>
      </w:r>
      <w:r w:rsidR="002C3991" w:rsidRPr="00237C3B">
        <w:t>lly, priority goes like this; c</w:t>
      </w:r>
      <w:r w:rsidRPr="00237C3B">
        <w:t>enter fielder, corner outfielders, middle infielders, corner</w:t>
      </w:r>
      <w:r w:rsidR="006707ED" w:rsidRPr="00237C3B">
        <w:t xml:space="preserve"> infielders, catcher, </w:t>
      </w:r>
      <w:r w:rsidR="00650A8D" w:rsidRPr="00237C3B">
        <w:t>and pitcher</w:t>
      </w:r>
      <w:r w:rsidR="006707ED" w:rsidRPr="00237C3B">
        <w:t xml:space="preserve">.  </w:t>
      </w:r>
      <w:r w:rsidRPr="00237C3B">
        <w:t>Regarding language, players need to communicate by calling “ball”, or “I got it”, and need to call for the ball as</w:t>
      </w:r>
      <w:r w:rsidR="002C3991" w:rsidRPr="00237C3B">
        <w:t xml:space="preserve"> it’s reaching the peak of flight, or, if later, </w:t>
      </w:r>
      <w:r w:rsidRPr="00237C3B">
        <w:t>when they know they can catch it.</w:t>
      </w:r>
    </w:p>
    <w:p w14:paraId="34EE33E6" w14:textId="77777777" w:rsidR="00635868" w:rsidRPr="00237C3B" w:rsidRDefault="00635868" w:rsidP="00C52E48"/>
    <w:p w14:paraId="22BA9AE2" w14:textId="70FC8A22" w:rsidR="00635868" w:rsidRPr="00237C3B" w:rsidRDefault="00635868" w:rsidP="00C52E48">
      <w:r w:rsidRPr="00237C3B">
        <w:t>Positioning: You need to have a system to position your players from the dugout.  Typically, hand behind the head means move back, hand in front of face means move in, hand over left ear means move left, hand over right ear means move right.  Teach the team situation</w:t>
      </w:r>
      <w:r w:rsidR="00640709" w:rsidRPr="00237C3B">
        <w:t>al</w:t>
      </w:r>
      <w:r w:rsidRPr="00237C3B">
        <w:t xml:space="preserve"> positioning as well such as “infield in”, and “double play depth”.</w:t>
      </w:r>
    </w:p>
    <w:p w14:paraId="125F15EE" w14:textId="77777777" w:rsidR="00635868" w:rsidRPr="00237C3B" w:rsidRDefault="00635868" w:rsidP="00C52E48"/>
    <w:p w14:paraId="75D8566A" w14:textId="36C4111B" w:rsidR="00635868" w:rsidRPr="00237C3B" w:rsidRDefault="00635868" w:rsidP="00C52E48">
      <w:r w:rsidRPr="00237C3B">
        <w:t>Situational play:  Put</w:t>
      </w:r>
      <w:r w:rsidR="006707ED" w:rsidRPr="00237C3B">
        <w:t xml:space="preserve"> all of this together by simulating</w:t>
      </w:r>
      <w:r w:rsidRPr="00237C3B">
        <w:t xml:space="preserve"> </w:t>
      </w:r>
      <w:r w:rsidR="00BC7ED2" w:rsidRPr="00237C3B">
        <w:t xml:space="preserve">game </w:t>
      </w:r>
      <w:r w:rsidRPr="00237C3B">
        <w:t>situations in practice.</w:t>
      </w:r>
    </w:p>
    <w:p w14:paraId="212643DE" w14:textId="77777777" w:rsidR="002C3991" w:rsidRPr="00237C3B" w:rsidRDefault="002C3991" w:rsidP="00635868">
      <w:pPr>
        <w:pStyle w:val="ListParagraph"/>
        <w:rPr>
          <w:rFonts w:asciiTheme="majorHAnsi" w:hAnsiTheme="majorHAnsi"/>
        </w:rPr>
      </w:pPr>
    </w:p>
    <w:p w14:paraId="3F429DE1" w14:textId="77777777" w:rsidR="00053D06" w:rsidRPr="00237C3B" w:rsidRDefault="00053D06" w:rsidP="00635868">
      <w:pPr>
        <w:pStyle w:val="ListParagraph"/>
        <w:rPr>
          <w:rFonts w:asciiTheme="majorHAnsi" w:hAnsiTheme="majorHAnsi"/>
        </w:rPr>
      </w:pPr>
    </w:p>
    <w:p w14:paraId="1575AE11" w14:textId="77777777" w:rsidR="00053D06" w:rsidRPr="00C52E48" w:rsidRDefault="00053D06" w:rsidP="00C52E48">
      <w:pPr>
        <w:rPr>
          <w:rFonts w:asciiTheme="majorHAnsi" w:hAnsiTheme="majorHAnsi"/>
        </w:rPr>
      </w:pPr>
    </w:p>
    <w:p w14:paraId="5EA37354" w14:textId="77777777" w:rsidR="00053D06" w:rsidRPr="00237C3B" w:rsidRDefault="00053D06" w:rsidP="00635868">
      <w:pPr>
        <w:pStyle w:val="ListParagraph"/>
        <w:rPr>
          <w:rFonts w:asciiTheme="majorHAnsi" w:hAnsiTheme="majorHAnsi"/>
        </w:rPr>
      </w:pPr>
    </w:p>
    <w:p w14:paraId="021A6563" w14:textId="0E276F0E" w:rsidR="00053D06" w:rsidRPr="00237C3B" w:rsidRDefault="00650A8D" w:rsidP="00C52E48">
      <w:pPr>
        <w:pStyle w:val="Heading2"/>
      </w:pPr>
      <w:r>
        <w:br w:type="page"/>
      </w:r>
      <w:bookmarkStart w:id="26" w:name="_Toc18484468"/>
      <w:r w:rsidR="00512763" w:rsidRPr="00237C3B">
        <w:lastRenderedPageBreak/>
        <w:t xml:space="preserve">HITTING </w:t>
      </w:r>
      <w:r w:rsidR="00357FC8" w:rsidRPr="00237C3B">
        <w:t>DRILLS</w:t>
      </w:r>
      <w:bookmarkEnd w:id="26"/>
      <w:r w:rsidR="00357FC8" w:rsidRPr="00237C3B">
        <w:t xml:space="preserve"> </w:t>
      </w:r>
    </w:p>
    <w:p w14:paraId="49B04993" w14:textId="77777777" w:rsidR="00053D06" w:rsidRPr="00237C3B" w:rsidRDefault="00053D06" w:rsidP="00053D06">
      <w:pPr>
        <w:pStyle w:val="ListParagraph"/>
        <w:rPr>
          <w:rFonts w:asciiTheme="majorHAnsi" w:hAnsiTheme="majorHAnsi"/>
          <w:sz w:val="36"/>
          <w:szCs w:val="36"/>
        </w:rPr>
      </w:pPr>
    </w:p>
    <w:p w14:paraId="1BED1A24" w14:textId="4407B48C" w:rsidR="00053D06" w:rsidRPr="00237C3B" w:rsidRDefault="00053D06" w:rsidP="00C52E48">
      <w:r w:rsidRPr="00237C3B">
        <w:t>Tee: Tee work is very important.  Young players often don’t want to and don’t know how to use a tee.  Tell them Major League Players use tees every</w:t>
      </w:r>
      <w:r w:rsidR="00936DC3">
        <w:t xml:space="preserve"> </w:t>
      </w:r>
      <w:r w:rsidRPr="00237C3B">
        <w:t xml:space="preserve">day.  The tee is where we don’t have to worry about timing or selection and can understand actual swing mechanics.  There are lots of variations of tee work and tee progressions.  </w:t>
      </w:r>
    </w:p>
    <w:p w14:paraId="21C111D9" w14:textId="77777777" w:rsidR="00053D06" w:rsidRPr="00237C3B" w:rsidRDefault="00053D06" w:rsidP="00C52E48"/>
    <w:p w14:paraId="709CF620" w14:textId="6AE42BE2" w:rsidR="00053D06" w:rsidRPr="00237C3B" w:rsidRDefault="00053D06" w:rsidP="00C52E48">
      <w:r w:rsidRPr="00237C3B">
        <w:t>Soft toss:  Feed players underhand tosses</w:t>
      </w:r>
      <w:r w:rsidR="00512763">
        <w:t xml:space="preserve"> from a 45-</w:t>
      </w:r>
      <w:r w:rsidRPr="00237C3B">
        <w:t>degree angle and have them hit into a fence or net.  It’s important not to throw the ball soft, despite this being called soft toss.  You do not want hitters swinging at a ball coming down.  Feed the ball more or less at the players</w:t>
      </w:r>
      <w:r w:rsidR="00640709" w:rsidRPr="00237C3B">
        <w:t>’</w:t>
      </w:r>
      <w:r w:rsidRPr="00237C3B">
        <w:t xml:space="preserve"> belt buckle, or front hip.  Teaches players timing.</w:t>
      </w:r>
    </w:p>
    <w:p w14:paraId="5F76890D" w14:textId="77777777" w:rsidR="00053D06" w:rsidRPr="00237C3B" w:rsidRDefault="00053D06" w:rsidP="00C52E48"/>
    <w:p w14:paraId="54B85CAB" w14:textId="7847E879" w:rsidR="00053D06" w:rsidRPr="00237C3B" w:rsidRDefault="00053D06" w:rsidP="00C52E48">
      <w:r w:rsidRPr="00237C3B">
        <w:t xml:space="preserve">Front toss:  Same thing as soft toss, but from in front, behind an L screen.  </w:t>
      </w:r>
      <w:r w:rsidR="000F70F0" w:rsidRPr="00237C3B">
        <w:t xml:space="preserve">Teaches same things as soft toss, but from a more realistic angle. </w:t>
      </w:r>
    </w:p>
    <w:p w14:paraId="083A6D0B" w14:textId="77777777" w:rsidR="000F70F0" w:rsidRPr="00237C3B" w:rsidRDefault="000F70F0" w:rsidP="00C52E48"/>
    <w:p w14:paraId="7BB01FF4" w14:textId="710DD37B" w:rsidR="000F70F0" w:rsidRPr="00237C3B" w:rsidRDefault="000F70F0" w:rsidP="00C52E48">
      <w:r w:rsidRPr="00237C3B">
        <w:t xml:space="preserve">One hand drills:  Have players hit with one hand, bottom hand, then top hand.  Teaches players to isolate and strengthen pull hand and push hand.  </w:t>
      </w:r>
    </w:p>
    <w:p w14:paraId="3A771716" w14:textId="77777777" w:rsidR="000F70F0" w:rsidRPr="00237C3B" w:rsidRDefault="000F70F0" w:rsidP="00C52E48"/>
    <w:p w14:paraId="05BD7525" w14:textId="5CE17551" w:rsidR="000F70F0" w:rsidRPr="00237C3B" w:rsidRDefault="000F70F0" w:rsidP="00C52E48">
      <w:r w:rsidRPr="00237C3B">
        <w:t>Timing drill:  Have players “stride” or approach the ball three times.  Throw on the third stride.  Teaches players good stride direction and timing.</w:t>
      </w:r>
    </w:p>
    <w:p w14:paraId="473BD183" w14:textId="77777777" w:rsidR="000F70F0" w:rsidRPr="00237C3B" w:rsidRDefault="000F70F0" w:rsidP="00C52E48"/>
    <w:p w14:paraId="505E7F63" w14:textId="2BEC6412" w:rsidR="000F70F0" w:rsidRPr="00237C3B" w:rsidRDefault="000F70F0" w:rsidP="00C52E48">
      <w:r w:rsidRPr="00237C3B">
        <w:t>Rhythm Drill:  Have players rock back and forth four times</w:t>
      </w:r>
      <w:r w:rsidR="00640709" w:rsidRPr="00237C3B">
        <w:t xml:space="preserve"> starting forward</w:t>
      </w:r>
      <w:r w:rsidRPr="00237C3B">
        <w:t>.  Throw on four.  Teach players rhythm and how to activate their lower body.</w:t>
      </w:r>
    </w:p>
    <w:p w14:paraId="5449E66F" w14:textId="77777777" w:rsidR="000F70F0" w:rsidRPr="00237C3B" w:rsidRDefault="000F70F0" w:rsidP="00C52E48"/>
    <w:p w14:paraId="2E2F85F9" w14:textId="7DC6B58D" w:rsidR="000F70F0" w:rsidRPr="00237C3B" w:rsidRDefault="000F70F0" w:rsidP="00C52E48">
      <w:r w:rsidRPr="00237C3B">
        <w:t>Power Drill:  Have the players hit with a big leg kick, like A-Rod.  Teaches players balance, timing, and how to use their lower body.</w:t>
      </w:r>
    </w:p>
    <w:p w14:paraId="70335EBF" w14:textId="77777777" w:rsidR="000F70F0" w:rsidRPr="00237C3B" w:rsidRDefault="000F70F0" w:rsidP="00C52E48"/>
    <w:p w14:paraId="4B2FDF47" w14:textId="284E9B43" w:rsidR="000F70F0" w:rsidRPr="00237C3B" w:rsidRDefault="000F70F0" w:rsidP="00C52E48">
      <w:r w:rsidRPr="00237C3B">
        <w:t>Launch point drill:  Have players get to the point in their swing just before the let their hands go,</w:t>
      </w:r>
      <w:r w:rsidR="00AA298E" w:rsidRPr="00237C3B">
        <w:t xml:space="preserve"> </w:t>
      </w:r>
      <w:r w:rsidRPr="00237C3B">
        <w:t xml:space="preserve">their “launch” point, and get comfortable in that position, then </w:t>
      </w:r>
      <w:r w:rsidR="006707ED" w:rsidRPr="00237C3B">
        <w:t>throw the pitch and have them hi</w:t>
      </w:r>
      <w:r w:rsidRPr="00237C3B">
        <w:t>t from the launch point.  Teaches players to la</w:t>
      </w:r>
      <w:r w:rsidR="006707ED" w:rsidRPr="00237C3B">
        <w:t>nd in a strong hitting position and proper positioning.</w:t>
      </w:r>
    </w:p>
    <w:p w14:paraId="2EB93C21" w14:textId="77777777" w:rsidR="000F70F0" w:rsidRPr="00237C3B" w:rsidRDefault="000F70F0" w:rsidP="00C52E48"/>
    <w:p w14:paraId="47E0A471" w14:textId="28ED5F99" w:rsidR="000F70F0" w:rsidRPr="00237C3B" w:rsidRDefault="000F70F0" w:rsidP="00C52E48">
      <w:r w:rsidRPr="00237C3B">
        <w:t xml:space="preserve">Contact drill:  </w:t>
      </w:r>
      <w:r w:rsidR="00C15C9D" w:rsidRPr="00237C3B">
        <w:t xml:space="preserve">Have </w:t>
      </w:r>
      <w:r w:rsidRPr="00237C3B">
        <w:t>players freeze at the point of contact, get comfortable ther</w:t>
      </w:r>
      <w:r w:rsidR="00936DC3">
        <w:t>e</w:t>
      </w:r>
      <w:r w:rsidRPr="00237C3B">
        <w:t xml:space="preserve">, then throw the pitch.  Players load back from point of contact and swing.  </w:t>
      </w:r>
      <w:r w:rsidR="006707ED" w:rsidRPr="00237C3B">
        <w:t xml:space="preserve">Teaches players proper positioning.  </w:t>
      </w:r>
    </w:p>
    <w:p w14:paraId="17884ED7" w14:textId="77777777" w:rsidR="000F70F0" w:rsidRPr="00237C3B" w:rsidRDefault="000F70F0" w:rsidP="00C52E48"/>
    <w:p w14:paraId="63455C8E" w14:textId="52CFF480" w:rsidR="000F70F0" w:rsidRPr="00237C3B" w:rsidRDefault="000F70F0" w:rsidP="00C52E48">
      <w:r w:rsidRPr="00237C3B">
        <w:t xml:space="preserve">Hip drill:  Throw the ball behind player.  Have the turn their hips and pull the ball far foul.  Teaches players how to use their hips.  </w:t>
      </w:r>
    </w:p>
    <w:p w14:paraId="76FC943E" w14:textId="77777777" w:rsidR="000F70F0" w:rsidRPr="00237C3B" w:rsidRDefault="000F70F0" w:rsidP="00C52E48"/>
    <w:p w14:paraId="0EE3B496" w14:textId="4FCD4CE6" w:rsidR="000F70F0" w:rsidRPr="00237C3B" w:rsidRDefault="000F70F0" w:rsidP="00C52E48">
      <w:r w:rsidRPr="00237C3B">
        <w:t>Pitch selection Drill:  Pitch to hitters.  Have them take pitches and tell you as much info about the pitch as they can; location, type of pitch, ball, strike, swing, don’t swing….</w:t>
      </w:r>
    </w:p>
    <w:p w14:paraId="30087716" w14:textId="1E76635B" w:rsidR="000F70F0" w:rsidRPr="00237C3B" w:rsidRDefault="00CD6D59" w:rsidP="00C52E48">
      <w:pPr>
        <w:pStyle w:val="Heading2"/>
      </w:pPr>
      <w:r>
        <w:lastRenderedPageBreak/>
        <w:br/>
      </w:r>
      <w:bookmarkStart w:id="27" w:name="_Toc18484469"/>
      <w:r w:rsidR="00512763" w:rsidRPr="00237C3B">
        <w:t xml:space="preserve">HITTING </w:t>
      </w:r>
      <w:r w:rsidR="00F63D24" w:rsidRPr="00237C3B">
        <w:t>MECHANICS</w:t>
      </w:r>
      <w:bookmarkEnd w:id="27"/>
      <w:r w:rsidR="00F63D24" w:rsidRPr="00237C3B">
        <w:t xml:space="preserve"> </w:t>
      </w:r>
    </w:p>
    <w:p w14:paraId="5934B7BE" w14:textId="77777777" w:rsidR="00F63D24" w:rsidRPr="00237C3B" w:rsidRDefault="00F63D24" w:rsidP="00F63D24">
      <w:pPr>
        <w:pStyle w:val="ListParagraph"/>
        <w:rPr>
          <w:rFonts w:asciiTheme="majorHAnsi" w:hAnsiTheme="majorHAnsi"/>
        </w:rPr>
      </w:pPr>
    </w:p>
    <w:p w14:paraId="54065139" w14:textId="11E9EE37" w:rsidR="002C3991" w:rsidRPr="00237C3B" w:rsidRDefault="00BD0058" w:rsidP="00C52E48">
      <w:r w:rsidRPr="00237C3B">
        <w:rPr>
          <w:i/>
        </w:rPr>
        <w:t xml:space="preserve">Notes: </w:t>
      </w:r>
      <w:r w:rsidRPr="00237C3B">
        <w:t>When you teach hitting, or evaluate hitters, work from the ground up</w:t>
      </w:r>
      <w:r w:rsidR="006707ED" w:rsidRPr="00237C3B">
        <w:t>, and go one body part at a time</w:t>
      </w:r>
      <w:r w:rsidRPr="00237C3B">
        <w:t xml:space="preserve">.  For now, we are going to break </w:t>
      </w:r>
      <w:r w:rsidR="009F5C73" w:rsidRPr="00237C3B">
        <w:t xml:space="preserve">hitting </w:t>
      </w:r>
      <w:r w:rsidRPr="00237C3B">
        <w:t>mechanics of hitting in 6 parts.</w:t>
      </w:r>
    </w:p>
    <w:p w14:paraId="56513211" w14:textId="77777777" w:rsidR="00BD0058" w:rsidRPr="00237C3B" w:rsidRDefault="00BD0058" w:rsidP="00635868">
      <w:pPr>
        <w:pStyle w:val="ListParagraph"/>
        <w:rPr>
          <w:rFonts w:asciiTheme="majorHAnsi" w:hAnsiTheme="majorHAnsi"/>
        </w:rPr>
      </w:pPr>
    </w:p>
    <w:p w14:paraId="39FEBFB0" w14:textId="3B6AAB5E" w:rsidR="00BD0058" w:rsidRDefault="00BD005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Set up and Stance</w:t>
      </w:r>
      <w:r w:rsidR="00512763" w:rsidRPr="00512763">
        <w:rPr>
          <w:rFonts w:asciiTheme="majorHAnsi" w:hAnsiTheme="majorHAnsi"/>
        </w:rPr>
        <w:t xml:space="preserve">: </w:t>
      </w:r>
      <w:r w:rsidRPr="00512763">
        <w:rPr>
          <w:rFonts w:asciiTheme="majorHAnsi" w:hAnsiTheme="majorHAnsi"/>
        </w:rPr>
        <w:t>Players need a pre-pitch routine.  They need to take their time and go through their routine between pitches.  This includes a check list; making sure their feet are in the right position, their knees are bent, they are in motion, knuckle alignment and hand slot is right, that they are athletic, and focused.</w:t>
      </w:r>
    </w:p>
    <w:p w14:paraId="063D0075" w14:textId="77777777" w:rsidR="00512763" w:rsidRPr="00512763" w:rsidRDefault="00512763" w:rsidP="00512763">
      <w:pPr>
        <w:pStyle w:val="ListParagraph"/>
        <w:spacing w:after="200" w:line="276" w:lineRule="auto"/>
        <w:ind w:left="360"/>
        <w:rPr>
          <w:rFonts w:asciiTheme="majorHAnsi" w:hAnsiTheme="majorHAnsi"/>
        </w:rPr>
      </w:pPr>
    </w:p>
    <w:p w14:paraId="59AFBC4D" w14:textId="789F90BB" w:rsidR="00BD0058" w:rsidRPr="00512763" w:rsidRDefault="00BD005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Load</w:t>
      </w:r>
      <w:r w:rsidR="00512763" w:rsidRPr="00512763">
        <w:rPr>
          <w:rFonts w:asciiTheme="majorHAnsi" w:hAnsiTheme="majorHAnsi"/>
        </w:rPr>
        <w:t xml:space="preserve">: </w:t>
      </w:r>
      <w:r w:rsidRPr="00512763">
        <w:rPr>
          <w:rFonts w:asciiTheme="majorHAnsi" w:hAnsiTheme="majorHAnsi"/>
        </w:rPr>
        <w:t>Hitting is about timing.  Hitters need to mirror the rhythm of the pitcher.  When the pitcher goes back to throw the ball, hitter go back to.  This is called “loading”.  If a player</w:t>
      </w:r>
      <w:r w:rsidR="00512763">
        <w:rPr>
          <w:rFonts w:asciiTheme="majorHAnsi" w:hAnsiTheme="majorHAnsi"/>
        </w:rPr>
        <w:t>’</w:t>
      </w:r>
      <w:r w:rsidRPr="00512763">
        <w:rPr>
          <w:rFonts w:asciiTheme="majorHAnsi" w:hAnsiTheme="majorHAnsi"/>
        </w:rPr>
        <w:t>s load timing is off, their contact timing will be off as well.</w:t>
      </w:r>
    </w:p>
    <w:p w14:paraId="3B55963F" w14:textId="77777777" w:rsidR="00512763" w:rsidRDefault="00512763" w:rsidP="00512763">
      <w:pPr>
        <w:pStyle w:val="ListParagraph"/>
        <w:spacing w:after="200" w:line="276" w:lineRule="auto"/>
        <w:ind w:left="360"/>
        <w:rPr>
          <w:rFonts w:asciiTheme="majorHAnsi" w:hAnsiTheme="majorHAnsi"/>
        </w:rPr>
      </w:pPr>
    </w:p>
    <w:p w14:paraId="25DD03AA" w14:textId="45D936B2" w:rsidR="00BD0058" w:rsidRDefault="00BD005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Stride</w:t>
      </w:r>
      <w:r w:rsidR="00512763" w:rsidRPr="00512763">
        <w:rPr>
          <w:rFonts w:asciiTheme="majorHAnsi" w:hAnsiTheme="majorHAnsi"/>
        </w:rPr>
        <w:t xml:space="preserve">: </w:t>
      </w:r>
      <w:r w:rsidRPr="00512763">
        <w:rPr>
          <w:rFonts w:asciiTheme="majorHAnsi" w:hAnsiTheme="majorHAnsi"/>
        </w:rPr>
        <w:t>As the pitcher gets to his release point, hitters pick their front foot up, or stride.  Stride timing is very important as the swing starts as soon as the front foot lands.  This forward motion to the baseball is important for timing, and for power.</w:t>
      </w:r>
    </w:p>
    <w:p w14:paraId="31AE50D9" w14:textId="77777777" w:rsidR="00512763" w:rsidRPr="00512763" w:rsidRDefault="00512763" w:rsidP="00512763">
      <w:pPr>
        <w:pStyle w:val="ListParagraph"/>
        <w:rPr>
          <w:rFonts w:asciiTheme="majorHAnsi" w:hAnsiTheme="majorHAnsi"/>
        </w:rPr>
      </w:pPr>
    </w:p>
    <w:p w14:paraId="0A765CF5" w14:textId="34DD721F" w:rsidR="00512763" w:rsidRPr="00512763" w:rsidRDefault="00BD0058" w:rsidP="00512763">
      <w:pPr>
        <w:pStyle w:val="ListParagraph"/>
        <w:numPr>
          <w:ilvl w:val="0"/>
          <w:numId w:val="5"/>
        </w:numPr>
        <w:spacing w:after="200" w:line="276" w:lineRule="auto"/>
        <w:ind w:left="360"/>
        <w:rPr>
          <w:rFonts w:asciiTheme="majorHAnsi" w:hAnsiTheme="majorHAnsi"/>
        </w:rPr>
      </w:pPr>
      <w:r w:rsidRPr="00512763">
        <w:rPr>
          <w:rFonts w:asciiTheme="majorHAnsi" w:hAnsiTheme="majorHAnsi"/>
        </w:rPr>
        <w:t>Launch Point</w:t>
      </w:r>
      <w:r w:rsidR="00512763" w:rsidRPr="00512763">
        <w:rPr>
          <w:rFonts w:asciiTheme="majorHAnsi" w:hAnsiTheme="majorHAnsi"/>
        </w:rPr>
        <w:t xml:space="preserve">: </w:t>
      </w:r>
      <w:r w:rsidRPr="00512763">
        <w:rPr>
          <w:rFonts w:asciiTheme="majorHAnsi" w:hAnsiTheme="majorHAnsi"/>
        </w:rPr>
        <w:t>The position the hitter lands in is called their “launch point”.  This is the position a hitter swing from.  As the hitter</w:t>
      </w:r>
      <w:r w:rsidR="00512763">
        <w:rPr>
          <w:rFonts w:asciiTheme="majorHAnsi" w:hAnsiTheme="majorHAnsi"/>
        </w:rPr>
        <w:t>’</w:t>
      </w:r>
      <w:r w:rsidRPr="00512763">
        <w:rPr>
          <w:rFonts w:asciiTheme="majorHAnsi" w:hAnsiTheme="majorHAnsi"/>
        </w:rPr>
        <w:t>s front foot lands from their stride, their back side releases, and their back hip starts turning towards the baseball.  At the same time, the hands are still back.</w:t>
      </w:r>
      <w:r w:rsidR="00512763">
        <w:rPr>
          <w:rFonts w:asciiTheme="majorHAnsi" w:hAnsiTheme="majorHAnsi"/>
        </w:rPr>
        <w:br/>
      </w:r>
    </w:p>
    <w:p w14:paraId="1C30A2F7" w14:textId="32409A49" w:rsidR="006458D8" w:rsidRPr="00512763" w:rsidRDefault="00BD005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Contact</w:t>
      </w:r>
      <w:r w:rsidR="00512763" w:rsidRPr="00512763">
        <w:rPr>
          <w:rFonts w:asciiTheme="majorHAnsi" w:hAnsiTheme="majorHAnsi"/>
        </w:rPr>
        <w:t xml:space="preserve">: </w:t>
      </w:r>
      <w:r w:rsidRPr="00512763">
        <w:rPr>
          <w:rFonts w:asciiTheme="majorHAnsi" w:hAnsiTheme="majorHAnsi"/>
        </w:rPr>
        <w:t>Contact includes the bat path to the ball.  Once a player</w:t>
      </w:r>
      <w:r w:rsidR="00512763" w:rsidRPr="00512763">
        <w:rPr>
          <w:rFonts w:asciiTheme="majorHAnsi" w:hAnsiTheme="majorHAnsi"/>
        </w:rPr>
        <w:t>’</w:t>
      </w:r>
      <w:r w:rsidRPr="00512763">
        <w:rPr>
          <w:rFonts w:asciiTheme="majorHAnsi" w:hAnsiTheme="majorHAnsi"/>
        </w:rPr>
        <w:t>s lower body positioning is right, they release their hands.  The bat should travel down to flat, meaning the hands and bat should travel on a downward plane until the barrel of the bat is flat behind the ball, and then it should stay flat through t</w:t>
      </w:r>
      <w:r w:rsidR="009F5C73" w:rsidRPr="00512763">
        <w:rPr>
          <w:rFonts w:asciiTheme="majorHAnsi" w:hAnsiTheme="majorHAnsi"/>
        </w:rPr>
        <w:t>he zone.  There will always be some bat and torso “angle”.  Angle is dictated by pitch location. At contact, t</w:t>
      </w:r>
      <w:r w:rsidR="00E475F6" w:rsidRPr="00512763">
        <w:rPr>
          <w:rFonts w:asciiTheme="majorHAnsi" w:hAnsiTheme="majorHAnsi"/>
        </w:rPr>
        <w:t>he hitter</w:t>
      </w:r>
      <w:r w:rsidR="00936DC3" w:rsidRPr="00512763">
        <w:rPr>
          <w:rFonts w:asciiTheme="majorHAnsi" w:hAnsiTheme="majorHAnsi"/>
        </w:rPr>
        <w:t>’</w:t>
      </w:r>
      <w:r w:rsidR="00E475F6" w:rsidRPr="00512763">
        <w:rPr>
          <w:rFonts w:asciiTheme="majorHAnsi" w:hAnsiTheme="majorHAnsi"/>
        </w:rPr>
        <w:t>s back</w:t>
      </w:r>
      <w:r w:rsidR="006458D8" w:rsidRPr="00512763">
        <w:rPr>
          <w:rFonts w:asciiTheme="majorHAnsi" w:hAnsiTheme="majorHAnsi"/>
        </w:rPr>
        <w:t xml:space="preserve">side should be through the ball, the front side should be firm and locked into place, and their hands should be inside the ball.  </w:t>
      </w:r>
      <w:r w:rsidR="00512763">
        <w:rPr>
          <w:rFonts w:asciiTheme="majorHAnsi" w:hAnsiTheme="majorHAnsi"/>
        </w:rPr>
        <w:br/>
      </w:r>
    </w:p>
    <w:p w14:paraId="1FEFD4DE" w14:textId="72A86053" w:rsidR="00F14ACB" w:rsidRPr="00512763" w:rsidRDefault="006458D8" w:rsidP="00B506B8">
      <w:pPr>
        <w:pStyle w:val="ListParagraph"/>
        <w:numPr>
          <w:ilvl w:val="0"/>
          <w:numId w:val="5"/>
        </w:numPr>
        <w:spacing w:after="200" w:line="276" w:lineRule="auto"/>
        <w:ind w:left="360"/>
        <w:rPr>
          <w:rFonts w:asciiTheme="majorHAnsi" w:hAnsiTheme="majorHAnsi"/>
        </w:rPr>
      </w:pPr>
      <w:r w:rsidRPr="00512763">
        <w:rPr>
          <w:rFonts w:asciiTheme="majorHAnsi" w:hAnsiTheme="majorHAnsi"/>
        </w:rPr>
        <w:t>Finish</w:t>
      </w:r>
      <w:r w:rsidR="00512763" w:rsidRPr="00512763">
        <w:rPr>
          <w:rFonts w:asciiTheme="majorHAnsi" w:hAnsiTheme="majorHAnsi"/>
        </w:rPr>
        <w:t xml:space="preserve">: </w:t>
      </w:r>
      <w:r w:rsidRPr="00512763">
        <w:rPr>
          <w:rFonts w:asciiTheme="majorHAnsi" w:hAnsiTheme="majorHAnsi"/>
        </w:rPr>
        <w:t>After contact, a player should be balanced.  Young players should finish with two hands on the bat.  Older</w:t>
      </w:r>
      <w:r w:rsidR="002E630C" w:rsidRPr="00512763">
        <w:rPr>
          <w:rFonts w:asciiTheme="majorHAnsi" w:hAnsiTheme="majorHAnsi"/>
        </w:rPr>
        <w:t xml:space="preserve"> players should finish with one.</w:t>
      </w:r>
    </w:p>
    <w:p w14:paraId="01C0BF35" w14:textId="5A740A20" w:rsidR="00650A8D" w:rsidRDefault="00650A8D" w:rsidP="00650A8D">
      <w:pPr>
        <w:jc w:val="center"/>
        <w:rPr>
          <w:rFonts w:asciiTheme="majorHAnsi" w:hAnsiTheme="majorHAnsi"/>
          <w:b/>
          <w:sz w:val="36"/>
          <w:szCs w:val="36"/>
        </w:rPr>
      </w:pPr>
      <w:r>
        <w:rPr>
          <w:rFonts w:asciiTheme="majorHAnsi" w:hAnsiTheme="majorHAnsi"/>
          <w:b/>
          <w:sz w:val="36"/>
          <w:szCs w:val="36"/>
        </w:rPr>
        <w:br/>
      </w:r>
      <w:r>
        <w:rPr>
          <w:rFonts w:asciiTheme="majorHAnsi" w:hAnsiTheme="majorHAnsi"/>
          <w:b/>
          <w:sz w:val="36"/>
          <w:szCs w:val="36"/>
        </w:rPr>
        <w:br w:type="page"/>
      </w:r>
    </w:p>
    <w:p w14:paraId="0039EC4B" w14:textId="09692888" w:rsidR="0082227D" w:rsidRPr="00237C3B" w:rsidRDefault="00512763" w:rsidP="00C52E48">
      <w:pPr>
        <w:pStyle w:val="Heading2"/>
      </w:pPr>
      <w:bookmarkStart w:id="28" w:name="_Toc18484470"/>
      <w:r w:rsidRPr="00237C3B">
        <w:lastRenderedPageBreak/>
        <w:t xml:space="preserve">PITCHING </w:t>
      </w:r>
      <w:r w:rsidR="00CB1527" w:rsidRPr="00237C3B">
        <w:t>MECHANICS</w:t>
      </w:r>
      <w:bookmarkEnd w:id="28"/>
      <w:r w:rsidR="00CB1527" w:rsidRPr="00237C3B">
        <w:t xml:space="preserve"> </w:t>
      </w:r>
    </w:p>
    <w:p w14:paraId="1C514716" w14:textId="77777777" w:rsidR="00CB1527" w:rsidRPr="00237C3B" w:rsidRDefault="00CB1527" w:rsidP="00CB1527">
      <w:pPr>
        <w:jc w:val="center"/>
        <w:rPr>
          <w:rFonts w:asciiTheme="majorHAnsi" w:hAnsiTheme="majorHAnsi"/>
          <w:b/>
          <w:sz w:val="36"/>
          <w:szCs w:val="36"/>
        </w:rPr>
      </w:pPr>
    </w:p>
    <w:p w14:paraId="492AADC5" w14:textId="21E5C7C8" w:rsidR="0082227D" w:rsidRPr="00237C3B" w:rsidRDefault="00B84589" w:rsidP="0082227D">
      <w:pPr>
        <w:rPr>
          <w:rFonts w:asciiTheme="majorHAnsi" w:hAnsiTheme="majorHAnsi"/>
        </w:rPr>
      </w:pPr>
      <w:r w:rsidRPr="00237C3B">
        <w:rPr>
          <w:rFonts w:asciiTheme="majorHAnsi" w:hAnsiTheme="majorHAnsi"/>
        </w:rPr>
        <w:t>Break pitching mechanics into 7</w:t>
      </w:r>
      <w:r w:rsidR="00512763">
        <w:rPr>
          <w:rFonts w:asciiTheme="majorHAnsi" w:hAnsiTheme="majorHAnsi"/>
        </w:rPr>
        <w:t xml:space="preserve"> steps:</w:t>
      </w:r>
    </w:p>
    <w:p w14:paraId="0094CDD5" w14:textId="77777777" w:rsidR="006458D8" w:rsidRPr="00237C3B" w:rsidRDefault="006458D8" w:rsidP="006458D8">
      <w:pPr>
        <w:pStyle w:val="ListParagraph"/>
        <w:spacing w:after="200" w:line="276" w:lineRule="auto"/>
        <w:ind w:left="1080"/>
        <w:rPr>
          <w:rFonts w:asciiTheme="majorHAnsi" w:hAnsiTheme="majorHAnsi"/>
        </w:rPr>
      </w:pPr>
    </w:p>
    <w:p w14:paraId="5FD9EEF9" w14:textId="35B0653C" w:rsidR="00CB1527" w:rsidRPr="00512763" w:rsidRDefault="00B84589" w:rsidP="00B506B8">
      <w:pPr>
        <w:pStyle w:val="ListParagraph"/>
        <w:numPr>
          <w:ilvl w:val="0"/>
          <w:numId w:val="17"/>
        </w:numPr>
        <w:spacing w:after="200" w:line="276" w:lineRule="auto"/>
        <w:rPr>
          <w:rFonts w:asciiTheme="majorHAnsi" w:hAnsiTheme="majorHAnsi"/>
        </w:rPr>
      </w:pPr>
      <w:r w:rsidRPr="00512763">
        <w:rPr>
          <w:rFonts w:asciiTheme="majorHAnsi" w:hAnsiTheme="majorHAnsi"/>
        </w:rPr>
        <w:t>Step</w:t>
      </w:r>
      <w:r w:rsidR="00512763" w:rsidRPr="00512763">
        <w:rPr>
          <w:rFonts w:asciiTheme="majorHAnsi" w:hAnsiTheme="majorHAnsi"/>
        </w:rPr>
        <w:t xml:space="preserve">: </w:t>
      </w:r>
      <w:r w:rsidR="00CB1527" w:rsidRPr="00512763">
        <w:rPr>
          <w:rFonts w:asciiTheme="majorHAnsi" w:hAnsiTheme="majorHAnsi"/>
        </w:rPr>
        <w:t>Have players step back, or sideways, off the pitching rubber to begin wind-up.</w:t>
      </w:r>
      <w:r w:rsidRPr="00512763">
        <w:rPr>
          <w:rFonts w:asciiTheme="majorHAnsi" w:hAnsiTheme="majorHAnsi"/>
        </w:rPr>
        <w:t xml:space="preserve">  This is a small, rhythmic movement.  It should not throw the pitcher off balance.</w:t>
      </w:r>
    </w:p>
    <w:p w14:paraId="2DEB9942" w14:textId="77777777" w:rsidR="00512763" w:rsidRDefault="00512763" w:rsidP="00512763">
      <w:pPr>
        <w:pStyle w:val="ListParagraph"/>
        <w:spacing w:after="200" w:line="276" w:lineRule="auto"/>
        <w:ind w:left="360"/>
        <w:rPr>
          <w:rFonts w:asciiTheme="majorHAnsi" w:hAnsiTheme="majorHAnsi"/>
        </w:rPr>
      </w:pPr>
    </w:p>
    <w:p w14:paraId="5D5545B2" w14:textId="77777777" w:rsidR="00512763" w:rsidRDefault="00512763" w:rsidP="00512763">
      <w:pPr>
        <w:pStyle w:val="ListParagraph"/>
        <w:numPr>
          <w:ilvl w:val="0"/>
          <w:numId w:val="17"/>
        </w:numPr>
        <w:spacing w:after="200" w:line="276" w:lineRule="auto"/>
        <w:rPr>
          <w:rFonts w:asciiTheme="majorHAnsi" w:hAnsiTheme="majorHAnsi"/>
        </w:rPr>
      </w:pPr>
      <w:r w:rsidRPr="00512763">
        <w:rPr>
          <w:rFonts w:asciiTheme="majorHAnsi" w:hAnsiTheme="majorHAnsi"/>
        </w:rPr>
        <w:t xml:space="preserve">Turn: </w:t>
      </w:r>
      <w:r w:rsidR="00B84589" w:rsidRPr="00512763">
        <w:rPr>
          <w:rFonts w:asciiTheme="majorHAnsi" w:hAnsiTheme="majorHAnsi"/>
        </w:rPr>
        <w:t>The f</w:t>
      </w:r>
      <w:r w:rsidR="00CB1527" w:rsidRPr="00512763">
        <w:rPr>
          <w:rFonts w:asciiTheme="majorHAnsi" w:hAnsiTheme="majorHAnsi"/>
        </w:rPr>
        <w:t xml:space="preserve">oot that’s still on the rubber </w:t>
      </w:r>
      <w:r w:rsidR="00B84589" w:rsidRPr="00512763">
        <w:rPr>
          <w:rFonts w:asciiTheme="majorHAnsi" w:hAnsiTheme="majorHAnsi"/>
        </w:rPr>
        <w:t xml:space="preserve">turns </w:t>
      </w:r>
      <w:r w:rsidR="00CB1527" w:rsidRPr="00512763">
        <w:rPr>
          <w:rFonts w:asciiTheme="majorHAnsi" w:hAnsiTheme="majorHAnsi"/>
        </w:rPr>
        <w:t>90 degrees so it’s parallel with rubber.</w:t>
      </w:r>
      <w:r w:rsidR="00B84589" w:rsidRPr="00512763">
        <w:rPr>
          <w:rFonts w:asciiTheme="majorHAnsi" w:hAnsiTheme="majorHAnsi"/>
        </w:rPr>
        <w:t xml:space="preserve">  This foot angle is important to give pitchers proper direction to their target</w:t>
      </w:r>
      <w:r>
        <w:rPr>
          <w:rFonts w:asciiTheme="majorHAnsi" w:hAnsiTheme="majorHAnsi"/>
        </w:rPr>
        <w:t xml:space="preserve">. </w:t>
      </w:r>
    </w:p>
    <w:p w14:paraId="3808EA2E" w14:textId="77777777" w:rsidR="00512763" w:rsidRPr="00512763" w:rsidRDefault="00512763" w:rsidP="00512763">
      <w:pPr>
        <w:pStyle w:val="ListParagraph"/>
        <w:rPr>
          <w:rFonts w:asciiTheme="majorHAnsi" w:hAnsiTheme="majorHAnsi"/>
        </w:rPr>
      </w:pPr>
    </w:p>
    <w:p w14:paraId="6EE7DF16" w14:textId="44E4D642" w:rsidR="00B84589" w:rsidRPr="00512763" w:rsidRDefault="00B84589" w:rsidP="00512763">
      <w:pPr>
        <w:pStyle w:val="ListParagraph"/>
        <w:numPr>
          <w:ilvl w:val="0"/>
          <w:numId w:val="17"/>
        </w:numPr>
        <w:spacing w:after="200" w:line="276" w:lineRule="auto"/>
        <w:rPr>
          <w:rFonts w:asciiTheme="majorHAnsi" w:hAnsiTheme="majorHAnsi"/>
        </w:rPr>
      </w:pPr>
      <w:r w:rsidRPr="00512763">
        <w:rPr>
          <w:rFonts w:asciiTheme="majorHAnsi" w:hAnsiTheme="majorHAnsi"/>
        </w:rPr>
        <w:t>Leg Kick</w:t>
      </w:r>
      <w:r w:rsidR="00512763" w:rsidRPr="00512763">
        <w:rPr>
          <w:rFonts w:asciiTheme="majorHAnsi" w:hAnsiTheme="majorHAnsi"/>
        </w:rPr>
        <w:t xml:space="preserve">: </w:t>
      </w:r>
      <w:r w:rsidRPr="00512763">
        <w:rPr>
          <w:rFonts w:asciiTheme="majorHAnsi" w:hAnsiTheme="majorHAnsi"/>
        </w:rPr>
        <w:t xml:space="preserve">Front leg comes up at least waist-high.  At first, have players stop at the top of their leg kick and “balance”.  Then introduce them to the idea of moving forward as their leg comes up.  </w:t>
      </w:r>
    </w:p>
    <w:p w14:paraId="405B9645" w14:textId="77777777" w:rsidR="00512763" w:rsidRDefault="00512763" w:rsidP="00512763">
      <w:pPr>
        <w:pStyle w:val="ListParagraph"/>
        <w:spacing w:after="200" w:line="276" w:lineRule="auto"/>
        <w:ind w:left="360"/>
        <w:rPr>
          <w:rFonts w:asciiTheme="majorHAnsi" w:hAnsiTheme="majorHAnsi"/>
        </w:rPr>
      </w:pPr>
    </w:p>
    <w:p w14:paraId="7CAB569E" w14:textId="07220D0E" w:rsidR="00B84589" w:rsidRPr="00512763" w:rsidRDefault="00B84589" w:rsidP="00B506B8">
      <w:pPr>
        <w:pStyle w:val="ListParagraph"/>
        <w:numPr>
          <w:ilvl w:val="0"/>
          <w:numId w:val="17"/>
        </w:numPr>
        <w:spacing w:after="200" w:line="276" w:lineRule="auto"/>
        <w:rPr>
          <w:rFonts w:asciiTheme="majorHAnsi" w:hAnsiTheme="majorHAnsi"/>
        </w:rPr>
      </w:pPr>
      <w:r w:rsidRPr="00512763">
        <w:rPr>
          <w:rFonts w:asciiTheme="majorHAnsi" w:hAnsiTheme="majorHAnsi"/>
        </w:rPr>
        <w:t>Separation</w:t>
      </w:r>
      <w:r w:rsidR="00512763" w:rsidRPr="00512763">
        <w:rPr>
          <w:rFonts w:asciiTheme="majorHAnsi" w:hAnsiTheme="majorHAnsi"/>
        </w:rPr>
        <w:t xml:space="preserve">: </w:t>
      </w:r>
      <w:r w:rsidRPr="00512763">
        <w:rPr>
          <w:rFonts w:asciiTheme="majorHAnsi" w:hAnsiTheme="majorHAnsi"/>
        </w:rPr>
        <w:t>At the same time a pitcher starts coming down from the top of their leg kick, their hands separate.  This separation timing is important, and is the beginning of their arm path.</w:t>
      </w:r>
    </w:p>
    <w:p w14:paraId="54AB0A47" w14:textId="77777777" w:rsidR="00512763" w:rsidRDefault="00512763" w:rsidP="00512763">
      <w:pPr>
        <w:pStyle w:val="ListParagraph"/>
        <w:spacing w:after="200" w:line="276" w:lineRule="auto"/>
        <w:ind w:left="360"/>
        <w:rPr>
          <w:rFonts w:asciiTheme="majorHAnsi" w:hAnsiTheme="majorHAnsi"/>
        </w:rPr>
      </w:pPr>
    </w:p>
    <w:p w14:paraId="0825BF35" w14:textId="77777777" w:rsidR="00512763" w:rsidRDefault="00B84589" w:rsidP="00512763">
      <w:pPr>
        <w:pStyle w:val="ListParagraph"/>
        <w:numPr>
          <w:ilvl w:val="0"/>
          <w:numId w:val="17"/>
        </w:numPr>
        <w:spacing w:after="200" w:line="276" w:lineRule="auto"/>
        <w:rPr>
          <w:rFonts w:asciiTheme="majorHAnsi" w:hAnsiTheme="majorHAnsi"/>
        </w:rPr>
      </w:pPr>
      <w:r w:rsidRPr="00512763">
        <w:rPr>
          <w:rFonts w:asciiTheme="majorHAnsi" w:hAnsiTheme="majorHAnsi"/>
        </w:rPr>
        <w:t>Strike point</w:t>
      </w:r>
      <w:r w:rsidR="00512763" w:rsidRPr="00512763">
        <w:rPr>
          <w:rFonts w:asciiTheme="majorHAnsi" w:hAnsiTheme="majorHAnsi"/>
        </w:rPr>
        <w:t xml:space="preserve">: </w:t>
      </w:r>
      <w:r w:rsidRPr="00512763">
        <w:rPr>
          <w:rFonts w:asciiTheme="majorHAnsi" w:hAnsiTheme="majorHAnsi"/>
        </w:rPr>
        <w:t>When a pitcher</w:t>
      </w:r>
      <w:r w:rsidR="00512763">
        <w:rPr>
          <w:rFonts w:asciiTheme="majorHAnsi" w:hAnsiTheme="majorHAnsi"/>
        </w:rPr>
        <w:t>’</w:t>
      </w:r>
      <w:r w:rsidRPr="00512763">
        <w:rPr>
          <w:rFonts w:asciiTheme="majorHAnsi" w:hAnsiTheme="majorHAnsi"/>
        </w:rPr>
        <w:t>s foot lands,</w:t>
      </w:r>
      <w:r w:rsidR="009D018A" w:rsidRPr="00512763">
        <w:rPr>
          <w:rFonts w:asciiTheme="majorHAnsi" w:hAnsiTheme="majorHAnsi"/>
        </w:rPr>
        <w:t xml:space="preserve"> or strikes,</w:t>
      </w:r>
      <w:r w:rsidRPr="00512763">
        <w:rPr>
          <w:rFonts w:asciiTheme="majorHAnsi" w:hAnsiTheme="majorHAnsi"/>
        </w:rPr>
        <w:t xml:space="preserve"> it should be directly in line with their target, and their arms should be exactly half-way through their paths.  Front side should be “blocked” at 90 degrees.  Back arm should be up at </w:t>
      </w:r>
      <w:r w:rsidR="006363D8" w:rsidRPr="00512763">
        <w:rPr>
          <w:rFonts w:asciiTheme="majorHAnsi" w:hAnsiTheme="majorHAnsi"/>
        </w:rPr>
        <w:t xml:space="preserve">roughly </w:t>
      </w:r>
      <w:r w:rsidRPr="00512763">
        <w:rPr>
          <w:rFonts w:asciiTheme="majorHAnsi" w:hAnsiTheme="majorHAnsi"/>
        </w:rPr>
        <w:t>90 degrees.  Hand angle on ball should be neutral.  Front side is directional.  Backside is powerful.</w:t>
      </w:r>
    </w:p>
    <w:p w14:paraId="4D35A8B0" w14:textId="77777777" w:rsidR="00512763" w:rsidRPr="00512763" w:rsidRDefault="00512763" w:rsidP="00512763">
      <w:pPr>
        <w:pStyle w:val="ListParagraph"/>
        <w:rPr>
          <w:rFonts w:asciiTheme="majorHAnsi" w:hAnsiTheme="majorHAnsi"/>
        </w:rPr>
      </w:pPr>
    </w:p>
    <w:p w14:paraId="11F6D5AD" w14:textId="0C85E819" w:rsidR="00B84589" w:rsidRPr="00512763" w:rsidRDefault="00512763" w:rsidP="00512763">
      <w:pPr>
        <w:pStyle w:val="ListParagraph"/>
        <w:numPr>
          <w:ilvl w:val="0"/>
          <w:numId w:val="17"/>
        </w:numPr>
        <w:spacing w:after="200" w:line="276" w:lineRule="auto"/>
        <w:rPr>
          <w:rFonts w:asciiTheme="majorHAnsi" w:hAnsiTheme="majorHAnsi"/>
        </w:rPr>
      </w:pPr>
      <w:r w:rsidRPr="00512763">
        <w:rPr>
          <w:rFonts w:asciiTheme="majorHAnsi" w:hAnsiTheme="majorHAnsi"/>
        </w:rPr>
        <w:t xml:space="preserve">Release point: </w:t>
      </w:r>
      <w:r w:rsidR="00B84589" w:rsidRPr="00512763">
        <w:rPr>
          <w:rFonts w:asciiTheme="majorHAnsi" w:hAnsiTheme="majorHAnsi"/>
        </w:rPr>
        <w:t>As rele</w:t>
      </w:r>
      <w:r w:rsidR="009D018A" w:rsidRPr="00512763">
        <w:rPr>
          <w:rFonts w:asciiTheme="majorHAnsi" w:hAnsiTheme="majorHAnsi"/>
        </w:rPr>
        <w:t xml:space="preserve">ase, pitchers should </w:t>
      </w:r>
      <w:proofErr w:type="gramStart"/>
      <w:r w:rsidR="009D018A" w:rsidRPr="00512763">
        <w:rPr>
          <w:rFonts w:asciiTheme="majorHAnsi" w:hAnsiTheme="majorHAnsi"/>
        </w:rPr>
        <w:t>sync</w:t>
      </w:r>
      <w:r w:rsidR="00B84589" w:rsidRPr="00512763">
        <w:rPr>
          <w:rFonts w:asciiTheme="majorHAnsi" w:hAnsiTheme="majorHAnsi"/>
        </w:rPr>
        <w:t>ed</w:t>
      </w:r>
      <w:proofErr w:type="gramEnd"/>
      <w:r w:rsidR="00B84589" w:rsidRPr="00512763">
        <w:rPr>
          <w:rFonts w:asciiTheme="majorHAnsi" w:hAnsiTheme="majorHAnsi"/>
        </w:rPr>
        <w:t xml:space="preserve"> up, front side is firm, back side is clearing through release. Hand angle is on top of ball.  Release point is directly in front</w:t>
      </w:r>
      <w:r w:rsidR="006363D8" w:rsidRPr="00512763">
        <w:rPr>
          <w:rFonts w:asciiTheme="majorHAnsi" w:hAnsiTheme="majorHAnsi"/>
        </w:rPr>
        <w:t xml:space="preserve"> of eyes</w:t>
      </w:r>
      <w:r w:rsidR="00B84589" w:rsidRPr="00512763">
        <w:rPr>
          <w:rFonts w:asciiTheme="majorHAnsi" w:hAnsiTheme="majorHAnsi"/>
        </w:rPr>
        <w:t>.</w:t>
      </w:r>
    </w:p>
    <w:p w14:paraId="3271E035" w14:textId="77777777" w:rsidR="00512763" w:rsidRDefault="00512763" w:rsidP="00512763">
      <w:pPr>
        <w:pStyle w:val="ListParagraph"/>
        <w:spacing w:after="200" w:line="276" w:lineRule="auto"/>
        <w:ind w:left="360"/>
        <w:rPr>
          <w:rFonts w:asciiTheme="majorHAnsi" w:hAnsiTheme="majorHAnsi"/>
        </w:rPr>
      </w:pPr>
    </w:p>
    <w:p w14:paraId="2C15A4D9" w14:textId="05914E34" w:rsidR="00B84589" w:rsidRPr="00512763" w:rsidRDefault="00512763" w:rsidP="00B506B8">
      <w:pPr>
        <w:pStyle w:val="ListParagraph"/>
        <w:numPr>
          <w:ilvl w:val="0"/>
          <w:numId w:val="17"/>
        </w:numPr>
        <w:spacing w:after="200" w:line="276" w:lineRule="auto"/>
        <w:rPr>
          <w:rFonts w:asciiTheme="majorHAnsi" w:hAnsiTheme="majorHAnsi"/>
        </w:rPr>
      </w:pPr>
      <w:r w:rsidRPr="00512763">
        <w:rPr>
          <w:rFonts w:asciiTheme="majorHAnsi" w:hAnsiTheme="majorHAnsi"/>
        </w:rPr>
        <w:t xml:space="preserve">Finish: </w:t>
      </w:r>
      <w:r w:rsidR="00B84589" w:rsidRPr="00512763">
        <w:rPr>
          <w:rFonts w:asciiTheme="majorHAnsi" w:hAnsiTheme="majorHAnsi"/>
        </w:rPr>
        <w:t>After release, pitchers back foot release from the pitching rubber and land next to stride foot on a comfortable fielding position.</w:t>
      </w:r>
    </w:p>
    <w:p w14:paraId="7BD68CE6" w14:textId="77777777" w:rsidR="002C3991" w:rsidRPr="00237C3B" w:rsidRDefault="002C3991" w:rsidP="00635868">
      <w:pPr>
        <w:pStyle w:val="ListParagraph"/>
        <w:rPr>
          <w:rFonts w:asciiTheme="majorHAnsi" w:hAnsiTheme="majorHAnsi"/>
        </w:rPr>
      </w:pPr>
    </w:p>
    <w:p w14:paraId="6BC16B5B" w14:textId="77777777" w:rsidR="00BC7ED2" w:rsidRPr="00237C3B" w:rsidRDefault="00BC7ED2" w:rsidP="00635868">
      <w:pPr>
        <w:pStyle w:val="ListParagraph"/>
        <w:rPr>
          <w:rFonts w:asciiTheme="majorHAnsi" w:hAnsiTheme="majorHAnsi"/>
        </w:rPr>
      </w:pPr>
    </w:p>
    <w:p w14:paraId="7640602A" w14:textId="77777777" w:rsidR="00BC7ED2" w:rsidRPr="00237C3B" w:rsidRDefault="00BC7ED2" w:rsidP="00635868">
      <w:pPr>
        <w:pStyle w:val="ListParagraph"/>
        <w:rPr>
          <w:rFonts w:asciiTheme="majorHAnsi" w:hAnsiTheme="majorHAnsi"/>
        </w:rPr>
      </w:pPr>
    </w:p>
    <w:p w14:paraId="0AAF3FCE" w14:textId="77777777" w:rsidR="009D018A" w:rsidRPr="00237C3B" w:rsidRDefault="009D018A" w:rsidP="00635868">
      <w:pPr>
        <w:pStyle w:val="ListParagraph"/>
        <w:rPr>
          <w:rFonts w:asciiTheme="majorHAnsi" w:hAnsiTheme="majorHAnsi"/>
        </w:rPr>
      </w:pPr>
    </w:p>
    <w:p w14:paraId="002F8547" w14:textId="77777777" w:rsidR="009D018A" w:rsidRPr="00237C3B" w:rsidRDefault="009D018A" w:rsidP="00635868">
      <w:pPr>
        <w:pStyle w:val="ListParagraph"/>
        <w:rPr>
          <w:rFonts w:asciiTheme="majorHAnsi" w:hAnsiTheme="majorHAnsi"/>
        </w:rPr>
      </w:pPr>
    </w:p>
    <w:p w14:paraId="3A189430" w14:textId="77777777" w:rsidR="009D018A" w:rsidRPr="00237C3B" w:rsidRDefault="009D018A" w:rsidP="00635868">
      <w:pPr>
        <w:pStyle w:val="ListParagraph"/>
        <w:rPr>
          <w:rFonts w:asciiTheme="majorHAnsi" w:hAnsiTheme="majorHAnsi"/>
        </w:rPr>
      </w:pPr>
    </w:p>
    <w:p w14:paraId="5BF9D366" w14:textId="77777777" w:rsidR="009D018A" w:rsidRPr="00237C3B" w:rsidRDefault="009D018A" w:rsidP="00635868">
      <w:pPr>
        <w:pStyle w:val="ListParagraph"/>
        <w:rPr>
          <w:rFonts w:asciiTheme="majorHAnsi" w:hAnsiTheme="majorHAnsi"/>
        </w:rPr>
      </w:pPr>
    </w:p>
    <w:p w14:paraId="13E5BD9E" w14:textId="77777777" w:rsidR="00512763" w:rsidRDefault="00512763" w:rsidP="00C52E48">
      <w:pPr>
        <w:pStyle w:val="Heading2"/>
      </w:pPr>
      <w:r>
        <w:br/>
      </w:r>
    </w:p>
    <w:p w14:paraId="1F70F6E1" w14:textId="77777777" w:rsidR="00512763" w:rsidRDefault="00512763">
      <w:pPr>
        <w:rPr>
          <w:rFonts w:asciiTheme="majorHAnsi" w:eastAsiaTheme="majorEastAsia" w:hAnsiTheme="majorHAnsi" w:cstheme="majorBidi"/>
          <w:b/>
          <w:color w:val="365F91" w:themeColor="accent1" w:themeShade="BF"/>
          <w:sz w:val="28"/>
          <w:szCs w:val="26"/>
        </w:rPr>
      </w:pPr>
      <w:r>
        <w:br w:type="page"/>
      </w:r>
    </w:p>
    <w:p w14:paraId="1A2FCFBE" w14:textId="2D1BAE0B" w:rsidR="009D018A" w:rsidRPr="00237C3B" w:rsidRDefault="00512763" w:rsidP="00C52E48">
      <w:pPr>
        <w:pStyle w:val="Heading2"/>
      </w:pPr>
      <w:bookmarkStart w:id="29" w:name="_Toc18484471"/>
      <w:r w:rsidRPr="00237C3B">
        <w:lastRenderedPageBreak/>
        <w:t xml:space="preserve">PITCHING </w:t>
      </w:r>
      <w:r w:rsidR="009D018A" w:rsidRPr="00237C3B">
        <w:t>DRILLS</w:t>
      </w:r>
      <w:bookmarkEnd w:id="29"/>
      <w:r w:rsidR="009D018A" w:rsidRPr="00237C3B">
        <w:t xml:space="preserve"> </w:t>
      </w:r>
    </w:p>
    <w:p w14:paraId="37415DC7" w14:textId="77777777" w:rsidR="009D018A" w:rsidRPr="00237C3B" w:rsidRDefault="009D018A" w:rsidP="009D018A">
      <w:pPr>
        <w:pStyle w:val="ListParagraph"/>
        <w:jc w:val="center"/>
        <w:rPr>
          <w:rFonts w:asciiTheme="majorHAnsi" w:hAnsiTheme="majorHAnsi"/>
        </w:rPr>
      </w:pPr>
    </w:p>
    <w:p w14:paraId="6072AAF5" w14:textId="0CF887E6" w:rsidR="009D018A"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1, 2, 3 Drill: </w:t>
      </w:r>
      <w:r w:rsidR="009D018A" w:rsidRPr="00512763">
        <w:rPr>
          <w:rFonts w:asciiTheme="majorHAnsi" w:hAnsiTheme="majorHAnsi"/>
        </w:rPr>
        <w:t>Have players stop at the top of their leg kick and balance.  Have players stop at the strike point.  Have players stop a</w:t>
      </w:r>
      <w:r w:rsidR="00650A8D" w:rsidRPr="00512763">
        <w:rPr>
          <w:rFonts w:asciiTheme="majorHAnsi" w:hAnsiTheme="majorHAnsi"/>
        </w:rPr>
        <w:t>t</w:t>
      </w:r>
      <w:r w:rsidR="009D018A" w:rsidRPr="00512763">
        <w:rPr>
          <w:rFonts w:asciiTheme="majorHAnsi" w:hAnsiTheme="majorHAnsi"/>
        </w:rPr>
        <w:t xml:space="preserve"> their release point.  Make sure pitchers in in proper position at each of these critical points in their delivery.  Teaches players proper isolated positioning.</w:t>
      </w:r>
    </w:p>
    <w:p w14:paraId="31A9FBD0" w14:textId="77777777" w:rsidR="009D018A" w:rsidRPr="00237C3B" w:rsidRDefault="009D018A" w:rsidP="00512763">
      <w:pPr>
        <w:pStyle w:val="ListParagraph"/>
        <w:ind w:left="360"/>
        <w:rPr>
          <w:rFonts w:asciiTheme="majorHAnsi" w:hAnsiTheme="majorHAnsi"/>
        </w:rPr>
      </w:pPr>
    </w:p>
    <w:p w14:paraId="7743CAB6" w14:textId="506CD165" w:rsidR="009D018A"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Rhythm Drill: </w:t>
      </w:r>
      <w:r w:rsidR="009D018A" w:rsidRPr="00512763">
        <w:rPr>
          <w:rFonts w:asciiTheme="majorHAnsi" w:hAnsiTheme="majorHAnsi"/>
        </w:rPr>
        <w:t>Have players spread their feet out wide.  A pitcher</w:t>
      </w:r>
      <w:r>
        <w:rPr>
          <w:rFonts w:asciiTheme="majorHAnsi" w:hAnsiTheme="majorHAnsi"/>
        </w:rPr>
        <w:t>’</w:t>
      </w:r>
      <w:r w:rsidR="009D018A" w:rsidRPr="00512763">
        <w:rPr>
          <w:rFonts w:asciiTheme="majorHAnsi" w:hAnsiTheme="majorHAnsi"/>
        </w:rPr>
        <w:t>s stride should be equal to their height.  Have them rock back and forth 4 times starting forward, and throw on 4.  Teaches players how to activate their lower half and gives them good direction to their target.</w:t>
      </w:r>
    </w:p>
    <w:p w14:paraId="7245EB34" w14:textId="77777777" w:rsidR="009D018A" w:rsidRPr="00237C3B" w:rsidRDefault="009D018A" w:rsidP="00512763">
      <w:pPr>
        <w:pStyle w:val="ListParagraph"/>
        <w:ind w:left="360"/>
        <w:rPr>
          <w:rFonts w:asciiTheme="majorHAnsi" w:hAnsiTheme="majorHAnsi"/>
        </w:rPr>
      </w:pPr>
    </w:p>
    <w:p w14:paraId="5CAB23B9" w14:textId="6BA180BD" w:rsidR="009D018A"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Separation Drill: </w:t>
      </w:r>
      <w:r w:rsidR="009D018A" w:rsidRPr="00512763">
        <w:rPr>
          <w:rFonts w:asciiTheme="majorHAnsi" w:hAnsiTheme="majorHAnsi"/>
        </w:rPr>
        <w:t>Have players swing their arms in opposite directions.  T</w:t>
      </w:r>
      <w:r w:rsidR="006363D8" w:rsidRPr="00512763">
        <w:rPr>
          <w:rFonts w:asciiTheme="majorHAnsi" w:hAnsiTheme="majorHAnsi"/>
        </w:rPr>
        <w:t>here</w:t>
      </w:r>
      <w:r w:rsidR="009D018A" w:rsidRPr="00512763">
        <w:rPr>
          <w:rFonts w:asciiTheme="majorHAnsi" w:hAnsiTheme="majorHAnsi"/>
        </w:rPr>
        <w:t xml:space="preserve"> should be no tension.  And have them throw on 3.  Teaches players proper separation tempo and timing.  You can add a stride.</w:t>
      </w:r>
    </w:p>
    <w:p w14:paraId="2A2C3484" w14:textId="77777777" w:rsidR="009D018A" w:rsidRPr="00237C3B" w:rsidRDefault="009D018A" w:rsidP="00512763">
      <w:pPr>
        <w:pStyle w:val="ListParagraph"/>
        <w:ind w:left="360"/>
        <w:rPr>
          <w:rFonts w:asciiTheme="majorHAnsi" w:hAnsiTheme="majorHAnsi"/>
        </w:rPr>
      </w:pPr>
    </w:p>
    <w:p w14:paraId="561C0FEA" w14:textId="6757A689" w:rsidR="009D018A" w:rsidRPr="00512763" w:rsidRDefault="009D018A" w:rsidP="00B506B8">
      <w:pPr>
        <w:pStyle w:val="ListParagraph"/>
        <w:numPr>
          <w:ilvl w:val="0"/>
          <w:numId w:val="11"/>
        </w:numPr>
        <w:ind w:left="360"/>
        <w:rPr>
          <w:rFonts w:asciiTheme="majorHAnsi" w:hAnsiTheme="majorHAnsi"/>
        </w:rPr>
      </w:pPr>
      <w:r w:rsidRPr="00512763">
        <w:rPr>
          <w:rFonts w:asciiTheme="majorHAnsi" w:hAnsiTheme="majorHAnsi"/>
        </w:rPr>
        <w:t>Towel drill</w:t>
      </w:r>
      <w:r w:rsidR="00512763" w:rsidRPr="00512763">
        <w:rPr>
          <w:rFonts w:asciiTheme="majorHAnsi" w:hAnsiTheme="majorHAnsi"/>
        </w:rPr>
        <w:t xml:space="preserve">: </w:t>
      </w:r>
      <w:r w:rsidRPr="00512763">
        <w:rPr>
          <w:rFonts w:asciiTheme="majorHAnsi" w:hAnsiTheme="majorHAnsi"/>
        </w:rPr>
        <w:t>Have players go through their delivery with a</w:t>
      </w:r>
      <w:r w:rsidR="00A42FBD" w:rsidRPr="00512763">
        <w:rPr>
          <w:rFonts w:asciiTheme="majorHAnsi" w:hAnsiTheme="majorHAnsi"/>
        </w:rPr>
        <w:t xml:space="preserve"> towel in the in</w:t>
      </w:r>
      <w:r w:rsidRPr="00512763">
        <w:rPr>
          <w:rFonts w:asciiTheme="majorHAnsi" w:hAnsiTheme="majorHAnsi"/>
        </w:rPr>
        <w:t xml:space="preserve"> </w:t>
      </w:r>
      <w:r w:rsidR="00512763">
        <w:rPr>
          <w:rFonts w:asciiTheme="majorHAnsi" w:hAnsiTheme="majorHAnsi"/>
        </w:rPr>
        <w:t xml:space="preserve">their </w:t>
      </w:r>
      <w:r w:rsidRPr="00512763">
        <w:rPr>
          <w:rFonts w:asciiTheme="majorHAnsi" w:hAnsiTheme="majorHAnsi"/>
        </w:rPr>
        <w:t>throwing hand instead of a ball.  Teaches players proper arm action.</w:t>
      </w:r>
    </w:p>
    <w:p w14:paraId="2099BBC0" w14:textId="77777777" w:rsidR="009D018A" w:rsidRPr="00237C3B" w:rsidRDefault="009D018A" w:rsidP="00512763">
      <w:pPr>
        <w:pStyle w:val="ListParagraph"/>
        <w:ind w:left="360"/>
        <w:rPr>
          <w:rFonts w:asciiTheme="majorHAnsi" w:hAnsiTheme="majorHAnsi"/>
        </w:rPr>
      </w:pPr>
    </w:p>
    <w:p w14:paraId="4B421BE1" w14:textId="421ACE2F" w:rsidR="009D018A"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Reverse Drill: </w:t>
      </w:r>
      <w:r w:rsidR="009D018A" w:rsidRPr="00512763">
        <w:rPr>
          <w:rFonts w:asciiTheme="majorHAnsi" w:hAnsiTheme="majorHAnsi"/>
        </w:rPr>
        <w:t>Have players begin at their release point, or finishing point, reverse through their wind-up, then deliver the pitch.  Teaches players release point and how to “finish” the pitch.</w:t>
      </w:r>
    </w:p>
    <w:p w14:paraId="602A4959" w14:textId="77777777" w:rsidR="002703F2" w:rsidRPr="00237C3B" w:rsidRDefault="002703F2" w:rsidP="00512763">
      <w:pPr>
        <w:rPr>
          <w:rFonts w:asciiTheme="majorHAnsi" w:hAnsiTheme="majorHAnsi"/>
        </w:rPr>
      </w:pPr>
    </w:p>
    <w:p w14:paraId="203F798B" w14:textId="6B752E0D" w:rsidR="002703F2" w:rsidRPr="00512763" w:rsidRDefault="00512763" w:rsidP="00B506B8">
      <w:pPr>
        <w:pStyle w:val="ListParagraph"/>
        <w:numPr>
          <w:ilvl w:val="0"/>
          <w:numId w:val="11"/>
        </w:numPr>
        <w:ind w:left="360"/>
        <w:rPr>
          <w:rFonts w:asciiTheme="majorHAnsi" w:hAnsiTheme="majorHAnsi"/>
        </w:rPr>
      </w:pPr>
      <w:r w:rsidRPr="00512763">
        <w:rPr>
          <w:rFonts w:asciiTheme="majorHAnsi" w:hAnsiTheme="majorHAnsi"/>
        </w:rPr>
        <w:t xml:space="preserve">No release Dill: </w:t>
      </w:r>
      <w:r w:rsidR="002703F2" w:rsidRPr="00512763">
        <w:rPr>
          <w:rFonts w:asciiTheme="majorHAnsi" w:hAnsiTheme="majorHAnsi"/>
        </w:rPr>
        <w:t>Have players work on throwing without releasing the ball holding either multiple baseballs or weighted baseballs.</w:t>
      </w:r>
    </w:p>
    <w:p w14:paraId="0ED8BCFD" w14:textId="4D81E014" w:rsidR="009D018A" w:rsidRPr="00237C3B" w:rsidRDefault="0033357A" w:rsidP="009D018A">
      <w:pPr>
        <w:pStyle w:val="ListParagraph"/>
        <w:ind w:left="1080"/>
        <w:rPr>
          <w:rFonts w:asciiTheme="majorHAnsi" w:hAnsiTheme="majorHAnsi"/>
        </w:rPr>
      </w:pPr>
      <w:r w:rsidRPr="00237C3B">
        <w:rPr>
          <w:rFonts w:asciiTheme="majorHAnsi" w:hAnsiTheme="majorHAnsi"/>
        </w:rPr>
        <w:t xml:space="preserve"> </w:t>
      </w:r>
    </w:p>
    <w:p w14:paraId="1F77AF04" w14:textId="47E4965D" w:rsidR="0033357A" w:rsidRPr="00237C3B" w:rsidRDefault="00C94220" w:rsidP="00C94220">
      <w:pPr>
        <w:rPr>
          <w:rFonts w:asciiTheme="majorHAnsi" w:hAnsiTheme="majorHAnsi"/>
        </w:rPr>
      </w:pPr>
      <w:r w:rsidRPr="00512763">
        <w:rPr>
          <w:rFonts w:asciiTheme="majorHAnsi" w:hAnsiTheme="majorHAnsi"/>
          <w:b/>
          <w:bCs/>
          <w:i/>
        </w:rPr>
        <w:t>Note</w:t>
      </w:r>
      <w:r w:rsidRPr="00237C3B">
        <w:rPr>
          <w:rFonts w:asciiTheme="majorHAnsi" w:hAnsiTheme="majorHAnsi"/>
          <w:i/>
        </w:rPr>
        <w:t>:</w:t>
      </w:r>
      <w:r w:rsidR="00286430" w:rsidRPr="00237C3B">
        <w:rPr>
          <w:rFonts w:asciiTheme="majorHAnsi" w:hAnsiTheme="majorHAnsi"/>
        </w:rPr>
        <w:t xml:space="preserve"> For general arm strength</w:t>
      </w:r>
      <w:r w:rsidR="00512763">
        <w:rPr>
          <w:rFonts w:asciiTheme="majorHAnsi" w:hAnsiTheme="majorHAnsi"/>
        </w:rPr>
        <w:t>:</w:t>
      </w:r>
      <w:r w:rsidRPr="00237C3B">
        <w:rPr>
          <w:rFonts w:asciiTheme="majorHAnsi" w:hAnsiTheme="majorHAnsi"/>
        </w:rPr>
        <w:t xml:space="preserve"> rubber bands, “no release” drills, and long toss.  </w:t>
      </w:r>
    </w:p>
    <w:p w14:paraId="0A7E3EE1" w14:textId="77777777" w:rsidR="0033357A" w:rsidRPr="00237C3B" w:rsidRDefault="0033357A" w:rsidP="009D018A">
      <w:pPr>
        <w:pStyle w:val="ListParagraph"/>
        <w:ind w:left="1080"/>
        <w:rPr>
          <w:rFonts w:asciiTheme="majorHAnsi" w:hAnsiTheme="majorHAnsi"/>
        </w:rPr>
      </w:pPr>
    </w:p>
    <w:p w14:paraId="283EE886" w14:textId="77777777" w:rsidR="0033357A" w:rsidRPr="00237C3B" w:rsidRDefault="0033357A" w:rsidP="009D018A">
      <w:pPr>
        <w:pStyle w:val="ListParagraph"/>
        <w:ind w:left="1080"/>
        <w:rPr>
          <w:rFonts w:asciiTheme="majorHAnsi" w:hAnsiTheme="majorHAnsi"/>
        </w:rPr>
      </w:pPr>
    </w:p>
    <w:p w14:paraId="106B2BA8" w14:textId="77777777" w:rsidR="0033357A" w:rsidRPr="00237C3B" w:rsidRDefault="0033357A" w:rsidP="009D018A">
      <w:pPr>
        <w:pStyle w:val="ListParagraph"/>
        <w:ind w:left="1080"/>
        <w:rPr>
          <w:rFonts w:asciiTheme="majorHAnsi" w:hAnsiTheme="majorHAnsi"/>
        </w:rPr>
      </w:pPr>
    </w:p>
    <w:p w14:paraId="7A7690BD" w14:textId="77777777" w:rsidR="0033357A" w:rsidRPr="00237C3B" w:rsidRDefault="0033357A" w:rsidP="009D018A">
      <w:pPr>
        <w:pStyle w:val="ListParagraph"/>
        <w:ind w:left="1080"/>
        <w:rPr>
          <w:rFonts w:asciiTheme="majorHAnsi" w:hAnsiTheme="majorHAnsi"/>
        </w:rPr>
      </w:pPr>
    </w:p>
    <w:p w14:paraId="319B9228" w14:textId="77777777" w:rsidR="0033357A" w:rsidRPr="00237C3B" w:rsidRDefault="0033357A" w:rsidP="009D018A">
      <w:pPr>
        <w:pStyle w:val="ListParagraph"/>
        <w:ind w:left="1080"/>
        <w:rPr>
          <w:rFonts w:asciiTheme="majorHAnsi" w:hAnsiTheme="majorHAnsi"/>
        </w:rPr>
      </w:pPr>
    </w:p>
    <w:p w14:paraId="3842C6CC" w14:textId="77777777" w:rsidR="0033357A" w:rsidRPr="00237C3B" w:rsidRDefault="0033357A" w:rsidP="009D018A">
      <w:pPr>
        <w:pStyle w:val="ListParagraph"/>
        <w:ind w:left="1080"/>
        <w:rPr>
          <w:rFonts w:asciiTheme="majorHAnsi" w:hAnsiTheme="majorHAnsi"/>
        </w:rPr>
      </w:pPr>
    </w:p>
    <w:p w14:paraId="74D157C6" w14:textId="77777777" w:rsidR="0033357A" w:rsidRPr="00237C3B" w:rsidRDefault="0033357A" w:rsidP="009D018A">
      <w:pPr>
        <w:pStyle w:val="ListParagraph"/>
        <w:ind w:left="1080"/>
        <w:rPr>
          <w:rFonts w:asciiTheme="majorHAnsi" w:hAnsiTheme="majorHAnsi"/>
        </w:rPr>
      </w:pPr>
    </w:p>
    <w:p w14:paraId="1E2134B4" w14:textId="77777777" w:rsidR="0033357A" w:rsidRPr="00237C3B" w:rsidRDefault="0033357A" w:rsidP="009D018A">
      <w:pPr>
        <w:pStyle w:val="ListParagraph"/>
        <w:ind w:left="1080"/>
        <w:rPr>
          <w:rFonts w:asciiTheme="majorHAnsi" w:hAnsiTheme="majorHAnsi"/>
        </w:rPr>
      </w:pPr>
    </w:p>
    <w:p w14:paraId="2ED83010" w14:textId="77777777" w:rsidR="00650A8D" w:rsidRDefault="00650A8D">
      <w:pPr>
        <w:rPr>
          <w:rFonts w:asciiTheme="majorHAnsi" w:hAnsiTheme="majorHAnsi"/>
        </w:rPr>
      </w:pPr>
      <w:r>
        <w:rPr>
          <w:rFonts w:asciiTheme="majorHAnsi" w:hAnsiTheme="majorHAnsi"/>
        </w:rPr>
        <w:br w:type="page"/>
      </w:r>
    </w:p>
    <w:p w14:paraId="43B6A946" w14:textId="5E4F9A1D" w:rsidR="0033357A" w:rsidRPr="00650A8D" w:rsidRDefault="0033357A" w:rsidP="00C52E48">
      <w:pPr>
        <w:pStyle w:val="Heading2"/>
      </w:pPr>
      <w:bookmarkStart w:id="30" w:name="_Toc18484472"/>
      <w:r w:rsidRPr="00650A8D">
        <w:lastRenderedPageBreak/>
        <w:t>BASE RUNNING</w:t>
      </w:r>
      <w:bookmarkEnd w:id="30"/>
    </w:p>
    <w:p w14:paraId="23AEF62D" w14:textId="77777777" w:rsidR="00DF6F38" w:rsidRPr="00237C3B" w:rsidRDefault="00DF6F38" w:rsidP="0033357A">
      <w:pPr>
        <w:pStyle w:val="ListParagraph"/>
        <w:ind w:left="1080"/>
        <w:jc w:val="center"/>
        <w:rPr>
          <w:rFonts w:asciiTheme="majorHAnsi" w:hAnsiTheme="majorHAnsi"/>
          <w:b/>
          <w:sz w:val="36"/>
          <w:szCs w:val="36"/>
        </w:rPr>
      </w:pPr>
    </w:p>
    <w:p w14:paraId="41D8DA8E" w14:textId="72EEAB7D" w:rsidR="0033357A" w:rsidRPr="00237C3B" w:rsidRDefault="0033357A" w:rsidP="0033357A">
      <w:pPr>
        <w:rPr>
          <w:rFonts w:asciiTheme="majorHAnsi" w:hAnsiTheme="majorHAnsi"/>
        </w:rPr>
      </w:pPr>
      <w:r w:rsidRPr="00512763">
        <w:rPr>
          <w:rFonts w:asciiTheme="majorHAnsi" w:hAnsiTheme="majorHAnsi"/>
          <w:b/>
          <w:bCs/>
          <w:i/>
        </w:rPr>
        <w:t>Note</w:t>
      </w:r>
      <w:r w:rsidRPr="00237C3B">
        <w:rPr>
          <w:rFonts w:asciiTheme="majorHAnsi" w:hAnsiTheme="majorHAnsi"/>
          <w:i/>
        </w:rPr>
        <w:t xml:space="preserve">: </w:t>
      </w:r>
      <w:r w:rsidRPr="00237C3B">
        <w:rPr>
          <w:rFonts w:asciiTheme="majorHAnsi" w:hAnsiTheme="majorHAnsi"/>
        </w:rPr>
        <w:t>Base running is often overlooked.  But it is one of the most important things to practice.  Work on base running at the end of practice as part of your team conditioning.</w:t>
      </w:r>
    </w:p>
    <w:p w14:paraId="78997587" w14:textId="77777777" w:rsidR="0033357A" w:rsidRPr="00237C3B" w:rsidRDefault="0033357A" w:rsidP="0033357A">
      <w:pPr>
        <w:rPr>
          <w:rFonts w:asciiTheme="majorHAnsi" w:hAnsiTheme="majorHAnsi"/>
        </w:rPr>
      </w:pPr>
    </w:p>
    <w:p w14:paraId="2BA8EFFC" w14:textId="51B2D758" w:rsidR="0033357A" w:rsidRPr="00237C3B" w:rsidRDefault="0033357A" w:rsidP="00512763">
      <w:pPr>
        <w:rPr>
          <w:rFonts w:asciiTheme="majorHAnsi" w:hAnsiTheme="majorHAnsi"/>
        </w:rPr>
      </w:pPr>
      <w:r w:rsidRPr="00237C3B">
        <w:rPr>
          <w:rFonts w:asciiTheme="majorHAnsi" w:hAnsiTheme="majorHAnsi"/>
        </w:rPr>
        <w:t>Running to 1</w:t>
      </w:r>
      <w:r w:rsidRPr="00237C3B">
        <w:rPr>
          <w:rFonts w:asciiTheme="majorHAnsi" w:hAnsiTheme="majorHAnsi"/>
          <w:vertAlign w:val="superscript"/>
        </w:rPr>
        <w:t>st</w:t>
      </w:r>
      <w:r w:rsidR="00512763">
        <w:rPr>
          <w:rFonts w:asciiTheme="majorHAnsi" w:hAnsiTheme="majorHAnsi"/>
        </w:rPr>
        <w:t xml:space="preserve"> base: </w:t>
      </w:r>
      <w:r w:rsidRPr="00237C3B">
        <w:rPr>
          <w:rFonts w:asciiTheme="majorHAnsi" w:hAnsiTheme="majorHAnsi"/>
        </w:rPr>
        <w:t>Have players practice running hard out of the batter</w:t>
      </w:r>
      <w:r w:rsidR="00650A8D">
        <w:rPr>
          <w:rFonts w:asciiTheme="majorHAnsi" w:hAnsiTheme="majorHAnsi"/>
        </w:rPr>
        <w:t>’</w:t>
      </w:r>
      <w:r w:rsidRPr="00237C3B">
        <w:rPr>
          <w:rFonts w:asciiTheme="majorHAnsi" w:hAnsiTheme="majorHAnsi"/>
        </w:rPr>
        <w:t>s box, and run “through” 1</w:t>
      </w:r>
      <w:r w:rsidRPr="00237C3B">
        <w:rPr>
          <w:rFonts w:asciiTheme="majorHAnsi" w:hAnsiTheme="majorHAnsi"/>
          <w:vertAlign w:val="superscript"/>
        </w:rPr>
        <w:t>st</w:t>
      </w:r>
      <w:r w:rsidRPr="00237C3B">
        <w:rPr>
          <w:rFonts w:asciiTheme="majorHAnsi" w:hAnsiTheme="majorHAnsi"/>
        </w:rPr>
        <w:t xml:space="preserve"> base properly.</w:t>
      </w:r>
    </w:p>
    <w:p w14:paraId="24417AB0" w14:textId="790CC933" w:rsidR="0033357A" w:rsidRPr="00237C3B" w:rsidRDefault="0033357A" w:rsidP="0033357A">
      <w:pPr>
        <w:rPr>
          <w:rFonts w:asciiTheme="majorHAnsi" w:hAnsiTheme="majorHAnsi"/>
        </w:rPr>
      </w:pPr>
      <w:r w:rsidRPr="00237C3B">
        <w:rPr>
          <w:rFonts w:asciiTheme="majorHAnsi" w:hAnsiTheme="majorHAnsi"/>
        </w:rPr>
        <w:t>Have players practice “turns” at 1</w:t>
      </w:r>
      <w:r w:rsidRPr="00237C3B">
        <w:rPr>
          <w:rFonts w:asciiTheme="majorHAnsi" w:hAnsiTheme="majorHAnsi"/>
          <w:vertAlign w:val="superscript"/>
        </w:rPr>
        <w:t>st</w:t>
      </w:r>
      <w:r w:rsidRPr="00237C3B">
        <w:rPr>
          <w:rFonts w:asciiTheme="majorHAnsi" w:hAnsiTheme="majorHAnsi"/>
        </w:rPr>
        <w:t xml:space="preserve"> base</w:t>
      </w:r>
      <w:r w:rsidR="00DF6F38" w:rsidRPr="00237C3B">
        <w:rPr>
          <w:rFonts w:asciiTheme="majorHAnsi" w:hAnsiTheme="majorHAnsi"/>
        </w:rPr>
        <w:t xml:space="preserve"> on balls hit to the outfield. </w:t>
      </w:r>
    </w:p>
    <w:p w14:paraId="3B19023A" w14:textId="77777777" w:rsidR="0033357A" w:rsidRPr="00237C3B" w:rsidRDefault="0033357A" w:rsidP="0033357A">
      <w:pPr>
        <w:rPr>
          <w:rFonts w:asciiTheme="majorHAnsi" w:hAnsiTheme="majorHAnsi"/>
        </w:rPr>
      </w:pPr>
    </w:p>
    <w:p w14:paraId="1145920F" w14:textId="791BC5AB" w:rsidR="00DF6F38" w:rsidRPr="00237C3B" w:rsidRDefault="00512763" w:rsidP="00512763">
      <w:pPr>
        <w:rPr>
          <w:rFonts w:asciiTheme="majorHAnsi" w:hAnsiTheme="majorHAnsi"/>
        </w:rPr>
      </w:pPr>
      <w:r>
        <w:rPr>
          <w:rFonts w:asciiTheme="majorHAnsi" w:hAnsiTheme="majorHAnsi"/>
        </w:rPr>
        <w:t xml:space="preserve">Leads and Steals: </w:t>
      </w:r>
      <w:r w:rsidR="00DF6F38" w:rsidRPr="00237C3B">
        <w:rPr>
          <w:rFonts w:asciiTheme="majorHAnsi" w:hAnsiTheme="majorHAnsi"/>
        </w:rPr>
        <w:t>Have players practi</w:t>
      </w:r>
      <w:r>
        <w:rPr>
          <w:rFonts w:asciiTheme="majorHAnsi" w:hAnsiTheme="majorHAnsi"/>
        </w:rPr>
        <w:t>ce primary and secondary leads</w:t>
      </w:r>
      <w:r w:rsidR="00DF6F38" w:rsidRPr="00237C3B">
        <w:rPr>
          <w:rFonts w:asciiTheme="majorHAnsi" w:hAnsiTheme="majorHAnsi"/>
        </w:rPr>
        <w:t xml:space="preserve">.  </w:t>
      </w:r>
    </w:p>
    <w:p w14:paraId="0A26D4D9" w14:textId="2D3E7AC6" w:rsidR="00DF6F38" w:rsidRPr="00237C3B" w:rsidRDefault="00DF6F38" w:rsidP="0033357A">
      <w:pPr>
        <w:rPr>
          <w:rFonts w:asciiTheme="majorHAnsi" w:hAnsiTheme="majorHAnsi"/>
        </w:rPr>
      </w:pPr>
      <w:r w:rsidRPr="00237C3B">
        <w:rPr>
          <w:rFonts w:asciiTheme="majorHAnsi" w:hAnsiTheme="majorHAnsi"/>
        </w:rPr>
        <w:t xml:space="preserve">Have players practice getting good jumps on steals.  This a chance for pitchers to work on holding runners and pick-offs.  </w:t>
      </w:r>
      <w:r w:rsidR="006363D8" w:rsidRPr="00237C3B">
        <w:rPr>
          <w:rFonts w:asciiTheme="majorHAnsi" w:hAnsiTheme="majorHAnsi"/>
        </w:rPr>
        <w:t xml:space="preserve">There are slight variations at </w:t>
      </w:r>
      <w:r w:rsidRPr="00237C3B">
        <w:rPr>
          <w:rFonts w:asciiTheme="majorHAnsi" w:hAnsiTheme="majorHAnsi"/>
        </w:rPr>
        <w:t>each base, so use base running stations with a group at each b</w:t>
      </w:r>
      <w:r w:rsidR="006363D8" w:rsidRPr="00237C3B">
        <w:rPr>
          <w:rFonts w:asciiTheme="majorHAnsi" w:hAnsiTheme="majorHAnsi"/>
        </w:rPr>
        <w:t xml:space="preserve">ase. </w:t>
      </w:r>
    </w:p>
    <w:p w14:paraId="0EC03AAA" w14:textId="77777777" w:rsidR="00DF6F38" w:rsidRPr="00237C3B" w:rsidRDefault="00DF6F38" w:rsidP="0033357A">
      <w:pPr>
        <w:rPr>
          <w:rFonts w:asciiTheme="majorHAnsi" w:hAnsiTheme="majorHAnsi"/>
        </w:rPr>
      </w:pPr>
    </w:p>
    <w:p w14:paraId="6F9A3CC1" w14:textId="211AD99B" w:rsidR="00DF6F38" w:rsidRPr="00237C3B" w:rsidRDefault="00512763" w:rsidP="00512763">
      <w:pPr>
        <w:rPr>
          <w:rFonts w:asciiTheme="majorHAnsi" w:hAnsiTheme="majorHAnsi"/>
        </w:rPr>
      </w:pPr>
      <w:r>
        <w:rPr>
          <w:rFonts w:asciiTheme="majorHAnsi" w:hAnsiTheme="majorHAnsi"/>
        </w:rPr>
        <w:t xml:space="preserve">Reads: </w:t>
      </w:r>
      <w:r w:rsidR="0068037D">
        <w:rPr>
          <w:rFonts w:asciiTheme="majorHAnsi" w:hAnsiTheme="majorHAnsi"/>
        </w:rPr>
        <w:t>Have</w:t>
      </w:r>
      <w:r w:rsidR="00DF6F38" w:rsidRPr="00237C3B">
        <w:rPr>
          <w:rFonts w:asciiTheme="majorHAnsi" w:hAnsiTheme="majorHAnsi"/>
        </w:rPr>
        <w:t xml:space="preserve"> players work on “reads”.  Reads mean reacting to balls in the dirt, and balls put in play according to situation and defensive positioning.  There are large variations at each base, so, again, use stations with a group at each base reacting as if they are the only base runner.  For example, if there is a group at each base, the runner from second is not forced, each station runs as if no one else were on base.  </w:t>
      </w:r>
    </w:p>
    <w:p w14:paraId="050CEC14" w14:textId="77777777" w:rsidR="00DF6F38" w:rsidRPr="00237C3B" w:rsidRDefault="00DF6F38" w:rsidP="0033357A">
      <w:pPr>
        <w:rPr>
          <w:rFonts w:asciiTheme="majorHAnsi" w:hAnsiTheme="majorHAnsi"/>
        </w:rPr>
      </w:pPr>
    </w:p>
    <w:p w14:paraId="52EFCB87" w14:textId="60734414" w:rsidR="00B134F9" w:rsidRPr="00237C3B" w:rsidRDefault="00512763" w:rsidP="00512763">
      <w:pPr>
        <w:rPr>
          <w:rFonts w:asciiTheme="majorHAnsi" w:hAnsiTheme="majorHAnsi"/>
        </w:rPr>
      </w:pPr>
      <w:r>
        <w:rPr>
          <w:rFonts w:asciiTheme="majorHAnsi" w:hAnsiTheme="majorHAnsi"/>
        </w:rPr>
        <w:t xml:space="preserve">Communication: </w:t>
      </w:r>
      <w:r w:rsidR="00DF6F38" w:rsidRPr="00237C3B">
        <w:rPr>
          <w:rFonts w:asciiTheme="majorHAnsi" w:hAnsiTheme="majorHAnsi"/>
        </w:rPr>
        <w:t>Whenever possible, make base running drills as game-like as possible.  Use a 1</w:t>
      </w:r>
      <w:r w:rsidR="00DF6F38" w:rsidRPr="00237C3B">
        <w:rPr>
          <w:rFonts w:asciiTheme="majorHAnsi" w:hAnsiTheme="majorHAnsi"/>
          <w:vertAlign w:val="superscript"/>
        </w:rPr>
        <w:t>st</w:t>
      </w:r>
      <w:r w:rsidR="00DF6F38" w:rsidRPr="00237C3B">
        <w:rPr>
          <w:rFonts w:asciiTheme="majorHAnsi" w:hAnsiTheme="majorHAnsi"/>
        </w:rPr>
        <w:t xml:space="preserve"> baseman, and use base coaches</w:t>
      </w:r>
      <w:r>
        <w:rPr>
          <w:rFonts w:asciiTheme="majorHAnsi" w:hAnsiTheme="majorHAnsi"/>
        </w:rPr>
        <w:t xml:space="preserve"> to give v</w:t>
      </w:r>
      <w:r w:rsidR="00DF6F38" w:rsidRPr="00237C3B">
        <w:rPr>
          <w:rFonts w:asciiTheme="majorHAnsi" w:hAnsiTheme="majorHAnsi"/>
        </w:rPr>
        <w:t xml:space="preserve">erbal and gestural </w:t>
      </w:r>
      <w:r>
        <w:rPr>
          <w:rFonts w:asciiTheme="majorHAnsi" w:hAnsiTheme="majorHAnsi"/>
        </w:rPr>
        <w:t>signals</w:t>
      </w:r>
      <w:r w:rsidR="00DF6F38" w:rsidRPr="00237C3B">
        <w:rPr>
          <w:rFonts w:asciiTheme="majorHAnsi" w:hAnsiTheme="majorHAnsi"/>
        </w:rPr>
        <w:t>.</w:t>
      </w:r>
    </w:p>
    <w:p w14:paraId="545FD72E" w14:textId="77777777" w:rsidR="00B134F9" w:rsidRPr="00237C3B" w:rsidRDefault="00B134F9" w:rsidP="009D018A">
      <w:pPr>
        <w:pStyle w:val="ListParagraph"/>
        <w:ind w:left="1080"/>
        <w:rPr>
          <w:rFonts w:asciiTheme="majorHAnsi" w:hAnsiTheme="majorHAnsi"/>
        </w:rPr>
      </w:pPr>
    </w:p>
    <w:p w14:paraId="7BCED114" w14:textId="77777777" w:rsidR="00B134F9" w:rsidRPr="00237C3B" w:rsidRDefault="00B134F9" w:rsidP="009D018A">
      <w:pPr>
        <w:pStyle w:val="ListParagraph"/>
        <w:ind w:left="1080"/>
        <w:rPr>
          <w:rFonts w:asciiTheme="majorHAnsi" w:hAnsiTheme="majorHAnsi"/>
        </w:rPr>
      </w:pPr>
    </w:p>
    <w:p w14:paraId="4837F682" w14:textId="77777777" w:rsidR="00B134F9" w:rsidRPr="00237C3B" w:rsidRDefault="00B134F9" w:rsidP="009D018A">
      <w:pPr>
        <w:pStyle w:val="ListParagraph"/>
        <w:ind w:left="1080"/>
        <w:rPr>
          <w:rFonts w:asciiTheme="majorHAnsi" w:hAnsiTheme="majorHAnsi"/>
        </w:rPr>
      </w:pPr>
    </w:p>
    <w:p w14:paraId="25F8B803" w14:textId="77777777" w:rsidR="00B134F9" w:rsidRPr="00237C3B" w:rsidRDefault="00B134F9" w:rsidP="009D018A">
      <w:pPr>
        <w:pStyle w:val="ListParagraph"/>
        <w:ind w:left="1080"/>
        <w:rPr>
          <w:rFonts w:asciiTheme="majorHAnsi" w:hAnsiTheme="majorHAnsi"/>
        </w:rPr>
      </w:pPr>
    </w:p>
    <w:p w14:paraId="51B81C50" w14:textId="77777777" w:rsidR="00B134F9" w:rsidRPr="00237C3B" w:rsidRDefault="00B134F9" w:rsidP="009D018A">
      <w:pPr>
        <w:pStyle w:val="ListParagraph"/>
        <w:ind w:left="1080"/>
        <w:rPr>
          <w:rFonts w:asciiTheme="majorHAnsi" w:hAnsiTheme="majorHAnsi"/>
        </w:rPr>
      </w:pPr>
    </w:p>
    <w:p w14:paraId="1F22FF02" w14:textId="77777777" w:rsidR="00B134F9" w:rsidRPr="00237C3B" w:rsidRDefault="00B134F9" w:rsidP="009D018A">
      <w:pPr>
        <w:pStyle w:val="ListParagraph"/>
        <w:ind w:left="1080"/>
        <w:rPr>
          <w:rFonts w:asciiTheme="majorHAnsi" w:hAnsiTheme="majorHAnsi"/>
        </w:rPr>
      </w:pPr>
    </w:p>
    <w:p w14:paraId="1C9DB051" w14:textId="77777777" w:rsidR="00B134F9" w:rsidRPr="00237C3B" w:rsidRDefault="00B134F9" w:rsidP="009D018A">
      <w:pPr>
        <w:pStyle w:val="ListParagraph"/>
        <w:ind w:left="1080"/>
        <w:rPr>
          <w:rFonts w:asciiTheme="majorHAnsi" w:hAnsiTheme="majorHAnsi"/>
        </w:rPr>
      </w:pPr>
    </w:p>
    <w:p w14:paraId="15F2D238" w14:textId="0D67D500" w:rsidR="00B134F9" w:rsidRPr="00237C3B" w:rsidRDefault="00B134F9" w:rsidP="00B134F9">
      <w:pPr>
        <w:rPr>
          <w:rFonts w:asciiTheme="majorHAnsi" w:hAnsiTheme="majorHAnsi"/>
        </w:rPr>
      </w:pPr>
    </w:p>
    <w:sectPr w:rsidR="00B134F9" w:rsidRPr="00237C3B" w:rsidSect="009313E9">
      <w:headerReference w:type="default" r:id="rId20"/>
      <w:footerReference w:type="even" r:id="rId21"/>
      <w:footerReference w:type="default" r:id="rId22"/>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4BA8" w14:textId="77777777" w:rsidR="00E340B1" w:rsidRDefault="00E340B1" w:rsidP="00DA11E0">
      <w:r>
        <w:separator/>
      </w:r>
    </w:p>
  </w:endnote>
  <w:endnote w:type="continuationSeparator" w:id="0">
    <w:p w14:paraId="6889C1FD" w14:textId="77777777" w:rsidR="00E340B1" w:rsidRDefault="00E340B1" w:rsidP="00DA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riam">
    <w:panose1 w:val="020B0502050101010101"/>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7E6F" w14:textId="77777777" w:rsidR="00B506B8" w:rsidRDefault="00B506B8" w:rsidP="00E4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651C9" w14:textId="77777777" w:rsidR="00B506B8" w:rsidRDefault="00B506B8" w:rsidP="00504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252A" w14:textId="78E3D47F" w:rsidR="00B506B8" w:rsidRDefault="00B506B8" w:rsidP="00E4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9B6">
      <w:rPr>
        <w:rStyle w:val="PageNumber"/>
        <w:noProof/>
      </w:rPr>
      <w:t>2</w:t>
    </w:r>
    <w:r>
      <w:rPr>
        <w:rStyle w:val="PageNumber"/>
      </w:rPr>
      <w:fldChar w:fldCharType="end"/>
    </w:r>
  </w:p>
  <w:p w14:paraId="46F27EB1" w14:textId="77777777" w:rsidR="00B506B8" w:rsidRDefault="00B506B8" w:rsidP="00504D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54FE" w14:textId="77777777" w:rsidR="00E340B1" w:rsidRDefault="00E340B1" w:rsidP="00DA11E0">
      <w:r>
        <w:separator/>
      </w:r>
    </w:p>
  </w:footnote>
  <w:footnote w:type="continuationSeparator" w:id="0">
    <w:p w14:paraId="510786B0" w14:textId="77777777" w:rsidR="00E340B1" w:rsidRDefault="00E340B1" w:rsidP="00DA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5FF4" w14:textId="0C019B05" w:rsidR="00B506B8" w:rsidRDefault="00B506B8" w:rsidP="009313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99D"/>
    <w:multiLevelType w:val="hybridMultilevel"/>
    <w:tmpl w:val="0D389736"/>
    <w:lvl w:ilvl="0" w:tplc="0F00B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91378"/>
    <w:multiLevelType w:val="hybridMultilevel"/>
    <w:tmpl w:val="FE04A4E6"/>
    <w:lvl w:ilvl="0" w:tplc="94DEB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346BB"/>
    <w:multiLevelType w:val="hybridMultilevel"/>
    <w:tmpl w:val="F816F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7A30"/>
    <w:multiLevelType w:val="hybridMultilevel"/>
    <w:tmpl w:val="E3A23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45A6B"/>
    <w:multiLevelType w:val="hybridMultilevel"/>
    <w:tmpl w:val="604A5E78"/>
    <w:lvl w:ilvl="0" w:tplc="4EC8A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374DE"/>
    <w:multiLevelType w:val="hybridMultilevel"/>
    <w:tmpl w:val="24A8B750"/>
    <w:lvl w:ilvl="0" w:tplc="EB829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C42C5"/>
    <w:multiLevelType w:val="hybridMultilevel"/>
    <w:tmpl w:val="D8943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624E7"/>
    <w:multiLevelType w:val="hybridMultilevel"/>
    <w:tmpl w:val="AB02E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76024"/>
    <w:multiLevelType w:val="hybridMultilevel"/>
    <w:tmpl w:val="2D4E8F50"/>
    <w:lvl w:ilvl="0" w:tplc="FCB8BB0E">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B5F74"/>
    <w:multiLevelType w:val="hybridMultilevel"/>
    <w:tmpl w:val="02E45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C232E"/>
    <w:multiLevelType w:val="hybridMultilevel"/>
    <w:tmpl w:val="8928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40F75"/>
    <w:multiLevelType w:val="hybridMultilevel"/>
    <w:tmpl w:val="8FAC2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87972"/>
    <w:multiLevelType w:val="hybridMultilevel"/>
    <w:tmpl w:val="F8765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A4C60"/>
    <w:multiLevelType w:val="hybridMultilevel"/>
    <w:tmpl w:val="905CC514"/>
    <w:lvl w:ilvl="0" w:tplc="FCB8BB0E">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43EA3"/>
    <w:multiLevelType w:val="hybridMultilevel"/>
    <w:tmpl w:val="4D9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23F3A"/>
    <w:multiLevelType w:val="hybridMultilevel"/>
    <w:tmpl w:val="AE14A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DD130F"/>
    <w:multiLevelType w:val="hybridMultilevel"/>
    <w:tmpl w:val="916EA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16887"/>
    <w:multiLevelType w:val="hybridMultilevel"/>
    <w:tmpl w:val="D5E697BC"/>
    <w:lvl w:ilvl="0" w:tplc="7C009010">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3"/>
  </w:num>
  <w:num w:numId="4">
    <w:abstractNumId w:val="12"/>
  </w:num>
  <w:num w:numId="5">
    <w:abstractNumId w:val="5"/>
  </w:num>
  <w:num w:numId="6">
    <w:abstractNumId w:val="4"/>
  </w:num>
  <w:num w:numId="7">
    <w:abstractNumId w:val="6"/>
  </w:num>
  <w:num w:numId="8">
    <w:abstractNumId w:val="16"/>
  </w:num>
  <w:num w:numId="9">
    <w:abstractNumId w:val="1"/>
  </w:num>
  <w:num w:numId="10">
    <w:abstractNumId w:val="17"/>
  </w:num>
  <w:num w:numId="11">
    <w:abstractNumId w:val="0"/>
  </w:num>
  <w:num w:numId="12">
    <w:abstractNumId w:val="7"/>
  </w:num>
  <w:num w:numId="13">
    <w:abstractNumId w:val="2"/>
  </w:num>
  <w:num w:numId="14">
    <w:abstractNumId w:val="14"/>
  </w:num>
  <w:num w:numId="15">
    <w:abstractNumId w:val="8"/>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E0"/>
    <w:rsid w:val="00024DCA"/>
    <w:rsid w:val="00053D06"/>
    <w:rsid w:val="000F19B6"/>
    <w:rsid w:val="000F6854"/>
    <w:rsid w:val="000F70F0"/>
    <w:rsid w:val="00102023"/>
    <w:rsid w:val="00131A86"/>
    <w:rsid w:val="001725DE"/>
    <w:rsid w:val="001A6F75"/>
    <w:rsid w:val="001C61FC"/>
    <w:rsid w:val="002170BE"/>
    <w:rsid w:val="00236697"/>
    <w:rsid w:val="00237C3B"/>
    <w:rsid w:val="00264E87"/>
    <w:rsid w:val="002703F2"/>
    <w:rsid w:val="00286430"/>
    <w:rsid w:val="002B2631"/>
    <w:rsid w:val="002C3991"/>
    <w:rsid w:val="002D745A"/>
    <w:rsid w:val="002E630C"/>
    <w:rsid w:val="003313E9"/>
    <w:rsid w:val="0033357A"/>
    <w:rsid w:val="00345932"/>
    <w:rsid w:val="00347BE6"/>
    <w:rsid w:val="00357FC8"/>
    <w:rsid w:val="00360E83"/>
    <w:rsid w:val="003A3F18"/>
    <w:rsid w:val="003C5375"/>
    <w:rsid w:val="003E0582"/>
    <w:rsid w:val="003E6EF6"/>
    <w:rsid w:val="00433936"/>
    <w:rsid w:val="004505D3"/>
    <w:rsid w:val="00460793"/>
    <w:rsid w:val="00475F51"/>
    <w:rsid w:val="004A3981"/>
    <w:rsid w:val="004A5392"/>
    <w:rsid w:val="004B0490"/>
    <w:rsid w:val="00504D28"/>
    <w:rsid w:val="0051054E"/>
    <w:rsid w:val="0051193D"/>
    <w:rsid w:val="00512763"/>
    <w:rsid w:val="00540AD7"/>
    <w:rsid w:val="00541211"/>
    <w:rsid w:val="00585378"/>
    <w:rsid w:val="00603296"/>
    <w:rsid w:val="00615AC8"/>
    <w:rsid w:val="00635868"/>
    <w:rsid w:val="006363D8"/>
    <w:rsid w:val="00640709"/>
    <w:rsid w:val="006458D8"/>
    <w:rsid w:val="00646587"/>
    <w:rsid w:val="00650A8D"/>
    <w:rsid w:val="006674A7"/>
    <w:rsid w:val="006707ED"/>
    <w:rsid w:val="0068037D"/>
    <w:rsid w:val="00693601"/>
    <w:rsid w:val="006C791C"/>
    <w:rsid w:val="006F1C18"/>
    <w:rsid w:val="006F5576"/>
    <w:rsid w:val="007237CB"/>
    <w:rsid w:val="00746EA4"/>
    <w:rsid w:val="00764A59"/>
    <w:rsid w:val="00775D9B"/>
    <w:rsid w:val="00775FA3"/>
    <w:rsid w:val="007B598A"/>
    <w:rsid w:val="007C5392"/>
    <w:rsid w:val="007C5D74"/>
    <w:rsid w:val="007E30A3"/>
    <w:rsid w:val="00811FA8"/>
    <w:rsid w:val="0082227D"/>
    <w:rsid w:val="00840C85"/>
    <w:rsid w:val="00856E69"/>
    <w:rsid w:val="0086529D"/>
    <w:rsid w:val="00884F4A"/>
    <w:rsid w:val="008A21EE"/>
    <w:rsid w:val="008D41CA"/>
    <w:rsid w:val="0090669A"/>
    <w:rsid w:val="00914233"/>
    <w:rsid w:val="0093088C"/>
    <w:rsid w:val="009313E9"/>
    <w:rsid w:val="00936DC3"/>
    <w:rsid w:val="00942B9E"/>
    <w:rsid w:val="00951FEF"/>
    <w:rsid w:val="009A3317"/>
    <w:rsid w:val="009B4331"/>
    <w:rsid w:val="009B49D9"/>
    <w:rsid w:val="009C570C"/>
    <w:rsid w:val="009D018A"/>
    <w:rsid w:val="009F311A"/>
    <w:rsid w:val="009F5C73"/>
    <w:rsid w:val="00A300D5"/>
    <w:rsid w:val="00A42FBD"/>
    <w:rsid w:val="00A66F87"/>
    <w:rsid w:val="00A862F3"/>
    <w:rsid w:val="00AA298E"/>
    <w:rsid w:val="00AA4DBD"/>
    <w:rsid w:val="00AA5EFB"/>
    <w:rsid w:val="00AB0AD6"/>
    <w:rsid w:val="00AB2535"/>
    <w:rsid w:val="00AB2B2B"/>
    <w:rsid w:val="00AF2ED1"/>
    <w:rsid w:val="00B134F9"/>
    <w:rsid w:val="00B218F8"/>
    <w:rsid w:val="00B240B4"/>
    <w:rsid w:val="00B506B8"/>
    <w:rsid w:val="00B84589"/>
    <w:rsid w:val="00B94DEC"/>
    <w:rsid w:val="00BA5343"/>
    <w:rsid w:val="00BB1275"/>
    <w:rsid w:val="00BC004A"/>
    <w:rsid w:val="00BC1CAB"/>
    <w:rsid w:val="00BC7ED2"/>
    <w:rsid w:val="00BD0058"/>
    <w:rsid w:val="00BF0181"/>
    <w:rsid w:val="00C15C9D"/>
    <w:rsid w:val="00C41C60"/>
    <w:rsid w:val="00C52E48"/>
    <w:rsid w:val="00C54E4E"/>
    <w:rsid w:val="00C565F7"/>
    <w:rsid w:val="00C64081"/>
    <w:rsid w:val="00C8065E"/>
    <w:rsid w:val="00C810C8"/>
    <w:rsid w:val="00C94220"/>
    <w:rsid w:val="00CB1527"/>
    <w:rsid w:val="00CD6D59"/>
    <w:rsid w:val="00D16265"/>
    <w:rsid w:val="00D202DE"/>
    <w:rsid w:val="00D563E9"/>
    <w:rsid w:val="00D6144D"/>
    <w:rsid w:val="00D61490"/>
    <w:rsid w:val="00D66ABA"/>
    <w:rsid w:val="00D853B6"/>
    <w:rsid w:val="00D903C2"/>
    <w:rsid w:val="00DA11E0"/>
    <w:rsid w:val="00DA25F7"/>
    <w:rsid w:val="00DB4E56"/>
    <w:rsid w:val="00DE0205"/>
    <w:rsid w:val="00DF6F38"/>
    <w:rsid w:val="00E27405"/>
    <w:rsid w:val="00E340B1"/>
    <w:rsid w:val="00E475F6"/>
    <w:rsid w:val="00E603D7"/>
    <w:rsid w:val="00E90ED4"/>
    <w:rsid w:val="00EF7D04"/>
    <w:rsid w:val="00F14ACB"/>
    <w:rsid w:val="00F278FF"/>
    <w:rsid w:val="00F411BC"/>
    <w:rsid w:val="00F50A60"/>
    <w:rsid w:val="00F5766E"/>
    <w:rsid w:val="00F63D24"/>
    <w:rsid w:val="00F70ACA"/>
    <w:rsid w:val="00F70D4B"/>
    <w:rsid w:val="00FA32CB"/>
    <w:rsid w:val="00FE0D64"/>
    <w:rsid w:val="00FF194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81383"/>
  <w14:defaultImageDpi w14:val="330"/>
  <w15:docId w15:val="{F9C95DDD-DC49-48B6-931E-34A7D612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48"/>
    <w:rPr>
      <w:rFonts w:ascii="Calibri" w:hAnsi="Calibri"/>
    </w:rPr>
  </w:style>
  <w:style w:type="paragraph" w:styleId="Heading1">
    <w:name w:val="heading 1"/>
    <w:basedOn w:val="Normal"/>
    <w:next w:val="Normal"/>
    <w:link w:val="Heading1Char"/>
    <w:uiPriority w:val="9"/>
    <w:qFormat/>
    <w:rsid w:val="00C41C60"/>
    <w:pPr>
      <w:pageBreakBefore/>
      <w:jc w:val="center"/>
      <w:outlineLvl w:val="0"/>
    </w:pPr>
    <w:rPr>
      <w:rFonts w:asciiTheme="majorHAnsi" w:hAnsiTheme="majorHAnsi"/>
      <w:b/>
      <w:sz w:val="36"/>
      <w:szCs w:val="36"/>
    </w:rPr>
  </w:style>
  <w:style w:type="paragraph" w:styleId="Heading2">
    <w:name w:val="heading 2"/>
    <w:basedOn w:val="Normal"/>
    <w:next w:val="Normal"/>
    <w:link w:val="Heading2Char"/>
    <w:uiPriority w:val="9"/>
    <w:unhideWhenUsed/>
    <w:qFormat/>
    <w:rsid w:val="00C52E48"/>
    <w:pPr>
      <w:keepNext/>
      <w:keepLines/>
      <w:spacing w:before="40"/>
      <w:outlineLvl w:val="1"/>
    </w:pPr>
    <w:rPr>
      <w:rFonts w:asciiTheme="majorHAnsi" w:eastAsiaTheme="majorEastAsia" w:hAnsiTheme="majorHAnsi" w:cstheme="majorBid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1E0"/>
    <w:rPr>
      <w:rFonts w:ascii="Lucida Grande" w:hAnsi="Lucida Grande" w:cs="Lucida Grande"/>
      <w:sz w:val="18"/>
      <w:szCs w:val="18"/>
    </w:rPr>
  </w:style>
  <w:style w:type="paragraph" w:styleId="Header">
    <w:name w:val="header"/>
    <w:basedOn w:val="Normal"/>
    <w:link w:val="HeaderChar"/>
    <w:uiPriority w:val="99"/>
    <w:unhideWhenUsed/>
    <w:rsid w:val="00DA11E0"/>
    <w:pPr>
      <w:tabs>
        <w:tab w:val="center" w:pos="4320"/>
        <w:tab w:val="right" w:pos="8640"/>
      </w:tabs>
    </w:pPr>
  </w:style>
  <w:style w:type="character" w:customStyle="1" w:styleId="HeaderChar">
    <w:name w:val="Header Char"/>
    <w:basedOn w:val="DefaultParagraphFont"/>
    <w:link w:val="Header"/>
    <w:uiPriority w:val="99"/>
    <w:rsid w:val="00DA11E0"/>
  </w:style>
  <w:style w:type="paragraph" w:styleId="Footer">
    <w:name w:val="footer"/>
    <w:basedOn w:val="Normal"/>
    <w:link w:val="FooterChar"/>
    <w:uiPriority w:val="99"/>
    <w:unhideWhenUsed/>
    <w:rsid w:val="00DA11E0"/>
    <w:pPr>
      <w:tabs>
        <w:tab w:val="center" w:pos="4320"/>
        <w:tab w:val="right" w:pos="8640"/>
      </w:tabs>
    </w:pPr>
  </w:style>
  <w:style w:type="character" w:customStyle="1" w:styleId="FooterChar">
    <w:name w:val="Footer Char"/>
    <w:basedOn w:val="DefaultParagraphFont"/>
    <w:link w:val="Footer"/>
    <w:uiPriority w:val="99"/>
    <w:rsid w:val="00DA11E0"/>
  </w:style>
  <w:style w:type="paragraph" w:styleId="ListParagraph">
    <w:name w:val="List Paragraph"/>
    <w:basedOn w:val="Normal"/>
    <w:uiPriority w:val="34"/>
    <w:qFormat/>
    <w:rsid w:val="00D66ABA"/>
    <w:pPr>
      <w:ind w:left="720"/>
      <w:contextualSpacing/>
    </w:pPr>
  </w:style>
  <w:style w:type="character" w:styleId="PageNumber">
    <w:name w:val="page number"/>
    <w:basedOn w:val="DefaultParagraphFont"/>
    <w:uiPriority w:val="99"/>
    <w:semiHidden/>
    <w:unhideWhenUsed/>
    <w:rsid w:val="00504D28"/>
  </w:style>
  <w:style w:type="character" w:styleId="Hyperlink">
    <w:name w:val="Hyperlink"/>
    <w:basedOn w:val="DefaultParagraphFont"/>
    <w:uiPriority w:val="99"/>
    <w:unhideWhenUsed/>
    <w:rsid w:val="00B134F9"/>
    <w:rPr>
      <w:color w:val="0000FF" w:themeColor="hyperlink"/>
      <w:u w:val="single"/>
    </w:rPr>
  </w:style>
  <w:style w:type="character" w:customStyle="1" w:styleId="aqj">
    <w:name w:val="aqj"/>
    <w:basedOn w:val="DefaultParagraphFont"/>
    <w:rsid w:val="00585378"/>
  </w:style>
  <w:style w:type="character" w:customStyle="1" w:styleId="apple-converted-space">
    <w:name w:val="apple-converted-space"/>
    <w:basedOn w:val="DefaultParagraphFont"/>
    <w:rsid w:val="00585378"/>
  </w:style>
  <w:style w:type="paragraph" w:customStyle="1" w:styleId="table">
    <w:name w:val="table"/>
    <w:basedOn w:val="Normal"/>
    <w:rsid w:val="00746EA4"/>
    <w:rPr>
      <w:rFonts w:ascii="Times New Roman" w:eastAsia="Times New Roman" w:hAnsi="Times New Roman" w:cs="Miriam"/>
      <w:lang w:bidi="he-IL"/>
    </w:rPr>
  </w:style>
  <w:style w:type="character" w:customStyle="1" w:styleId="Heading1Char">
    <w:name w:val="Heading 1 Char"/>
    <w:basedOn w:val="DefaultParagraphFont"/>
    <w:link w:val="Heading1"/>
    <w:uiPriority w:val="9"/>
    <w:rsid w:val="00C41C60"/>
    <w:rPr>
      <w:rFonts w:asciiTheme="majorHAnsi" w:hAnsiTheme="majorHAnsi"/>
      <w:b/>
      <w:sz w:val="36"/>
      <w:szCs w:val="36"/>
    </w:rPr>
  </w:style>
  <w:style w:type="character" w:customStyle="1" w:styleId="Heading2Char">
    <w:name w:val="Heading 2 Char"/>
    <w:basedOn w:val="DefaultParagraphFont"/>
    <w:link w:val="Heading2"/>
    <w:uiPriority w:val="9"/>
    <w:rsid w:val="00C52E48"/>
    <w:rPr>
      <w:rFonts w:asciiTheme="majorHAnsi" w:eastAsiaTheme="majorEastAsia" w:hAnsiTheme="majorHAnsi" w:cstheme="majorBidi"/>
      <w:b/>
      <w:color w:val="365F91" w:themeColor="accent1" w:themeShade="BF"/>
      <w:sz w:val="28"/>
      <w:szCs w:val="26"/>
    </w:rPr>
  </w:style>
  <w:style w:type="paragraph" w:styleId="TOCHeading">
    <w:name w:val="TOC Heading"/>
    <w:basedOn w:val="Heading1"/>
    <w:next w:val="Normal"/>
    <w:uiPriority w:val="39"/>
    <w:unhideWhenUsed/>
    <w:qFormat/>
    <w:rsid w:val="00C41C60"/>
    <w:pPr>
      <w:keepNext/>
      <w:keepLines/>
      <w:spacing w:before="240" w:line="259" w:lineRule="auto"/>
      <w:jc w:val="left"/>
      <w:outlineLvl w:val="9"/>
    </w:pPr>
    <w:rPr>
      <w:rFonts w:eastAsiaTheme="majorEastAsia" w:cstheme="majorBidi"/>
      <w:b w:val="0"/>
      <w:color w:val="365F91" w:themeColor="accent1" w:themeShade="BF"/>
      <w:sz w:val="32"/>
      <w:szCs w:val="32"/>
    </w:rPr>
  </w:style>
  <w:style w:type="paragraph" w:styleId="TOC1">
    <w:name w:val="toc 1"/>
    <w:basedOn w:val="Normal"/>
    <w:next w:val="Normal"/>
    <w:autoRedefine/>
    <w:uiPriority w:val="39"/>
    <w:unhideWhenUsed/>
    <w:rsid w:val="00C41C60"/>
    <w:pPr>
      <w:spacing w:after="100"/>
    </w:pPr>
  </w:style>
  <w:style w:type="paragraph" w:styleId="TOC2">
    <w:name w:val="toc 2"/>
    <w:basedOn w:val="Normal"/>
    <w:next w:val="Normal"/>
    <w:autoRedefine/>
    <w:uiPriority w:val="39"/>
    <w:unhideWhenUsed/>
    <w:rsid w:val="00C41C60"/>
    <w:pPr>
      <w:spacing w:after="100"/>
      <w:ind w:left="240"/>
    </w:pPr>
  </w:style>
  <w:style w:type="character" w:styleId="UnresolvedMention">
    <w:name w:val="Unresolved Mention"/>
    <w:basedOn w:val="DefaultParagraphFont"/>
    <w:uiPriority w:val="99"/>
    <w:semiHidden/>
    <w:unhideWhenUsed/>
    <w:rsid w:val="0051193D"/>
    <w:rPr>
      <w:color w:val="808080"/>
      <w:shd w:val="clear" w:color="auto" w:fill="E6E6E6"/>
    </w:rPr>
  </w:style>
  <w:style w:type="character" w:styleId="FollowedHyperlink">
    <w:name w:val="FollowedHyperlink"/>
    <w:basedOn w:val="DefaultParagraphFont"/>
    <w:uiPriority w:val="99"/>
    <w:semiHidden/>
    <w:unhideWhenUsed/>
    <w:rsid w:val="00511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40792">
      <w:bodyDiv w:val="1"/>
      <w:marLeft w:val="0"/>
      <w:marRight w:val="0"/>
      <w:marTop w:val="0"/>
      <w:marBottom w:val="0"/>
      <w:divBdr>
        <w:top w:val="none" w:sz="0" w:space="0" w:color="auto"/>
        <w:left w:val="none" w:sz="0" w:space="0" w:color="auto"/>
        <w:bottom w:val="none" w:sz="0" w:space="0" w:color="auto"/>
        <w:right w:val="none" w:sz="0" w:space="0" w:color="auto"/>
      </w:divBdr>
      <w:divsChild>
        <w:div w:id="11087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482846">
              <w:marLeft w:val="0"/>
              <w:marRight w:val="0"/>
              <w:marTop w:val="0"/>
              <w:marBottom w:val="0"/>
              <w:divBdr>
                <w:top w:val="none" w:sz="0" w:space="0" w:color="auto"/>
                <w:left w:val="none" w:sz="0" w:space="0" w:color="auto"/>
                <w:bottom w:val="none" w:sz="0" w:space="0" w:color="auto"/>
                <w:right w:val="none" w:sz="0" w:space="0" w:color="auto"/>
              </w:divBdr>
              <w:divsChild>
                <w:div w:id="1366253289">
                  <w:marLeft w:val="0"/>
                  <w:marRight w:val="0"/>
                  <w:marTop w:val="0"/>
                  <w:marBottom w:val="0"/>
                  <w:divBdr>
                    <w:top w:val="none" w:sz="0" w:space="0" w:color="auto"/>
                    <w:left w:val="none" w:sz="0" w:space="0" w:color="auto"/>
                    <w:bottom w:val="none" w:sz="0" w:space="0" w:color="auto"/>
                    <w:right w:val="none" w:sz="0" w:space="0" w:color="auto"/>
                  </w:divBdr>
                  <w:divsChild>
                    <w:div w:id="411777056">
                      <w:marLeft w:val="0"/>
                      <w:marRight w:val="0"/>
                      <w:marTop w:val="0"/>
                      <w:marBottom w:val="0"/>
                      <w:divBdr>
                        <w:top w:val="none" w:sz="0" w:space="0" w:color="auto"/>
                        <w:left w:val="none" w:sz="0" w:space="0" w:color="auto"/>
                        <w:bottom w:val="none" w:sz="0" w:space="0" w:color="auto"/>
                        <w:right w:val="none" w:sz="0" w:space="0" w:color="auto"/>
                      </w:divBdr>
                      <w:divsChild>
                        <w:div w:id="2049573045">
                          <w:marLeft w:val="0"/>
                          <w:marRight w:val="0"/>
                          <w:marTop w:val="0"/>
                          <w:marBottom w:val="0"/>
                          <w:divBdr>
                            <w:top w:val="none" w:sz="0" w:space="0" w:color="auto"/>
                            <w:left w:val="none" w:sz="0" w:space="0" w:color="auto"/>
                            <w:bottom w:val="none" w:sz="0" w:space="0" w:color="auto"/>
                            <w:right w:val="none" w:sz="0" w:space="0" w:color="auto"/>
                          </w:divBdr>
                        </w:div>
                      </w:divsChild>
                    </w:div>
                    <w:div w:id="776024343">
                      <w:marLeft w:val="0"/>
                      <w:marRight w:val="0"/>
                      <w:marTop w:val="0"/>
                      <w:marBottom w:val="0"/>
                      <w:divBdr>
                        <w:top w:val="none" w:sz="0" w:space="0" w:color="auto"/>
                        <w:left w:val="none" w:sz="0" w:space="0" w:color="auto"/>
                        <w:bottom w:val="none" w:sz="0" w:space="0" w:color="auto"/>
                        <w:right w:val="none" w:sz="0" w:space="0" w:color="auto"/>
                      </w:divBdr>
                    </w:div>
                    <w:div w:id="1652515008">
                      <w:marLeft w:val="0"/>
                      <w:marRight w:val="0"/>
                      <w:marTop w:val="0"/>
                      <w:marBottom w:val="0"/>
                      <w:divBdr>
                        <w:top w:val="none" w:sz="0" w:space="0" w:color="auto"/>
                        <w:left w:val="none" w:sz="0" w:space="0" w:color="auto"/>
                        <w:bottom w:val="none" w:sz="0" w:space="0" w:color="auto"/>
                        <w:right w:val="none" w:sz="0" w:space="0" w:color="auto"/>
                      </w:divBdr>
                    </w:div>
                    <w:div w:id="1393845738">
                      <w:marLeft w:val="0"/>
                      <w:marRight w:val="0"/>
                      <w:marTop w:val="0"/>
                      <w:marBottom w:val="0"/>
                      <w:divBdr>
                        <w:top w:val="none" w:sz="0" w:space="0" w:color="auto"/>
                        <w:left w:val="none" w:sz="0" w:space="0" w:color="auto"/>
                        <w:bottom w:val="none" w:sz="0" w:space="0" w:color="auto"/>
                        <w:right w:val="none" w:sz="0" w:space="0" w:color="auto"/>
                      </w:divBdr>
                    </w:div>
                    <w:div w:id="20658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go@baseball.org.il" TargetMode="External"/><Relationship Id="rId18" Type="http://schemas.openxmlformats.org/officeDocument/2006/relationships/hyperlink" Target="https://youtu.be/Slm1e_oJ6o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go@baseball.org.il" TargetMode="External"/><Relationship Id="rId17" Type="http://schemas.openxmlformats.org/officeDocument/2006/relationships/hyperlink" Target="https://youtu.be/yEOfRGBDKj8" TargetMode="External"/><Relationship Id="rId2" Type="http://schemas.openxmlformats.org/officeDocument/2006/relationships/numbering" Target="numbering.xml"/><Relationship Id="rId16" Type="http://schemas.openxmlformats.org/officeDocument/2006/relationships/hyperlink" Target="https://youtu.be/FQ1G9gxTVh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g1rzqpNWl18" TargetMode="External"/><Relationship Id="rId23" Type="http://schemas.openxmlformats.org/officeDocument/2006/relationships/fontTable" Target="fontTable.xml"/><Relationship Id="rId10" Type="http://schemas.openxmlformats.org/officeDocument/2006/relationships/hyperlink" Target="mailto:ophir@baseball.org.il" TargetMode="External"/><Relationship Id="rId19" Type="http://schemas.openxmlformats.org/officeDocument/2006/relationships/hyperlink" Target="https://youtu.be/aNqmimWQ_kk" TargetMode="External"/><Relationship Id="rId4" Type="http://schemas.openxmlformats.org/officeDocument/2006/relationships/settings" Target="settings.xml"/><Relationship Id="rId9" Type="http://schemas.openxmlformats.org/officeDocument/2006/relationships/hyperlink" Target="http://www.baseball.org.il/en/coaches-corner" TargetMode="External"/><Relationship Id="rId14" Type="http://schemas.openxmlformats.org/officeDocument/2006/relationships/hyperlink" Target="mailto:ophir@baseball.org.i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2515-E0CA-4997-9BAA-5B123811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Fish</dc:creator>
  <cp:keywords/>
  <dc:description/>
  <cp:lastModifiedBy>Margo Sugarman</cp:lastModifiedBy>
  <cp:revision>2</cp:revision>
  <cp:lastPrinted>2017-08-28T08:00:00Z</cp:lastPrinted>
  <dcterms:created xsi:type="dcterms:W3CDTF">2019-09-04T07:14:00Z</dcterms:created>
  <dcterms:modified xsi:type="dcterms:W3CDTF">2019-09-04T07:14:00Z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